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8D51" w14:textId="77777777" w:rsidR="008B0A14" w:rsidRPr="00457484" w:rsidRDefault="008B0A14" w:rsidP="003B526A">
      <w:pPr>
        <w:spacing w:after="0"/>
        <w:jc w:val="center"/>
        <w:rPr>
          <w:sz w:val="52"/>
          <w:szCs w:val="52"/>
        </w:rPr>
      </w:pPr>
    </w:p>
    <w:p w14:paraId="2B0D3D28" w14:textId="1EA27E72" w:rsidR="003B526A" w:rsidRPr="00C46CE1" w:rsidRDefault="003B526A" w:rsidP="003B526A">
      <w:pPr>
        <w:spacing w:after="0"/>
        <w:jc w:val="center"/>
        <w:rPr>
          <w:sz w:val="52"/>
          <w:szCs w:val="52"/>
        </w:rPr>
      </w:pPr>
      <w:r w:rsidRPr="00C46CE1">
        <w:rPr>
          <w:sz w:val="52"/>
          <w:szCs w:val="52"/>
        </w:rPr>
        <w:t xml:space="preserve">UPDC </w:t>
      </w:r>
    </w:p>
    <w:p w14:paraId="35EFFBD4" w14:textId="5230CDAE" w:rsidR="003B526A" w:rsidRPr="00C46CE1" w:rsidRDefault="006B6481" w:rsidP="00373F62">
      <w:pPr>
        <w:spacing w:after="0"/>
        <w:jc w:val="center"/>
        <w:rPr>
          <w:sz w:val="52"/>
          <w:szCs w:val="52"/>
        </w:rPr>
      </w:pPr>
      <w:bookmarkStart w:id="0" w:name="_Hlk107309797"/>
      <w:r w:rsidRPr="00C46CE1">
        <w:rPr>
          <w:sz w:val="52"/>
          <w:szCs w:val="52"/>
        </w:rPr>
        <w:t>Ne</w:t>
      </w:r>
      <w:r w:rsidR="00074FDB" w:rsidRPr="00C46CE1">
        <w:rPr>
          <w:sz w:val="52"/>
          <w:szCs w:val="52"/>
        </w:rPr>
        <w:t>ighborhood</w:t>
      </w:r>
      <w:r w:rsidRPr="00C46CE1">
        <w:rPr>
          <w:sz w:val="52"/>
          <w:szCs w:val="52"/>
        </w:rPr>
        <w:t xml:space="preserve"> Sustainability &amp; Vitality </w:t>
      </w:r>
      <w:r w:rsidR="003B526A" w:rsidRPr="00C46CE1">
        <w:rPr>
          <w:sz w:val="52"/>
          <w:szCs w:val="52"/>
        </w:rPr>
        <w:t xml:space="preserve">Committee </w:t>
      </w:r>
      <w:bookmarkEnd w:id="0"/>
      <w:r w:rsidR="003B526A" w:rsidRPr="00C46CE1">
        <w:rPr>
          <w:sz w:val="52"/>
          <w:szCs w:val="52"/>
        </w:rPr>
        <w:t>Meeting Minutes</w:t>
      </w:r>
    </w:p>
    <w:p w14:paraId="529CCBC1" w14:textId="40AFC8BD" w:rsidR="003B526A" w:rsidRPr="00C46CE1" w:rsidRDefault="003B526A" w:rsidP="003B526A">
      <w:pPr>
        <w:jc w:val="center"/>
        <w:rPr>
          <w:sz w:val="28"/>
          <w:szCs w:val="28"/>
        </w:rPr>
      </w:pPr>
      <w:r w:rsidRPr="00C46CE1">
        <w:rPr>
          <w:sz w:val="28"/>
          <w:szCs w:val="28"/>
        </w:rPr>
        <w:t xml:space="preserve"> </w:t>
      </w:r>
      <w:r w:rsidR="00C46CE1" w:rsidRPr="00C46CE1">
        <w:rPr>
          <w:sz w:val="28"/>
          <w:szCs w:val="28"/>
        </w:rPr>
        <w:t>October</w:t>
      </w:r>
      <w:r w:rsidR="00551FAD" w:rsidRPr="00C46CE1">
        <w:rPr>
          <w:sz w:val="28"/>
          <w:szCs w:val="28"/>
        </w:rPr>
        <w:t xml:space="preserve"> 1</w:t>
      </w:r>
      <w:r w:rsidR="00C46CE1" w:rsidRPr="00C46CE1">
        <w:rPr>
          <w:sz w:val="28"/>
          <w:szCs w:val="28"/>
        </w:rPr>
        <w:t>7</w:t>
      </w:r>
      <w:r w:rsidRPr="00C46CE1">
        <w:rPr>
          <w:sz w:val="28"/>
          <w:szCs w:val="28"/>
        </w:rPr>
        <w:t>, 202</w:t>
      </w:r>
      <w:r w:rsidR="003B64FC" w:rsidRPr="00C46CE1">
        <w:rPr>
          <w:sz w:val="28"/>
          <w:szCs w:val="28"/>
        </w:rPr>
        <w:t>3</w:t>
      </w:r>
    </w:p>
    <w:p w14:paraId="0E1C60DC" w14:textId="1D89D41E" w:rsidR="003B526A" w:rsidRPr="00C46CE1" w:rsidRDefault="003B526A" w:rsidP="003B526A">
      <w:pPr>
        <w:rPr>
          <w:sz w:val="28"/>
          <w:szCs w:val="28"/>
        </w:rPr>
      </w:pPr>
      <w:r w:rsidRPr="00C46CE1">
        <w:rPr>
          <w:sz w:val="28"/>
          <w:szCs w:val="28"/>
        </w:rPr>
        <w:t xml:space="preserve">Chair:  </w:t>
      </w:r>
      <w:bookmarkStart w:id="1" w:name="_Hlk107319893"/>
      <w:r w:rsidR="00464DC8" w:rsidRPr="00C46CE1">
        <w:rPr>
          <w:sz w:val="28"/>
          <w:szCs w:val="28"/>
        </w:rPr>
        <w:t xml:space="preserve">Ellen </w:t>
      </w:r>
      <w:r w:rsidR="00E97BD7" w:rsidRPr="00C46CE1">
        <w:rPr>
          <w:sz w:val="28"/>
          <w:szCs w:val="28"/>
        </w:rPr>
        <w:t>Fee</w:t>
      </w:r>
      <w:bookmarkEnd w:id="1"/>
    </w:p>
    <w:p w14:paraId="1C3D133E" w14:textId="1EFFABC7" w:rsidR="00227C7E" w:rsidRPr="00C46CE1" w:rsidRDefault="003B526A" w:rsidP="00227C7E">
      <w:pPr>
        <w:spacing w:after="0"/>
        <w:rPr>
          <w:sz w:val="28"/>
          <w:szCs w:val="28"/>
        </w:rPr>
      </w:pPr>
      <w:r w:rsidRPr="00C46CE1">
        <w:rPr>
          <w:sz w:val="28"/>
          <w:szCs w:val="28"/>
        </w:rPr>
        <w:t>Committee Attendance:   Jerry Clenden</w:t>
      </w:r>
      <w:r w:rsidR="002B473F" w:rsidRPr="00C46CE1">
        <w:rPr>
          <w:sz w:val="28"/>
          <w:szCs w:val="28"/>
        </w:rPr>
        <w:t>in,</w:t>
      </w:r>
      <w:bookmarkStart w:id="2" w:name="_Hlk103756166"/>
      <w:bookmarkStart w:id="3" w:name="_Hlk104454969"/>
      <w:r w:rsidR="005774C2" w:rsidRPr="00C46CE1">
        <w:rPr>
          <w:sz w:val="28"/>
          <w:szCs w:val="28"/>
        </w:rPr>
        <w:t xml:space="preserve"> </w:t>
      </w:r>
      <w:bookmarkStart w:id="4" w:name="_Hlk146885296"/>
      <w:bookmarkStart w:id="5" w:name="_Hlk112088292"/>
      <w:bookmarkStart w:id="6" w:name="_Hlk112262922"/>
      <w:r w:rsidR="00E461A0" w:rsidRPr="00C46CE1">
        <w:rPr>
          <w:sz w:val="28"/>
          <w:szCs w:val="28"/>
        </w:rPr>
        <w:t>Barb Deming</w:t>
      </w:r>
      <w:bookmarkEnd w:id="4"/>
      <w:r w:rsidR="00E461A0" w:rsidRPr="00C46CE1">
        <w:rPr>
          <w:sz w:val="28"/>
          <w:szCs w:val="28"/>
        </w:rPr>
        <w:t xml:space="preserve">, </w:t>
      </w:r>
      <w:bookmarkStart w:id="7" w:name="_Hlk139364574"/>
      <w:r w:rsidR="005774C2" w:rsidRPr="00C46CE1">
        <w:rPr>
          <w:sz w:val="28"/>
          <w:szCs w:val="28"/>
        </w:rPr>
        <w:t>Kirsten Fryer</w:t>
      </w:r>
      <w:bookmarkEnd w:id="2"/>
      <w:bookmarkEnd w:id="5"/>
      <w:bookmarkEnd w:id="7"/>
      <w:r w:rsidR="005774C2" w:rsidRPr="00C46CE1">
        <w:rPr>
          <w:sz w:val="28"/>
          <w:szCs w:val="28"/>
        </w:rPr>
        <w:t>,</w:t>
      </w:r>
      <w:r w:rsidR="00FB3838" w:rsidRPr="00C46CE1">
        <w:rPr>
          <w:sz w:val="28"/>
          <w:szCs w:val="28"/>
        </w:rPr>
        <w:t xml:space="preserve"> </w:t>
      </w:r>
      <w:bookmarkStart w:id="8" w:name="_Hlk115343776"/>
      <w:bookmarkEnd w:id="3"/>
      <w:r w:rsidR="00FB3838" w:rsidRPr="00C46CE1">
        <w:rPr>
          <w:sz w:val="28"/>
          <w:szCs w:val="28"/>
        </w:rPr>
        <w:t xml:space="preserve">Jenny </w:t>
      </w:r>
      <w:bookmarkStart w:id="9" w:name="_Hlk103848202"/>
      <w:r w:rsidR="00FB3838" w:rsidRPr="00C46CE1">
        <w:rPr>
          <w:sz w:val="28"/>
          <w:szCs w:val="28"/>
        </w:rPr>
        <w:t>Keyser</w:t>
      </w:r>
      <w:bookmarkEnd w:id="6"/>
      <w:bookmarkEnd w:id="8"/>
      <w:bookmarkEnd w:id="9"/>
      <w:r w:rsidR="008D3360" w:rsidRPr="00C46CE1">
        <w:rPr>
          <w:sz w:val="28"/>
          <w:szCs w:val="28"/>
        </w:rPr>
        <w:t xml:space="preserve">, </w:t>
      </w:r>
      <w:bookmarkStart w:id="10" w:name="_Hlk131691894"/>
      <w:r w:rsidR="00227C7E" w:rsidRPr="00C46CE1">
        <w:rPr>
          <w:sz w:val="28"/>
          <w:szCs w:val="28"/>
        </w:rPr>
        <w:t>David Tierney</w:t>
      </w:r>
      <w:bookmarkEnd w:id="10"/>
      <w:r w:rsidR="00C46CE1">
        <w:rPr>
          <w:sz w:val="28"/>
          <w:szCs w:val="28"/>
        </w:rPr>
        <w:t>, Ginny</w:t>
      </w:r>
    </w:p>
    <w:p w14:paraId="1389F647" w14:textId="77777777" w:rsidR="00F641E8" w:rsidRDefault="00F641E8" w:rsidP="00227C7E">
      <w:pPr>
        <w:spacing w:after="0"/>
        <w:rPr>
          <w:i/>
          <w:iCs/>
          <w:sz w:val="28"/>
          <w:szCs w:val="28"/>
        </w:rPr>
      </w:pPr>
    </w:p>
    <w:p w14:paraId="1A21EECB" w14:textId="03D4209D" w:rsidR="00E97BD7" w:rsidRDefault="00074FDB" w:rsidP="008D3360">
      <w:pPr>
        <w:spacing w:after="0"/>
        <w:rPr>
          <w:sz w:val="28"/>
          <w:szCs w:val="28"/>
        </w:rPr>
      </w:pPr>
      <w:r w:rsidRPr="00C46CE1">
        <w:rPr>
          <w:sz w:val="28"/>
          <w:szCs w:val="28"/>
        </w:rPr>
        <w:t xml:space="preserve">Staff:  </w:t>
      </w:r>
      <w:bookmarkStart w:id="11" w:name="_Hlk106859221"/>
      <w:bookmarkStart w:id="12" w:name="_Hlk117680092"/>
      <w:r w:rsidR="008D3360" w:rsidRPr="00C46CE1">
        <w:rPr>
          <w:sz w:val="28"/>
          <w:szCs w:val="28"/>
        </w:rPr>
        <w:t>L</w:t>
      </w:r>
      <w:r w:rsidR="00FB3838" w:rsidRPr="00C46CE1">
        <w:rPr>
          <w:sz w:val="28"/>
          <w:szCs w:val="28"/>
        </w:rPr>
        <w:t>eah Timberlake Sullivan</w:t>
      </w:r>
      <w:bookmarkEnd w:id="11"/>
      <w:bookmarkEnd w:id="12"/>
      <w:r w:rsidR="00FB3838" w:rsidRPr="00C46CE1">
        <w:rPr>
          <w:sz w:val="28"/>
          <w:szCs w:val="28"/>
        </w:rPr>
        <w:t xml:space="preserve">, </w:t>
      </w:r>
      <w:r w:rsidR="008847EA" w:rsidRPr="00C46CE1">
        <w:rPr>
          <w:sz w:val="28"/>
          <w:szCs w:val="28"/>
        </w:rPr>
        <w:t>Executive</w:t>
      </w:r>
      <w:r w:rsidR="00FB3838" w:rsidRPr="00C46CE1">
        <w:rPr>
          <w:sz w:val="28"/>
          <w:szCs w:val="28"/>
        </w:rPr>
        <w:t xml:space="preserve"> Director, </w:t>
      </w:r>
      <w:r w:rsidRPr="00C46CE1">
        <w:rPr>
          <w:sz w:val="28"/>
          <w:szCs w:val="28"/>
        </w:rPr>
        <w:t>Union Park District Council</w:t>
      </w:r>
      <w:bookmarkStart w:id="13" w:name="_Hlk104455081"/>
      <w:bookmarkStart w:id="14" w:name="_Hlk102121941"/>
    </w:p>
    <w:p w14:paraId="5CDD787C" w14:textId="77777777" w:rsidR="00C46CE1" w:rsidRDefault="00C46CE1" w:rsidP="008D3360">
      <w:pPr>
        <w:spacing w:after="0"/>
        <w:rPr>
          <w:sz w:val="28"/>
          <w:szCs w:val="28"/>
        </w:rPr>
      </w:pPr>
    </w:p>
    <w:p w14:paraId="7B8ED6D3" w14:textId="4450D522" w:rsidR="00C46CE1" w:rsidRPr="00C46CE1" w:rsidRDefault="00C46CE1" w:rsidP="008D3360">
      <w:pPr>
        <w:spacing w:after="0"/>
        <w:rPr>
          <w:sz w:val="28"/>
          <w:szCs w:val="28"/>
        </w:rPr>
      </w:pPr>
      <w:r>
        <w:rPr>
          <w:sz w:val="28"/>
          <w:szCs w:val="28"/>
        </w:rPr>
        <w:t>Visitor</w:t>
      </w:r>
      <w:r w:rsidR="0087361B">
        <w:rPr>
          <w:sz w:val="28"/>
          <w:szCs w:val="28"/>
        </w:rPr>
        <w:t>s</w:t>
      </w:r>
      <w:r>
        <w:rPr>
          <w:sz w:val="28"/>
          <w:szCs w:val="28"/>
        </w:rPr>
        <w:t xml:space="preserve">:  </w:t>
      </w:r>
      <w:r w:rsidR="0087361B">
        <w:rPr>
          <w:sz w:val="28"/>
          <w:szCs w:val="28"/>
        </w:rPr>
        <w:t xml:space="preserve">Alice Messer, Design &amp; Construction Manager for Saint Paul Parks &amp; </w:t>
      </w:r>
      <w:r w:rsidR="009731BF">
        <w:rPr>
          <w:sz w:val="28"/>
          <w:szCs w:val="28"/>
        </w:rPr>
        <w:t>Recreation, Katrina</w:t>
      </w:r>
      <w:r>
        <w:rPr>
          <w:sz w:val="28"/>
          <w:szCs w:val="28"/>
        </w:rPr>
        <w:t xml:space="preserve"> from Merriam Lane</w:t>
      </w:r>
      <w:r w:rsidR="0087361B">
        <w:rPr>
          <w:sz w:val="28"/>
          <w:szCs w:val="28"/>
        </w:rPr>
        <w:t xml:space="preserve">   </w:t>
      </w:r>
    </w:p>
    <w:p w14:paraId="1BF6F2B0" w14:textId="084AC1CC" w:rsidR="00E461A0" w:rsidRPr="001767A9" w:rsidRDefault="00E461A0" w:rsidP="008D3360">
      <w:pPr>
        <w:spacing w:after="0"/>
        <w:rPr>
          <w:i/>
          <w:iCs/>
          <w:sz w:val="28"/>
          <w:szCs w:val="28"/>
        </w:rPr>
      </w:pPr>
      <w:r w:rsidRPr="001767A9">
        <w:rPr>
          <w:i/>
          <w:iCs/>
          <w:sz w:val="28"/>
          <w:szCs w:val="28"/>
        </w:rPr>
        <w:t xml:space="preserve">            </w:t>
      </w:r>
    </w:p>
    <w:bookmarkEnd w:id="13"/>
    <w:bookmarkEnd w:id="14"/>
    <w:p w14:paraId="3D1E9B86" w14:textId="7E1D8C58" w:rsidR="004F19D7" w:rsidRPr="001767A9" w:rsidRDefault="004F19D7" w:rsidP="00B503E1">
      <w:pPr>
        <w:jc w:val="center"/>
        <w:rPr>
          <w:i/>
          <w:iCs/>
          <w:sz w:val="28"/>
          <w:szCs w:val="28"/>
        </w:rPr>
      </w:pPr>
    </w:p>
    <w:p w14:paraId="46E5BDE4" w14:textId="77777777" w:rsidR="00551FAD" w:rsidRPr="001767A9" w:rsidRDefault="00551FAD" w:rsidP="00551FAD">
      <w:pPr>
        <w:spacing w:after="120"/>
        <w:jc w:val="center"/>
        <w:rPr>
          <w:rFonts w:ascii="Times New Roman" w:hAnsi="Times New Roman" w:cs="Times New Roman"/>
          <w:b/>
          <w:bCs/>
          <w:i/>
          <w:iCs/>
          <w:sz w:val="48"/>
          <w:szCs w:val="48"/>
        </w:rPr>
      </w:pPr>
      <w:bookmarkStart w:id="15" w:name="_Hlk132788928"/>
      <w:bookmarkStart w:id="16" w:name="_Hlk130486778"/>
    </w:p>
    <w:p w14:paraId="61D429CD" w14:textId="3A960D3A" w:rsidR="00551FAD" w:rsidRPr="00C46CE1" w:rsidRDefault="00551FAD">
      <w:pPr>
        <w:pStyle w:val="ListParagraph"/>
        <w:numPr>
          <w:ilvl w:val="0"/>
          <w:numId w:val="2"/>
        </w:numPr>
        <w:spacing w:after="120"/>
        <w:rPr>
          <w:sz w:val="48"/>
          <w:szCs w:val="48"/>
        </w:rPr>
      </w:pPr>
      <w:r w:rsidRPr="00C46CE1">
        <w:rPr>
          <w:rFonts w:ascii="Times New Roman" w:hAnsi="Times New Roman" w:cs="Times New Roman"/>
          <w:b/>
          <w:bCs/>
          <w:sz w:val="48"/>
          <w:szCs w:val="48"/>
        </w:rPr>
        <w:t>Intr</w:t>
      </w:r>
      <w:bookmarkEnd w:id="15"/>
      <w:r w:rsidRPr="00C46CE1">
        <w:rPr>
          <w:rFonts w:ascii="Times New Roman" w:hAnsi="Times New Roman" w:cs="Times New Roman"/>
          <w:b/>
          <w:bCs/>
          <w:sz w:val="48"/>
          <w:szCs w:val="48"/>
        </w:rPr>
        <w:t>oductions/Approval of Minutes</w:t>
      </w:r>
    </w:p>
    <w:bookmarkEnd w:id="16"/>
    <w:p w14:paraId="2354767D" w14:textId="54B5F5E3" w:rsidR="00551FAD" w:rsidRPr="00C46CE1" w:rsidRDefault="00551FAD" w:rsidP="00551FAD">
      <w:pPr>
        <w:spacing w:after="0"/>
        <w:rPr>
          <w:sz w:val="28"/>
          <w:szCs w:val="28"/>
        </w:rPr>
      </w:pPr>
      <w:r w:rsidRPr="00C46CE1">
        <w:rPr>
          <w:sz w:val="28"/>
          <w:szCs w:val="28"/>
        </w:rPr>
        <w:t>An agenda was sent out in advance of the meeting.  The agenda was accepted without changes.</w:t>
      </w:r>
      <w:r w:rsidR="00C46CE1">
        <w:rPr>
          <w:sz w:val="28"/>
          <w:szCs w:val="28"/>
        </w:rPr>
        <w:t xml:space="preserve">   The September, 2023, Minutes were accepted without changes.</w:t>
      </w:r>
    </w:p>
    <w:p w14:paraId="30925CAE" w14:textId="77777777" w:rsidR="00551FAD" w:rsidRPr="001767A9" w:rsidRDefault="00551FAD" w:rsidP="00B503E1">
      <w:pPr>
        <w:jc w:val="center"/>
        <w:rPr>
          <w:i/>
          <w:iCs/>
          <w:sz w:val="28"/>
          <w:szCs w:val="28"/>
        </w:rPr>
      </w:pPr>
    </w:p>
    <w:p w14:paraId="6CED4C79" w14:textId="77777777" w:rsidR="00D35D86" w:rsidRPr="001767A9" w:rsidRDefault="00D35D86" w:rsidP="00B503E1">
      <w:pPr>
        <w:jc w:val="center"/>
        <w:rPr>
          <w:i/>
          <w:iCs/>
          <w:sz w:val="28"/>
          <w:szCs w:val="28"/>
        </w:rPr>
      </w:pPr>
    </w:p>
    <w:p w14:paraId="4DA9E68E" w14:textId="77777777" w:rsidR="00074FDB" w:rsidRPr="00C46CE1" w:rsidRDefault="00074FDB" w:rsidP="00B503E1">
      <w:pPr>
        <w:spacing w:after="0"/>
        <w:jc w:val="center"/>
        <w:rPr>
          <w:rFonts w:ascii="Times New Roman" w:hAnsi="Times New Roman" w:cs="Times New Roman"/>
          <w:b/>
          <w:bCs/>
          <w:sz w:val="48"/>
          <w:szCs w:val="48"/>
        </w:rPr>
      </w:pPr>
      <w:r w:rsidRPr="00C46CE1">
        <w:rPr>
          <w:rFonts w:ascii="Times New Roman" w:hAnsi="Times New Roman" w:cs="Times New Roman"/>
          <w:b/>
          <w:bCs/>
          <w:sz w:val="48"/>
          <w:szCs w:val="48"/>
        </w:rPr>
        <w:t>Assign Note Taker</w:t>
      </w:r>
    </w:p>
    <w:p w14:paraId="36A38433" w14:textId="4F38F338" w:rsidR="005B2CD8" w:rsidRPr="00C46CE1" w:rsidRDefault="00074FDB" w:rsidP="005B2CD8">
      <w:pPr>
        <w:spacing w:after="360"/>
        <w:rPr>
          <w:sz w:val="28"/>
          <w:szCs w:val="28"/>
        </w:rPr>
      </w:pPr>
      <w:bookmarkStart w:id="17" w:name="_Hlk146102149"/>
      <w:r w:rsidRPr="00C46CE1">
        <w:rPr>
          <w:sz w:val="28"/>
          <w:szCs w:val="28"/>
        </w:rPr>
        <w:t xml:space="preserve">Jerry Clendenin </w:t>
      </w:r>
      <w:bookmarkEnd w:id="17"/>
      <w:r w:rsidRPr="00C46CE1">
        <w:rPr>
          <w:sz w:val="28"/>
          <w:szCs w:val="28"/>
        </w:rPr>
        <w:t>will take notes and type</w:t>
      </w:r>
      <w:r w:rsidR="00040EEF" w:rsidRPr="00C46CE1">
        <w:rPr>
          <w:sz w:val="28"/>
          <w:szCs w:val="28"/>
        </w:rPr>
        <w:t xml:space="preserve"> the</w:t>
      </w:r>
      <w:r w:rsidRPr="00C46CE1">
        <w:rPr>
          <w:sz w:val="28"/>
          <w:szCs w:val="28"/>
        </w:rPr>
        <w:t xml:space="preserve"> minutes</w:t>
      </w:r>
      <w:r w:rsidR="005B2CD8" w:rsidRPr="00C46CE1">
        <w:rPr>
          <w:sz w:val="28"/>
          <w:szCs w:val="28"/>
        </w:rPr>
        <w:t>.</w:t>
      </w:r>
      <w:bookmarkStart w:id="18" w:name="_Hlk101766763"/>
      <w:r w:rsidR="00FB3838" w:rsidRPr="00C46CE1">
        <w:rPr>
          <w:sz w:val="28"/>
          <w:szCs w:val="28"/>
        </w:rPr>
        <w:t xml:space="preserve"> </w:t>
      </w:r>
      <w:bookmarkEnd w:id="18"/>
    </w:p>
    <w:p w14:paraId="355872A6" w14:textId="77777777" w:rsidR="00496122" w:rsidRPr="001767A9" w:rsidRDefault="00496122" w:rsidP="00496122">
      <w:pPr>
        <w:spacing w:after="120"/>
        <w:jc w:val="center"/>
        <w:rPr>
          <w:rFonts w:ascii="Times New Roman" w:hAnsi="Times New Roman" w:cs="Times New Roman"/>
          <w:b/>
          <w:bCs/>
          <w:i/>
          <w:iCs/>
          <w:sz w:val="48"/>
          <w:szCs w:val="48"/>
        </w:rPr>
      </w:pPr>
    </w:p>
    <w:p w14:paraId="3C877ABB" w14:textId="4B94B7AB" w:rsidR="00551FAD" w:rsidRPr="00C46CE1" w:rsidRDefault="00551FAD" w:rsidP="00496122">
      <w:pPr>
        <w:spacing w:after="120"/>
        <w:jc w:val="center"/>
        <w:rPr>
          <w:rFonts w:ascii="Times New Roman" w:hAnsi="Times New Roman" w:cs="Times New Roman"/>
          <w:b/>
          <w:bCs/>
          <w:sz w:val="48"/>
          <w:szCs w:val="48"/>
        </w:rPr>
      </w:pPr>
      <w:r w:rsidRPr="00C46CE1">
        <w:rPr>
          <w:rFonts w:ascii="Times New Roman" w:hAnsi="Times New Roman" w:cs="Times New Roman"/>
          <w:b/>
          <w:bCs/>
          <w:sz w:val="48"/>
          <w:szCs w:val="48"/>
        </w:rPr>
        <w:t>Staff Report and Announcements</w:t>
      </w:r>
    </w:p>
    <w:p w14:paraId="1591F0D6" w14:textId="77777777" w:rsidR="00C46CE1" w:rsidRDefault="00C46CE1" w:rsidP="001B51E8">
      <w:pPr>
        <w:spacing w:after="0"/>
        <w:rPr>
          <w:b/>
          <w:bCs/>
          <w:i/>
          <w:iCs/>
          <w:sz w:val="32"/>
          <w:szCs w:val="32"/>
        </w:rPr>
      </w:pPr>
    </w:p>
    <w:p w14:paraId="20B8B5C4" w14:textId="2DA43A86" w:rsidR="00C46CE1" w:rsidRPr="00C46CE1" w:rsidRDefault="00C46CE1" w:rsidP="00C46CE1">
      <w:pPr>
        <w:spacing w:after="0"/>
        <w:rPr>
          <w:b/>
          <w:bCs/>
          <w:sz w:val="32"/>
          <w:szCs w:val="32"/>
        </w:rPr>
      </w:pPr>
      <w:r>
        <w:rPr>
          <w:b/>
          <w:bCs/>
          <w:sz w:val="32"/>
          <w:szCs w:val="32"/>
        </w:rPr>
        <w:t>Midway Peace Park Fall Fun Event</w:t>
      </w:r>
    </w:p>
    <w:p w14:paraId="5E0BE5DA" w14:textId="77777777" w:rsidR="00CC3638" w:rsidRDefault="00CC3638" w:rsidP="00CC3638">
      <w:pPr>
        <w:spacing w:after="0"/>
        <w:rPr>
          <w:sz w:val="28"/>
          <w:szCs w:val="28"/>
        </w:rPr>
      </w:pPr>
    </w:p>
    <w:p w14:paraId="304B772A" w14:textId="7D913A70" w:rsidR="00C06E63" w:rsidRPr="00C06E63" w:rsidRDefault="00C06E63" w:rsidP="00CC3638">
      <w:pPr>
        <w:spacing w:after="0"/>
        <w:rPr>
          <w:sz w:val="28"/>
          <w:szCs w:val="28"/>
        </w:rPr>
      </w:pPr>
      <w:r w:rsidRPr="00C06E63">
        <w:rPr>
          <w:sz w:val="28"/>
          <w:szCs w:val="28"/>
        </w:rPr>
        <w:t xml:space="preserve">The Midway Peace Park event </w:t>
      </w:r>
      <w:r>
        <w:rPr>
          <w:sz w:val="28"/>
          <w:szCs w:val="28"/>
        </w:rPr>
        <w:t xml:space="preserve">was held </w:t>
      </w:r>
      <w:r w:rsidRPr="00C06E63">
        <w:rPr>
          <w:sz w:val="28"/>
          <w:szCs w:val="28"/>
        </w:rPr>
        <w:t>on Saturday, September 30, from noon to 4 p.m.</w:t>
      </w:r>
    </w:p>
    <w:p w14:paraId="30E6D00D" w14:textId="77777777" w:rsidR="00C06E63" w:rsidRDefault="00C06E63" w:rsidP="00CC3638">
      <w:pPr>
        <w:spacing w:after="0"/>
        <w:rPr>
          <w:sz w:val="28"/>
          <w:szCs w:val="28"/>
        </w:rPr>
      </w:pPr>
    </w:p>
    <w:p w14:paraId="5E6727CF" w14:textId="668972C6" w:rsidR="00CC3638" w:rsidRDefault="00C06E63" w:rsidP="00CC3638">
      <w:pPr>
        <w:spacing w:after="0"/>
        <w:rPr>
          <w:sz w:val="28"/>
          <w:szCs w:val="28"/>
        </w:rPr>
      </w:pPr>
      <w:r w:rsidRPr="00C46CE1">
        <w:rPr>
          <w:sz w:val="28"/>
          <w:szCs w:val="28"/>
        </w:rPr>
        <w:t>Leah Timberlake Sullivan</w:t>
      </w:r>
      <w:r>
        <w:rPr>
          <w:sz w:val="28"/>
          <w:szCs w:val="28"/>
        </w:rPr>
        <w:t xml:space="preserve"> said that we had some problem</w:t>
      </w:r>
      <w:r w:rsidR="009731BF">
        <w:rPr>
          <w:sz w:val="28"/>
          <w:szCs w:val="28"/>
        </w:rPr>
        <w:t>s</w:t>
      </w:r>
      <w:r>
        <w:rPr>
          <w:sz w:val="28"/>
          <w:szCs w:val="28"/>
        </w:rPr>
        <w:t xml:space="preserve"> setting up a water supply for the event.  However, we should have a reliable water supply for the 2024 Midway Peace Park event.</w:t>
      </w:r>
      <w:r w:rsidR="00CC3638" w:rsidRPr="00CC3638">
        <w:rPr>
          <w:sz w:val="28"/>
          <w:szCs w:val="28"/>
        </w:rPr>
        <w:t xml:space="preserve">  </w:t>
      </w:r>
      <w:r>
        <w:rPr>
          <w:sz w:val="28"/>
          <w:szCs w:val="28"/>
        </w:rPr>
        <w:t>The Parks &amp; Recreation Department and the Water Department are working on new water connections.</w:t>
      </w:r>
    </w:p>
    <w:p w14:paraId="644B653A" w14:textId="77777777" w:rsidR="00FF01D0" w:rsidRDefault="00FF01D0" w:rsidP="00CC3638">
      <w:pPr>
        <w:spacing w:after="0"/>
        <w:rPr>
          <w:sz w:val="28"/>
          <w:szCs w:val="28"/>
        </w:rPr>
      </w:pPr>
    </w:p>
    <w:p w14:paraId="6D5850BB" w14:textId="642D8C60" w:rsidR="00FF01D0" w:rsidRDefault="00FF01D0" w:rsidP="00CC3638">
      <w:pPr>
        <w:spacing w:after="0"/>
        <w:rPr>
          <w:sz w:val="28"/>
          <w:szCs w:val="28"/>
        </w:rPr>
      </w:pPr>
      <w:r>
        <w:rPr>
          <w:sz w:val="28"/>
          <w:szCs w:val="28"/>
        </w:rPr>
        <w:t>She noted that many people came to the event, had some food, and then left.  She thought that this was Okay.  The idea of short food stops encouraged more people to come.  At the same time, people making short visits prevented overcrowding.</w:t>
      </w:r>
    </w:p>
    <w:p w14:paraId="0C1EA3E2" w14:textId="77777777" w:rsidR="000E2628" w:rsidRDefault="000E2628" w:rsidP="00CC3638">
      <w:pPr>
        <w:spacing w:after="0"/>
        <w:rPr>
          <w:sz w:val="28"/>
          <w:szCs w:val="28"/>
        </w:rPr>
      </w:pPr>
    </w:p>
    <w:p w14:paraId="0ADC3570" w14:textId="77777777" w:rsidR="002755DC" w:rsidRDefault="000E2628" w:rsidP="001B51E8">
      <w:pPr>
        <w:spacing w:after="0"/>
        <w:rPr>
          <w:sz w:val="28"/>
          <w:szCs w:val="28"/>
        </w:rPr>
      </w:pPr>
      <w:r>
        <w:rPr>
          <w:sz w:val="28"/>
          <w:szCs w:val="28"/>
        </w:rPr>
        <w:t xml:space="preserve">Leah said that </w:t>
      </w:r>
      <w:bookmarkStart w:id="19" w:name="_Hlk148620663"/>
      <w:r w:rsidR="002755DC">
        <w:rPr>
          <w:sz w:val="28"/>
          <w:szCs w:val="28"/>
        </w:rPr>
        <w:t xml:space="preserve">Demetrius Shaw </w:t>
      </w:r>
      <w:bookmarkEnd w:id="19"/>
      <w:r>
        <w:rPr>
          <w:sz w:val="28"/>
          <w:szCs w:val="28"/>
        </w:rPr>
        <w:t xml:space="preserve">did some intelligent recruiting for the volunteer staff at the inflatable “bouncy houses.”   He found mature men to supervise the children playing on the inflatables.  The adult men did a good job of maintaining safe play conditions.  No one was injured. </w:t>
      </w:r>
      <w:r w:rsidR="002755DC">
        <w:rPr>
          <w:sz w:val="28"/>
          <w:szCs w:val="28"/>
        </w:rPr>
        <w:t xml:space="preserve"> </w:t>
      </w:r>
    </w:p>
    <w:p w14:paraId="7CC72871" w14:textId="77777777" w:rsidR="002755DC" w:rsidRDefault="002755DC" w:rsidP="001B51E8">
      <w:pPr>
        <w:spacing w:after="0"/>
        <w:rPr>
          <w:sz w:val="28"/>
          <w:szCs w:val="28"/>
        </w:rPr>
      </w:pPr>
    </w:p>
    <w:p w14:paraId="3B6ED2E2" w14:textId="71A1EB4C" w:rsidR="00CC3638" w:rsidRDefault="002755DC" w:rsidP="001B51E8">
      <w:pPr>
        <w:spacing w:after="0"/>
        <w:rPr>
          <w:b/>
          <w:bCs/>
          <w:sz w:val="32"/>
          <w:szCs w:val="32"/>
        </w:rPr>
      </w:pPr>
      <w:r>
        <w:rPr>
          <w:sz w:val="28"/>
          <w:szCs w:val="28"/>
        </w:rPr>
        <w:t xml:space="preserve">Some candidates for </w:t>
      </w:r>
      <w:r w:rsidR="00457484">
        <w:rPr>
          <w:sz w:val="28"/>
          <w:szCs w:val="28"/>
        </w:rPr>
        <w:t xml:space="preserve">the Saint Paul City Council and for the Minnesota Legislature </w:t>
      </w:r>
      <w:r>
        <w:rPr>
          <w:sz w:val="28"/>
          <w:szCs w:val="28"/>
        </w:rPr>
        <w:t>came to the Peace Park event.</w:t>
      </w:r>
    </w:p>
    <w:p w14:paraId="13DEC689" w14:textId="77777777" w:rsidR="00CC3638" w:rsidRDefault="00CC3638" w:rsidP="001B51E8">
      <w:pPr>
        <w:spacing w:after="0"/>
        <w:rPr>
          <w:b/>
          <w:bCs/>
          <w:sz w:val="32"/>
          <w:szCs w:val="32"/>
        </w:rPr>
      </w:pPr>
    </w:p>
    <w:p w14:paraId="57B6F331" w14:textId="4C5EF885" w:rsidR="00C46CE1" w:rsidRDefault="00C46CE1" w:rsidP="00C46CE1">
      <w:pPr>
        <w:spacing w:after="0"/>
        <w:rPr>
          <w:b/>
          <w:bCs/>
          <w:sz w:val="32"/>
          <w:szCs w:val="32"/>
        </w:rPr>
      </w:pPr>
      <w:r w:rsidRPr="00C46CE1">
        <w:rPr>
          <w:b/>
          <w:bCs/>
          <w:sz w:val="32"/>
          <w:szCs w:val="32"/>
        </w:rPr>
        <w:t>November Board of Directors Meeting</w:t>
      </w:r>
    </w:p>
    <w:p w14:paraId="26D0D48A" w14:textId="7D8DBBF4" w:rsidR="00457484" w:rsidRDefault="00457484" w:rsidP="00C46CE1">
      <w:pPr>
        <w:spacing w:after="0"/>
        <w:rPr>
          <w:sz w:val="28"/>
          <w:szCs w:val="28"/>
        </w:rPr>
      </w:pPr>
      <w:r>
        <w:rPr>
          <w:sz w:val="28"/>
          <w:szCs w:val="28"/>
        </w:rPr>
        <w:t>Leah said the November</w:t>
      </w:r>
      <w:r w:rsidR="001034AC">
        <w:rPr>
          <w:sz w:val="28"/>
          <w:szCs w:val="28"/>
        </w:rPr>
        <w:t xml:space="preserve"> Union Park District Council</w:t>
      </w:r>
      <w:r>
        <w:rPr>
          <w:sz w:val="28"/>
          <w:szCs w:val="28"/>
        </w:rPr>
        <w:t xml:space="preserve"> Board</w:t>
      </w:r>
      <w:r w:rsidR="00180D60">
        <w:rPr>
          <w:sz w:val="28"/>
          <w:szCs w:val="28"/>
        </w:rPr>
        <w:t xml:space="preserve"> (UPDC)</w:t>
      </w:r>
      <w:r>
        <w:rPr>
          <w:sz w:val="28"/>
          <w:szCs w:val="28"/>
        </w:rPr>
        <w:t xml:space="preserve"> meeting will not be on the usual date which is the first Wednesday of the month.   Instead</w:t>
      </w:r>
      <w:r w:rsidR="001034AC">
        <w:rPr>
          <w:sz w:val="28"/>
          <w:szCs w:val="28"/>
        </w:rPr>
        <w:t>,</w:t>
      </w:r>
      <w:r>
        <w:rPr>
          <w:sz w:val="28"/>
          <w:szCs w:val="28"/>
        </w:rPr>
        <w:t xml:space="preserve"> the meeting will be on November 15.  This special meeting will be for the election of </w:t>
      </w:r>
      <w:r w:rsidR="001034AC">
        <w:rPr>
          <w:sz w:val="28"/>
          <w:szCs w:val="28"/>
        </w:rPr>
        <w:t xml:space="preserve">new </w:t>
      </w:r>
      <w:r>
        <w:rPr>
          <w:sz w:val="28"/>
          <w:szCs w:val="28"/>
        </w:rPr>
        <w:t>Board</w:t>
      </w:r>
      <w:r w:rsidR="001034AC">
        <w:rPr>
          <w:sz w:val="28"/>
          <w:szCs w:val="28"/>
        </w:rPr>
        <w:t xml:space="preserve"> members.   The meeting location is not </w:t>
      </w:r>
      <w:r w:rsidR="00413F1C">
        <w:rPr>
          <w:sz w:val="28"/>
          <w:szCs w:val="28"/>
        </w:rPr>
        <w:t xml:space="preserve">yet </w:t>
      </w:r>
      <w:r w:rsidR="001034AC">
        <w:rPr>
          <w:sz w:val="28"/>
          <w:szCs w:val="28"/>
        </w:rPr>
        <w:t>determined.  She is still working to set up the location.</w:t>
      </w:r>
    </w:p>
    <w:p w14:paraId="1C8187FC" w14:textId="77777777" w:rsidR="001034AC" w:rsidRDefault="001034AC" w:rsidP="00C46CE1">
      <w:pPr>
        <w:spacing w:after="0"/>
        <w:rPr>
          <w:sz w:val="28"/>
          <w:szCs w:val="28"/>
        </w:rPr>
      </w:pPr>
    </w:p>
    <w:p w14:paraId="261F6FA3" w14:textId="51887033" w:rsidR="001034AC" w:rsidRDefault="00510B59" w:rsidP="00C46CE1">
      <w:pPr>
        <w:spacing w:after="0"/>
        <w:rPr>
          <w:sz w:val="28"/>
          <w:szCs w:val="28"/>
        </w:rPr>
      </w:pPr>
      <w:r>
        <w:rPr>
          <w:sz w:val="28"/>
          <w:szCs w:val="28"/>
        </w:rPr>
        <w:t>Anyone interested in running for a Board seat should contact Leah.  She will get you on the ballot.</w:t>
      </w:r>
    </w:p>
    <w:p w14:paraId="76C30836" w14:textId="77777777" w:rsidR="00011F09" w:rsidRDefault="00011F09" w:rsidP="00C46CE1">
      <w:pPr>
        <w:spacing w:after="0"/>
        <w:rPr>
          <w:sz w:val="28"/>
          <w:szCs w:val="28"/>
        </w:rPr>
      </w:pPr>
      <w:bookmarkStart w:id="20" w:name="_Hlk148620599"/>
    </w:p>
    <w:p w14:paraId="4A3BE764" w14:textId="46599C03" w:rsidR="00510B59" w:rsidRDefault="00510B59" w:rsidP="00C46CE1">
      <w:pPr>
        <w:spacing w:after="0"/>
        <w:rPr>
          <w:sz w:val="28"/>
          <w:szCs w:val="28"/>
        </w:rPr>
      </w:pPr>
      <w:r>
        <w:rPr>
          <w:sz w:val="28"/>
          <w:szCs w:val="28"/>
        </w:rPr>
        <w:t xml:space="preserve">There is more information </w:t>
      </w:r>
      <w:bookmarkEnd w:id="20"/>
      <w:r>
        <w:rPr>
          <w:sz w:val="28"/>
          <w:szCs w:val="28"/>
        </w:rPr>
        <w:t>available on the UPDC Newsletter.</w:t>
      </w:r>
    </w:p>
    <w:p w14:paraId="5E2ABD9E" w14:textId="77777777" w:rsidR="00C46CE1" w:rsidRPr="00413F1C" w:rsidRDefault="00C46CE1" w:rsidP="001B51E8">
      <w:pPr>
        <w:spacing w:after="0"/>
        <w:rPr>
          <w:b/>
          <w:bCs/>
          <w:sz w:val="32"/>
          <w:szCs w:val="32"/>
        </w:rPr>
      </w:pPr>
    </w:p>
    <w:p w14:paraId="446E7D57" w14:textId="5A56F6AD" w:rsidR="00736F53" w:rsidRPr="00736F53" w:rsidRDefault="00736F53" w:rsidP="00736F53">
      <w:pPr>
        <w:spacing w:after="0"/>
        <w:rPr>
          <w:b/>
          <w:bCs/>
          <w:sz w:val="32"/>
          <w:szCs w:val="32"/>
        </w:rPr>
      </w:pPr>
      <w:r>
        <w:rPr>
          <w:b/>
          <w:bCs/>
          <w:sz w:val="32"/>
          <w:szCs w:val="32"/>
        </w:rPr>
        <w:t>Star Grant for Bicycle Racks</w:t>
      </w:r>
    </w:p>
    <w:p w14:paraId="184A2A57" w14:textId="1A25BCF0" w:rsidR="005565F4" w:rsidRDefault="00413F1C" w:rsidP="001B51E8">
      <w:pPr>
        <w:spacing w:after="0"/>
        <w:rPr>
          <w:sz w:val="28"/>
          <w:szCs w:val="28"/>
        </w:rPr>
      </w:pPr>
      <w:bookmarkStart w:id="21" w:name="_Hlk148708164"/>
      <w:r w:rsidRPr="00C46CE1">
        <w:rPr>
          <w:sz w:val="28"/>
          <w:szCs w:val="28"/>
        </w:rPr>
        <w:t>Leah Timberlake Sullivan</w:t>
      </w:r>
      <w:r>
        <w:rPr>
          <w:sz w:val="28"/>
          <w:szCs w:val="28"/>
        </w:rPr>
        <w:t xml:space="preserve"> </w:t>
      </w:r>
      <w:bookmarkEnd w:id="21"/>
      <w:r>
        <w:rPr>
          <w:sz w:val="28"/>
          <w:szCs w:val="28"/>
        </w:rPr>
        <w:t xml:space="preserve">and Demetrius Shaw </w:t>
      </w:r>
      <w:r w:rsidR="005565F4">
        <w:rPr>
          <w:sz w:val="28"/>
          <w:szCs w:val="28"/>
        </w:rPr>
        <w:t>made a presentation to request a STAR grant to pay for new bicycle racks.  The racks will have a design to identify that the racks are in the Union Park Area.</w:t>
      </w:r>
    </w:p>
    <w:p w14:paraId="7BAD7D0A" w14:textId="77777777" w:rsidR="005565F4" w:rsidRDefault="005565F4" w:rsidP="005565F4">
      <w:pPr>
        <w:spacing w:after="0"/>
        <w:rPr>
          <w:sz w:val="28"/>
          <w:szCs w:val="28"/>
        </w:rPr>
      </w:pPr>
    </w:p>
    <w:p w14:paraId="5679F9C4" w14:textId="206FCA38" w:rsidR="005565F4" w:rsidRDefault="005565F4" w:rsidP="005565F4">
      <w:pPr>
        <w:spacing w:after="0"/>
        <w:rPr>
          <w:b/>
          <w:bCs/>
          <w:i/>
          <w:iCs/>
          <w:sz w:val="32"/>
          <w:szCs w:val="32"/>
        </w:rPr>
      </w:pPr>
      <w:r w:rsidRPr="00A6698A">
        <w:rPr>
          <w:sz w:val="28"/>
          <w:szCs w:val="28"/>
        </w:rPr>
        <w:t>The STAR grant program provides funds for neighborhood improvement projects, including landscape projects</w:t>
      </w:r>
      <w:r>
        <w:rPr>
          <w:sz w:val="28"/>
          <w:szCs w:val="28"/>
        </w:rPr>
        <w:t>.</w:t>
      </w:r>
    </w:p>
    <w:p w14:paraId="70EAE0D2" w14:textId="77777777" w:rsidR="005565F4" w:rsidRDefault="005565F4" w:rsidP="001B51E8">
      <w:pPr>
        <w:spacing w:after="0"/>
        <w:rPr>
          <w:sz w:val="28"/>
          <w:szCs w:val="28"/>
        </w:rPr>
      </w:pPr>
    </w:p>
    <w:p w14:paraId="6260B35D" w14:textId="3A1ABE85" w:rsidR="005565F4" w:rsidRDefault="005565F4" w:rsidP="001B51E8">
      <w:pPr>
        <w:spacing w:after="0"/>
        <w:rPr>
          <w:sz w:val="28"/>
          <w:szCs w:val="28"/>
        </w:rPr>
      </w:pPr>
      <w:r>
        <w:rPr>
          <w:sz w:val="28"/>
          <w:szCs w:val="28"/>
        </w:rPr>
        <w:t xml:space="preserve">Leah and Demetrius spoke to the </w:t>
      </w:r>
      <w:r w:rsidRPr="00C23485">
        <w:rPr>
          <w:sz w:val="28"/>
          <w:szCs w:val="28"/>
        </w:rPr>
        <w:t>Neighborhood STAR Board</w:t>
      </w:r>
      <w:r>
        <w:rPr>
          <w:sz w:val="28"/>
          <w:szCs w:val="28"/>
        </w:rPr>
        <w:t xml:space="preserve">.  The board reviews applications and makes awards.  The Board has 21 members from all parts of Saint Paul.  </w:t>
      </w:r>
      <w:r w:rsidRPr="00A6698A">
        <w:rPr>
          <w:sz w:val="28"/>
          <w:szCs w:val="28"/>
        </w:rPr>
        <w:t xml:space="preserve">STAR stands for Sales Tax Revitalization. </w:t>
      </w:r>
      <w:r w:rsidR="00B75C41">
        <w:rPr>
          <w:sz w:val="28"/>
          <w:szCs w:val="28"/>
        </w:rPr>
        <w:t xml:space="preserve">                  </w:t>
      </w:r>
    </w:p>
    <w:p w14:paraId="5C5D5902" w14:textId="77777777" w:rsidR="00413F1C" w:rsidRDefault="00413F1C" w:rsidP="001B51E8">
      <w:pPr>
        <w:spacing w:after="0"/>
        <w:rPr>
          <w:b/>
          <w:bCs/>
          <w:i/>
          <w:iCs/>
          <w:sz w:val="32"/>
          <w:szCs w:val="32"/>
        </w:rPr>
      </w:pPr>
    </w:p>
    <w:p w14:paraId="35FA47ED" w14:textId="1AD8773E" w:rsidR="00C46CE1" w:rsidRPr="00736F53" w:rsidRDefault="00736F53" w:rsidP="001B51E8">
      <w:pPr>
        <w:spacing w:after="0"/>
        <w:rPr>
          <w:b/>
          <w:bCs/>
          <w:sz w:val="32"/>
          <w:szCs w:val="32"/>
        </w:rPr>
      </w:pPr>
      <w:r w:rsidRPr="00736F53">
        <w:rPr>
          <w:b/>
          <w:bCs/>
          <w:sz w:val="32"/>
          <w:szCs w:val="32"/>
        </w:rPr>
        <w:t>The Status of the No-Mow Sign Project</w:t>
      </w:r>
    </w:p>
    <w:p w14:paraId="5EC37D7E" w14:textId="14FB10BC" w:rsidR="00757114" w:rsidRDefault="005802F2" w:rsidP="00736F53">
      <w:pPr>
        <w:spacing w:after="0"/>
        <w:rPr>
          <w:sz w:val="28"/>
          <w:szCs w:val="28"/>
        </w:rPr>
      </w:pPr>
      <w:r w:rsidRPr="005802F2">
        <w:rPr>
          <w:sz w:val="28"/>
          <w:szCs w:val="28"/>
        </w:rPr>
        <w:t>On March 22, we requested the Parks &amp; Recreation Department to create a sign.  Then on March 29 City officials said that it is possible for the City of Saint Paul to provide a sign.  On August 2, Leah followed up and remin</w:t>
      </w:r>
      <w:r>
        <w:rPr>
          <w:sz w:val="28"/>
          <w:szCs w:val="28"/>
        </w:rPr>
        <w:t>d</w:t>
      </w:r>
      <w:r w:rsidRPr="005802F2">
        <w:rPr>
          <w:sz w:val="28"/>
          <w:szCs w:val="28"/>
        </w:rPr>
        <w:t>ed City officials that we are still waiting for a sign</w:t>
      </w:r>
      <w:r>
        <w:rPr>
          <w:sz w:val="28"/>
          <w:szCs w:val="28"/>
        </w:rPr>
        <w:t>.</w:t>
      </w:r>
    </w:p>
    <w:p w14:paraId="6F4A7213" w14:textId="77777777" w:rsidR="005802F2" w:rsidRDefault="005802F2" w:rsidP="00736F53">
      <w:pPr>
        <w:spacing w:after="0"/>
        <w:rPr>
          <w:sz w:val="28"/>
          <w:szCs w:val="28"/>
        </w:rPr>
      </w:pPr>
    </w:p>
    <w:p w14:paraId="2D9B0C18" w14:textId="0E2DD670" w:rsidR="005802F2" w:rsidRDefault="005802F2" w:rsidP="00736F53">
      <w:pPr>
        <w:spacing w:after="0"/>
        <w:rPr>
          <w:sz w:val="28"/>
          <w:szCs w:val="28"/>
        </w:rPr>
      </w:pPr>
      <w:r>
        <w:rPr>
          <w:sz w:val="28"/>
          <w:szCs w:val="28"/>
        </w:rPr>
        <w:t>Leah contacted the Parks &amp; Recreation Department again in September.  She is waiting for an answer.</w:t>
      </w:r>
    </w:p>
    <w:p w14:paraId="1AC0EEA2" w14:textId="77777777" w:rsidR="005802F2" w:rsidRPr="005802F2" w:rsidRDefault="005802F2" w:rsidP="00736F53">
      <w:pPr>
        <w:spacing w:after="0"/>
        <w:rPr>
          <w:b/>
          <w:bCs/>
          <w:sz w:val="32"/>
          <w:szCs w:val="32"/>
        </w:rPr>
      </w:pPr>
    </w:p>
    <w:p w14:paraId="0923C1C3" w14:textId="3E3DAA85" w:rsidR="00736F53" w:rsidRDefault="00736F53" w:rsidP="00736F53">
      <w:pPr>
        <w:spacing w:after="0"/>
        <w:rPr>
          <w:b/>
          <w:bCs/>
          <w:sz w:val="32"/>
          <w:szCs w:val="32"/>
        </w:rPr>
      </w:pPr>
      <w:bookmarkStart w:id="22" w:name="_Hlk148714629"/>
      <w:r w:rsidRPr="00736F53">
        <w:rPr>
          <w:b/>
          <w:bCs/>
          <w:sz w:val="32"/>
          <w:szCs w:val="32"/>
        </w:rPr>
        <w:t>Rethinking I-94</w:t>
      </w:r>
    </w:p>
    <w:bookmarkEnd w:id="22"/>
    <w:p w14:paraId="57CA0DBD" w14:textId="420A3E5B" w:rsidR="0048007F" w:rsidRDefault="0048007F" w:rsidP="00736F53">
      <w:pPr>
        <w:spacing w:after="0"/>
        <w:rPr>
          <w:sz w:val="28"/>
          <w:szCs w:val="28"/>
        </w:rPr>
      </w:pPr>
      <w:r>
        <w:rPr>
          <w:sz w:val="28"/>
          <w:szCs w:val="28"/>
        </w:rPr>
        <w:t xml:space="preserve">The UPDC Transportation Committee will host a Community Conversation on Rethinking I-94.  </w:t>
      </w:r>
      <w:r w:rsidR="000E1E7D">
        <w:rPr>
          <w:sz w:val="28"/>
          <w:szCs w:val="28"/>
        </w:rPr>
        <w:t xml:space="preserve">The event is a chance </w:t>
      </w:r>
      <w:r w:rsidR="00392C6D">
        <w:rPr>
          <w:sz w:val="28"/>
          <w:szCs w:val="28"/>
        </w:rPr>
        <w:t>for</w:t>
      </w:r>
      <w:r w:rsidR="0002092D">
        <w:rPr>
          <w:sz w:val="28"/>
          <w:szCs w:val="28"/>
        </w:rPr>
        <w:t xml:space="preserve"> Union Park residents to learn about </w:t>
      </w:r>
      <w:r w:rsidR="00563E08">
        <w:rPr>
          <w:sz w:val="28"/>
          <w:szCs w:val="28"/>
        </w:rPr>
        <w:t xml:space="preserve">the </w:t>
      </w:r>
      <w:r w:rsidR="0002092D">
        <w:rPr>
          <w:sz w:val="28"/>
          <w:szCs w:val="28"/>
        </w:rPr>
        <w:t>M</w:t>
      </w:r>
      <w:r w:rsidR="00392C6D">
        <w:rPr>
          <w:sz w:val="28"/>
          <w:szCs w:val="28"/>
        </w:rPr>
        <w:t>innesota Department</w:t>
      </w:r>
      <w:r w:rsidR="00563E08">
        <w:rPr>
          <w:sz w:val="28"/>
          <w:szCs w:val="28"/>
        </w:rPr>
        <w:t xml:space="preserve"> of</w:t>
      </w:r>
      <w:r w:rsidR="00392C6D">
        <w:rPr>
          <w:sz w:val="28"/>
          <w:szCs w:val="28"/>
        </w:rPr>
        <w:t xml:space="preserve"> Transportation</w:t>
      </w:r>
      <w:r w:rsidR="0002092D">
        <w:rPr>
          <w:sz w:val="28"/>
          <w:szCs w:val="28"/>
        </w:rPr>
        <w:t xml:space="preserve">’s “new” ideas for redesigning and rebuilding Interstate 94 in Saint Paul.  Residents can also state their opinions on how to change the highway. </w:t>
      </w:r>
      <w:r w:rsidR="000E1E7D">
        <w:rPr>
          <w:sz w:val="28"/>
          <w:szCs w:val="28"/>
        </w:rPr>
        <w:t xml:space="preserve"> </w:t>
      </w:r>
    </w:p>
    <w:p w14:paraId="20C4F999" w14:textId="77777777" w:rsidR="000E1E7D" w:rsidRDefault="000E1E7D" w:rsidP="00736F53">
      <w:pPr>
        <w:spacing w:after="0"/>
        <w:rPr>
          <w:sz w:val="28"/>
          <w:szCs w:val="28"/>
        </w:rPr>
      </w:pPr>
    </w:p>
    <w:p w14:paraId="5C0E6DB5" w14:textId="3AC7424C" w:rsidR="0048007F" w:rsidRDefault="0048007F" w:rsidP="00736F53">
      <w:pPr>
        <w:spacing w:after="0"/>
        <w:rPr>
          <w:sz w:val="28"/>
          <w:szCs w:val="28"/>
        </w:rPr>
      </w:pPr>
      <w:r>
        <w:rPr>
          <w:sz w:val="28"/>
          <w:szCs w:val="28"/>
        </w:rPr>
        <w:t>Location:</w:t>
      </w:r>
      <w:r w:rsidRPr="0048007F">
        <w:rPr>
          <w:sz w:val="28"/>
          <w:szCs w:val="28"/>
        </w:rPr>
        <w:t xml:space="preserve"> </w:t>
      </w:r>
      <w:r>
        <w:rPr>
          <w:sz w:val="28"/>
          <w:szCs w:val="28"/>
        </w:rPr>
        <w:t xml:space="preserve"> Bethlehem Lutheran Church in the Midway</w:t>
      </w:r>
      <w:r w:rsidR="0002092D">
        <w:rPr>
          <w:sz w:val="28"/>
          <w:szCs w:val="28"/>
        </w:rPr>
        <w:t xml:space="preserve"> at</w:t>
      </w:r>
      <w:r>
        <w:rPr>
          <w:sz w:val="28"/>
          <w:szCs w:val="28"/>
        </w:rPr>
        <w:t xml:space="preserve"> 436 Roy Street</w:t>
      </w:r>
    </w:p>
    <w:p w14:paraId="41CF61FB" w14:textId="77777777" w:rsidR="0048007F" w:rsidRDefault="0048007F" w:rsidP="00736F53">
      <w:pPr>
        <w:spacing w:after="0"/>
        <w:rPr>
          <w:sz w:val="28"/>
          <w:szCs w:val="28"/>
        </w:rPr>
      </w:pPr>
      <w:r>
        <w:rPr>
          <w:sz w:val="28"/>
          <w:szCs w:val="28"/>
        </w:rPr>
        <w:t>Date:  October 26, 2023</w:t>
      </w:r>
    </w:p>
    <w:p w14:paraId="661ADF89" w14:textId="24DB6417" w:rsidR="00736F53" w:rsidRPr="00CD3B5B" w:rsidRDefault="0048007F" w:rsidP="00736F53">
      <w:pPr>
        <w:spacing w:after="0"/>
        <w:rPr>
          <w:b/>
          <w:bCs/>
          <w:sz w:val="32"/>
          <w:szCs w:val="32"/>
        </w:rPr>
      </w:pPr>
      <w:r>
        <w:rPr>
          <w:sz w:val="28"/>
          <w:szCs w:val="28"/>
        </w:rPr>
        <w:t>Time: 6 p.m. to 8</w:t>
      </w:r>
      <w:r w:rsidR="00CD3B5B" w:rsidRPr="00CD3B5B">
        <w:rPr>
          <w:sz w:val="28"/>
          <w:szCs w:val="28"/>
        </w:rPr>
        <w:t xml:space="preserve"> </w:t>
      </w:r>
      <w:r>
        <w:rPr>
          <w:sz w:val="28"/>
          <w:szCs w:val="28"/>
        </w:rPr>
        <w:t>p.m.</w:t>
      </w:r>
    </w:p>
    <w:p w14:paraId="61344C29" w14:textId="77777777" w:rsidR="00FD7C2B" w:rsidRDefault="00FD7C2B" w:rsidP="00736F53">
      <w:pPr>
        <w:spacing w:after="0"/>
        <w:rPr>
          <w:sz w:val="28"/>
          <w:szCs w:val="28"/>
        </w:rPr>
      </w:pPr>
    </w:p>
    <w:p w14:paraId="4FE4A9A2" w14:textId="3CEE3241" w:rsidR="00736F53" w:rsidRDefault="00FD7C2B" w:rsidP="00736F53">
      <w:pPr>
        <w:spacing w:after="0"/>
        <w:rPr>
          <w:sz w:val="28"/>
          <w:szCs w:val="28"/>
        </w:rPr>
      </w:pPr>
      <w:r>
        <w:rPr>
          <w:sz w:val="28"/>
          <w:szCs w:val="28"/>
        </w:rPr>
        <w:t xml:space="preserve">The Church is </w:t>
      </w:r>
      <w:r w:rsidR="0002092D">
        <w:rPr>
          <w:sz w:val="28"/>
          <w:szCs w:val="28"/>
        </w:rPr>
        <w:t xml:space="preserve">close to the Minnesota United Soccer Stadium and </w:t>
      </w:r>
      <w:r>
        <w:rPr>
          <w:sz w:val="28"/>
          <w:szCs w:val="28"/>
        </w:rPr>
        <w:t xml:space="preserve">a block west of Snelling in Saint Paul.   </w:t>
      </w:r>
    </w:p>
    <w:p w14:paraId="4DCBC3E1" w14:textId="77777777" w:rsidR="0002092D" w:rsidRDefault="0002092D" w:rsidP="00736F53">
      <w:pPr>
        <w:spacing w:after="0"/>
        <w:rPr>
          <w:sz w:val="28"/>
          <w:szCs w:val="28"/>
        </w:rPr>
      </w:pPr>
    </w:p>
    <w:p w14:paraId="6F3F9867" w14:textId="2802816A" w:rsidR="00FD7C2B" w:rsidRDefault="00FD7C2B" w:rsidP="00736F53">
      <w:pPr>
        <w:spacing w:after="0"/>
        <w:rPr>
          <w:sz w:val="28"/>
          <w:szCs w:val="28"/>
        </w:rPr>
      </w:pPr>
      <w:r>
        <w:rPr>
          <w:sz w:val="28"/>
          <w:szCs w:val="28"/>
        </w:rPr>
        <w:t>The event is open to UPDC members and guests invited by UPDC members.  Families and children are welcome.  Food will be served.</w:t>
      </w:r>
    </w:p>
    <w:p w14:paraId="43FF3430" w14:textId="77777777" w:rsidR="00FD7C2B" w:rsidRDefault="00FD7C2B" w:rsidP="00736F53">
      <w:pPr>
        <w:spacing w:after="0"/>
        <w:rPr>
          <w:sz w:val="28"/>
          <w:szCs w:val="28"/>
        </w:rPr>
      </w:pPr>
    </w:p>
    <w:p w14:paraId="53093A13" w14:textId="77777777" w:rsidR="00392C6D" w:rsidRPr="00392C6D" w:rsidRDefault="00392C6D" w:rsidP="00392C6D">
      <w:pPr>
        <w:spacing w:after="0"/>
        <w:rPr>
          <w:b/>
          <w:bCs/>
          <w:sz w:val="28"/>
          <w:szCs w:val="28"/>
        </w:rPr>
      </w:pPr>
      <w:bookmarkStart w:id="23" w:name="_Hlk149486116"/>
      <w:r w:rsidRPr="00C46CE1">
        <w:rPr>
          <w:sz w:val="28"/>
          <w:szCs w:val="28"/>
        </w:rPr>
        <w:t>Leah Timberlake Sullivan</w:t>
      </w:r>
      <w:r>
        <w:rPr>
          <w:sz w:val="28"/>
          <w:szCs w:val="28"/>
        </w:rPr>
        <w:t xml:space="preserve"> </w:t>
      </w:r>
      <w:bookmarkEnd w:id="23"/>
      <w:r>
        <w:rPr>
          <w:sz w:val="28"/>
          <w:szCs w:val="28"/>
        </w:rPr>
        <w:t xml:space="preserve">invited </w:t>
      </w:r>
      <w:r w:rsidRPr="00392C6D">
        <w:rPr>
          <w:sz w:val="28"/>
          <w:szCs w:val="28"/>
        </w:rPr>
        <w:t>Neighborhood Sustainability &amp; Vitality Committee</w:t>
      </w:r>
    </w:p>
    <w:p w14:paraId="1D415E90" w14:textId="77777777" w:rsidR="00563E08" w:rsidRDefault="00392C6D" w:rsidP="00736F53">
      <w:pPr>
        <w:spacing w:after="0"/>
        <w:rPr>
          <w:sz w:val="28"/>
          <w:szCs w:val="28"/>
        </w:rPr>
      </w:pPr>
      <w:r>
        <w:rPr>
          <w:sz w:val="28"/>
          <w:szCs w:val="28"/>
        </w:rPr>
        <w:t xml:space="preserve">members to </w:t>
      </w:r>
      <w:r w:rsidR="00FD7C2B">
        <w:rPr>
          <w:sz w:val="28"/>
          <w:szCs w:val="28"/>
        </w:rPr>
        <w:t>volunteer</w:t>
      </w:r>
      <w:r>
        <w:rPr>
          <w:sz w:val="28"/>
          <w:szCs w:val="28"/>
        </w:rPr>
        <w:t>.   We need volunteers to set up tables and chairs, set up for food service, and then take everything down after the meetin</w:t>
      </w:r>
      <w:r w:rsidR="00DF4BC5">
        <w:rPr>
          <w:sz w:val="28"/>
          <w:szCs w:val="28"/>
        </w:rPr>
        <w:t>g.</w:t>
      </w:r>
      <w:r w:rsidR="00563E08">
        <w:rPr>
          <w:sz w:val="28"/>
          <w:szCs w:val="28"/>
        </w:rPr>
        <w:t xml:space="preserve">  </w:t>
      </w:r>
    </w:p>
    <w:p w14:paraId="2E6A8D06" w14:textId="77777777" w:rsidR="00563E08" w:rsidRDefault="00563E08" w:rsidP="00736F53">
      <w:pPr>
        <w:spacing w:after="0"/>
        <w:rPr>
          <w:sz w:val="28"/>
          <w:szCs w:val="28"/>
        </w:rPr>
      </w:pPr>
    </w:p>
    <w:p w14:paraId="0554D67E" w14:textId="3F6F5DB4" w:rsidR="00FD7C2B" w:rsidRDefault="00563E08" w:rsidP="00736F53">
      <w:pPr>
        <w:spacing w:after="0"/>
        <w:rPr>
          <w:sz w:val="28"/>
          <w:szCs w:val="28"/>
        </w:rPr>
      </w:pPr>
      <w:bookmarkStart w:id="24" w:name="_Hlk148792862"/>
      <w:r>
        <w:rPr>
          <w:sz w:val="28"/>
          <w:szCs w:val="28"/>
        </w:rPr>
        <w:t xml:space="preserve">We also need volunteer </w:t>
      </w:r>
      <w:bookmarkEnd w:id="24"/>
      <w:r>
        <w:rPr>
          <w:sz w:val="28"/>
          <w:szCs w:val="28"/>
        </w:rPr>
        <w:t>facilitators to organize the conversations.</w:t>
      </w:r>
    </w:p>
    <w:p w14:paraId="75584902" w14:textId="77777777" w:rsidR="0086484A" w:rsidRDefault="0086484A" w:rsidP="00736F53">
      <w:pPr>
        <w:spacing w:after="0"/>
        <w:rPr>
          <w:sz w:val="28"/>
          <w:szCs w:val="28"/>
        </w:rPr>
      </w:pPr>
    </w:p>
    <w:p w14:paraId="2DF0FB51" w14:textId="59D9311A" w:rsidR="0086484A" w:rsidRDefault="0086484A" w:rsidP="00736F53">
      <w:pPr>
        <w:spacing w:after="0"/>
        <w:rPr>
          <w:sz w:val="28"/>
          <w:szCs w:val="28"/>
        </w:rPr>
      </w:pPr>
      <w:r>
        <w:rPr>
          <w:sz w:val="28"/>
          <w:szCs w:val="28"/>
        </w:rPr>
        <w:t>Contact Leah to volunteer.</w:t>
      </w:r>
    </w:p>
    <w:p w14:paraId="46894D62" w14:textId="77777777" w:rsidR="00392C6D" w:rsidRDefault="00392C6D" w:rsidP="00736F53">
      <w:pPr>
        <w:spacing w:after="0"/>
        <w:rPr>
          <w:sz w:val="28"/>
          <w:szCs w:val="28"/>
        </w:rPr>
      </w:pPr>
    </w:p>
    <w:p w14:paraId="6C27F570" w14:textId="32DD251A" w:rsidR="002E6E0B" w:rsidRDefault="002E6E0B" w:rsidP="00736F53">
      <w:pPr>
        <w:spacing w:after="0"/>
        <w:rPr>
          <w:sz w:val="28"/>
          <w:szCs w:val="28"/>
        </w:rPr>
      </w:pPr>
    </w:p>
    <w:p w14:paraId="3E6E2B76" w14:textId="77777777" w:rsidR="00392C6D" w:rsidRDefault="00392C6D" w:rsidP="00736F53">
      <w:pPr>
        <w:spacing w:after="0"/>
        <w:rPr>
          <w:b/>
          <w:bCs/>
          <w:sz w:val="32"/>
          <w:szCs w:val="32"/>
        </w:rPr>
      </w:pPr>
    </w:p>
    <w:p w14:paraId="78A8B29A" w14:textId="09FBF9DC" w:rsidR="00736F53" w:rsidRDefault="0035314F" w:rsidP="00B25830">
      <w:pPr>
        <w:spacing w:after="120"/>
        <w:jc w:val="center"/>
        <w:rPr>
          <w:rFonts w:ascii="Times New Roman" w:hAnsi="Times New Roman" w:cs="Times New Roman"/>
          <w:b/>
          <w:bCs/>
          <w:sz w:val="48"/>
          <w:szCs w:val="48"/>
        </w:rPr>
      </w:pPr>
      <w:r>
        <w:rPr>
          <w:rFonts w:ascii="Times New Roman" w:hAnsi="Times New Roman" w:cs="Times New Roman"/>
          <w:b/>
          <w:bCs/>
          <w:sz w:val="48"/>
          <w:szCs w:val="48"/>
        </w:rPr>
        <w:t xml:space="preserve">A Report from </w:t>
      </w:r>
      <w:r w:rsidR="00736F53">
        <w:rPr>
          <w:rFonts w:ascii="Times New Roman" w:hAnsi="Times New Roman" w:cs="Times New Roman"/>
          <w:b/>
          <w:bCs/>
          <w:sz w:val="48"/>
          <w:szCs w:val="48"/>
        </w:rPr>
        <w:t>Alice Messer:  Midway Peace Park Update and Park Advocacy</w:t>
      </w:r>
    </w:p>
    <w:p w14:paraId="17A6065C" w14:textId="566E401D" w:rsidR="00BE4B6E" w:rsidRDefault="0086484A" w:rsidP="002B02BA">
      <w:pPr>
        <w:spacing w:after="0"/>
        <w:rPr>
          <w:b/>
          <w:bCs/>
          <w:sz w:val="32"/>
          <w:szCs w:val="32"/>
        </w:rPr>
      </w:pPr>
      <w:r>
        <w:rPr>
          <w:sz w:val="28"/>
          <w:szCs w:val="28"/>
        </w:rPr>
        <w:t>Alice Messer attended meeting</w:t>
      </w:r>
      <w:r w:rsidR="00C8264F">
        <w:rPr>
          <w:sz w:val="28"/>
          <w:szCs w:val="28"/>
        </w:rPr>
        <w:t>.  She</w:t>
      </w:r>
      <w:r>
        <w:rPr>
          <w:sz w:val="28"/>
          <w:szCs w:val="28"/>
        </w:rPr>
        <w:t xml:space="preserve"> is </w:t>
      </w:r>
      <w:r w:rsidR="00E16AEC">
        <w:rPr>
          <w:sz w:val="28"/>
          <w:szCs w:val="28"/>
        </w:rPr>
        <w:t xml:space="preserve">Design &amp; Construction Manager for </w:t>
      </w:r>
      <w:r w:rsidR="00C8264F">
        <w:rPr>
          <w:sz w:val="28"/>
          <w:szCs w:val="28"/>
        </w:rPr>
        <w:t>Saint</w:t>
      </w:r>
      <w:r w:rsidR="00750BC2">
        <w:rPr>
          <w:sz w:val="28"/>
          <w:szCs w:val="28"/>
        </w:rPr>
        <w:t xml:space="preserve"> Paul </w:t>
      </w:r>
      <w:r w:rsidR="00E16AEC">
        <w:rPr>
          <w:sz w:val="28"/>
          <w:szCs w:val="28"/>
        </w:rPr>
        <w:t>Parks &amp; Recreation</w:t>
      </w:r>
      <w:r w:rsidR="00C8264F">
        <w:rPr>
          <w:sz w:val="28"/>
          <w:szCs w:val="28"/>
        </w:rPr>
        <w:t>.</w:t>
      </w:r>
    </w:p>
    <w:p w14:paraId="00233A2B" w14:textId="77777777" w:rsidR="0086484A" w:rsidRDefault="0086484A" w:rsidP="002B02BA">
      <w:pPr>
        <w:spacing w:after="0"/>
        <w:rPr>
          <w:b/>
          <w:bCs/>
          <w:sz w:val="32"/>
          <w:szCs w:val="32"/>
        </w:rPr>
      </w:pPr>
    </w:p>
    <w:p w14:paraId="17C13230" w14:textId="2F8AD03A" w:rsidR="002B02BA" w:rsidRDefault="00BE4B6E" w:rsidP="002B02BA">
      <w:pPr>
        <w:spacing w:after="0"/>
        <w:rPr>
          <w:b/>
          <w:bCs/>
          <w:sz w:val="32"/>
          <w:szCs w:val="32"/>
        </w:rPr>
      </w:pPr>
      <w:r>
        <w:rPr>
          <w:b/>
          <w:bCs/>
          <w:sz w:val="32"/>
          <w:szCs w:val="32"/>
        </w:rPr>
        <w:t>Midway Peac</w:t>
      </w:r>
      <w:r w:rsidR="000E0BFB">
        <w:rPr>
          <w:b/>
          <w:bCs/>
          <w:sz w:val="32"/>
          <w:szCs w:val="32"/>
        </w:rPr>
        <w:t>e</w:t>
      </w:r>
      <w:r>
        <w:rPr>
          <w:b/>
          <w:bCs/>
          <w:sz w:val="32"/>
          <w:szCs w:val="32"/>
        </w:rPr>
        <w:t xml:space="preserve"> Park Trees </w:t>
      </w:r>
      <w:r w:rsidR="00C65E13">
        <w:rPr>
          <w:b/>
          <w:bCs/>
          <w:sz w:val="32"/>
          <w:szCs w:val="32"/>
        </w:rPr>
        <w:t>and Plants</w:t>
      </w:r>
    </w:p>
    <w:p w14:paraId="2D430421" w14:textId="396A78A7" w:rsidR="0086484A" w:rsidRDefault="00C8264F" w:rsidP="00736F53">
      <w:pPr>
        <w:spacing w:after="120"/>
        <w:rPr>
          <w:sz w:val="28"/>
          <w:szCs w:val="28"/>
        </w:rPr>
      </w:pPr>
      <w:r>
        <w:rPr>
          <w:sz w:val="28"/>
          <w:szCs w:val="28"/>
        </w:rPr>
        <w:t xml:space="preserve">She reported on the good news that </w:t>
      </w:r>
      <w:r w:rsidR="0086484A">
        <w:rPr>
          <w:sz w:val="28"/>
          <w:szCs w:val="28"/>
        </w:rPr>
        <w:t>32 trees</w:t>
      </w:r>
      <w:r>
        <w:rPr>
          <w:sz w:val="28"/>
          <w:szCs w:val="28"/>
        </w:rPr>
        <w:t xml:space="preserve"> have been planted in Midway Peace Park.  The new trees are to replace trees that died </w:t>
      </w:r>
      <w:r w:rsidR="000E0BFB">
        <w:rPr>
          <w:sz w:val="28"/>
          <w:szCs w:val="28"/>
        </w:rPr>
        <w:t>because of the 2023</w:t>
      </w:r>
      <w:r>
        <w:rPr>
          <w:sz w:val="28"/>
          <w:szCs w:val="28"/>
        </w:rPr>
        <w:t xml:space="preserve"> drought.   A contractor transplanted trees that are taller than an average person.  There is a variety of species including Oaks, Elms, and Aspens.</w:t>
      </w:r>
    </w:p>
    <w:p w14:paraId="7BE8824F" w14:textId="77777777" w:rsidR="00AE203D" w:rsidRDefault="00AE203D" w:rsidP="00736F53">
      <w:pPr>
        <w:spacing w:after="120"/>
        <w:rPr>
          <w:sz w:val="28"/>
          <w:szCs w:val="28"/>
        </w:rPr>
      </w:pPr>
    </w:p>
    <w:p w14:paraId="2FB720BB" w14:textId="2EF05590" w:rsidR="000E0BFB" w:rsidRDefault="00750BC2" w:rsidP="000E0BFB">
      <w:pPr>
        <w:spacing w:after="120"/>
        <w:rPr>
          <w:sz w:val="28"/>
          <w:szCs w:val="28"/>
        </w:rPr>
      </w:pPr>
      <w:r>
        <w:rPr>
          <w:sz w:val="28"/>
          <w:szCs w:val="28"/>
        </w:rPr>
        <w:t xml:space="preserve">Also, a group of volunteers got together and planted hundreds of native plants in the lower rain garden </w:t>
      </w:r>
      <w:r w:rsidR="0035314F">
        <w:rPr>
          <w:sz w:val="28"/>
          <w:szCs w:val="28"/>
        </w:rPr>
        <w:t>in</w:t>
      </w:r>
      <w:r>
        <w:rPr>
          <w:sz w:val="28"/>
          <w:szCs w:val="28"/>
        </w:rPr>
        <w:t xml:space="preserve"> the park.</w:t>
      </w:r>
      <w:r w:rsidR="00AE203D">
        <w:rPr>
          <w:sz w:val="28"/>
          <w:szCs w:val="28"/>
        </w:rPr>
        <w:t xml:space="preserve">   </w:t>
      </w:r>
    </w:p>
    <w:p w14:paraId="48228894" w14:textId="35CB4A2B" w:rsidR="000E0BFB" w:rsidRDefault="00F104F7" w:rsidP="000E0BFB">
      <w:pPr>
        <w:spacing w:after="120"/>
        <w:rPr>
          <w:sz w:val="28"/>
          <w:szCs w:val="28"/>
        </w:rPr>
      </w:pPr>
      <w:r>
        <w:rPr>
          <w:sz w:val="28"/>
          <w:szCs w:val="28"/>
        </w:rPr>
        <w:t>She said that t</w:t>
      </w:r>
      <w:r w:rsidR="000E0BFB">
        <w:rPr>
          <w:sz w:val="28"/>
          <w:szCs w:val="28"/>
        </w:rPr>
        <w:t xml:space="preserve">he grass </w:t>
      </w:r>
      <w:r>
        <w:rPr>
          <w:sz w:val="28"/>
          <w:szCs w:val="28"/>
        </w:rPr>
        <w:t>in the park is</w:t>
      </w:r>
      <w:r w:rsidR="000E0BFB">
        <w:rPr>
          <w:sz w:val="28"/>
          <w:szCs w:val="28"/>
        </w:rPr>
        <w:t xml:space="preserve"> in rough shape</w:t>
      </w:r>
      <w:r>
        <w:rPr>
          <w:sz w:val="28"/>
          <w:szCs w:val="28"/>
        </w:rPr>
        <w:t xml:space="preserve">.  She said that it is </w:t>
      </w:r>
      <w:r w:rsidR="000E0BFB">
        <w:rPr>
          <w:sz w:val="28"/>
          <w:szCs w:val="28"/>
        </w:rPr>
        <w:t xml:space="preserve">expensive to remove </w:t>
      </w:r>
      <w:r>
        <w:rPr>
          <w:sz w:val="28"/>
          <w:szCs w:val="28"/>
        </w:rPr>
        <w:t xml:space="preserve">the grass and </w:t>
      </w:r>
      <w:r w:rsidR="000E0BFB">
        <w:rPr>
          <w:sz w:val="28"/>
          <w:szCs w:val="28"/>
        </w:rPr>
        <w:t xml:space="preserve">put in </w:t>
      </w:r>
      <w:r>
        <w:rPr>
          <w:sz w:val="28"/>
          <w:szCs w:val="28"/>
        </w:rPr>
        <w:t xml:space="preserve">new </w:t>
      </w:r>
      <w:r w:rsidR="000E0BFB">
        <w:rPr>
          <w:sz w:val="28"/>
          <w:szCs w:val="28"/>
        </w:rPr>
        <w:t>sod</w:t>
      </w:r>
      <w:r>
        <w:rPr>
          <w:sz w:val="28"/>
          <w:szCs w:val="28"/>
        </w:rPr>
        <w:t xml:space="preserve">.  Instead, Parks &amp; Rec will work on a way to improve the grass that we have by irrigating it. </w:t>
      </w:r>
      <w:r w:rsidR="000E0BFB">
        <w:rPr>
          <w:sz w:val="28"/>
          <w:szCs w:val="28"/>
        </w:rPr>
        <w:t xml:space="preserve"> </w:t>
      </w:r>
    </w:p>
    <w:p w14:paraId="11B6D56D" w14:textId="77777777" w:rsidR="000E0BFB" w:rsidRDefault="000E0BFB" w:rsidP="000E0BFB">
      <w:pPr>
        <w:spacing w:after="120"/>
        <w:rPr>
          <w:sz w:val="28"/>
          <w:szCs w:val="28"/>
        </w:rPr>
      </w:pPr>
    </w:p>
    <w:p w14:paraId="23170F39" w14:textId="4F491D4B" w:rsidR="000E0BFB" w:rsidRPr="000E0BFB" w:rsidRDefault="00D3215A" w:rsidP="000E0BFB">
      <w:pPr>
        <w:spacing w:after="120"/>
        <w:rPr>
          <w:sz w:val="28"/>
          <w:szCs w:val="28"/>
        </w:rPr>
      </w:pPr>
      <w:r>
        <w:rPr>
          <w:b/>
          <w:bCs/>
          <w:sz w:val="32"/>
          <w:szCs w:val="32"/>
        </w:rPr>
        <w:t xml:space="preserve">Peace Park </w:t>
      </w:r>
      <w:r w:rsidR="000E0BFB">
        <w:rPr>
          <w:b/>
          <w:bCs/>
          <w:sz w:val="32"/>
          <w:szCs w:val="32"/>
        </w:rPr>
        <w:t>Water Supply</w:t>
      </w:r>
    </w:p>
    <w:p w14:paraId="36793494" w14:textId="624BFCE1" w:rsidR="00C65E13" w:rsidRDefault="00C65E13" w:rsidP="00C65E13">
      <w:pPr>
        <w:spacing w:after="120"/>
        <w:rPr>
          <w:sz w:val="28"/>
          <w:szCs w:val="28"/>
        </w:rPr>
      </w:pPr>
      <w:r>
        <w:rPr>
          <w:sz w:val="28"/>
          <w:szCs w:val="28"/>
        </w:rPr>
        <w:t>Parks &amp; Rec and Saint Paul Area Water Services are working on a way to provide water for the</w:t>
      </w:r>
      <w:r w:rsidR="0035314F">
        <w:rPr>
          <w:sz w:val="28"/>
          <w:szCs w:val="28"/>
        </w:rPr>
        <w:t xml:space="preserve"> Midway Peace Park </w:t>
      </w:r>
      <w:r>
        <w:rPr>
          <w:sz w:val="28"/>
          <w:szCs w:val="28"/>
        </w:rPr>
        <w:t>trees beginning in the spring of 2024.</w:t>
      </w:r>
    </w:p>
    <w:p w14:paraId="032A8565" w14:textId="611AC955" w:rsidR="000E0BFB" w:rsidRDefault="00AE203D" w:rsidP="000E0BFB">
      <w:pPr>
        <w:spacing w:after="120"/>
        <w:rPr>
          <w:sz w:val="28"/>
          <w:szCs w:val="28"/>
        </w:rPr>
      </w:pPr>
      <w:bookmarkStart w:id="25" w:name="_Hlk149128908"/>
      <w:r>
        <w:rPr>
          <w:sz w:val="28"/>
          <w:szCs w:val="28"/>
        </w:rPr>
        <w:t xml:space="preserve">Alice Messer </w:t>
      </w:r>
      <w:bookmarkEnd w:id="25"/>
      <w:r>
        <w:rPr>
          <w:sz w:val="28"/>
          <w:szCs w:val="28"/>
        </w:rPr>
        <w:t xml:space="preserve">said that Parks &amp; Recreation </w:t>
      </w:r>
      <w:r w:rsidR="00C65E13">
        <w:rPr>
          <w:sz w:val="28"/>
          <w:szCs w:val="28"/>
        </w:rPr>
        <w:t>is also</w:t>
      </w:r>
      <w:r>
        <w:rPr>
          <w:sz w:val="28"/>
          <w:szCs w:val="28"/>
        </w:rPr>
        <w:t xml:space="preserve"> working on setting up a water line to the drinking fountain.  The fountain was put in when the Midway Peace Park was built.  However, it is a w</w:t>
      </w:r>
      <w:r w:rsidR="000E0BFB">
        <w:rPr>
          <w:sz w:val="28"/>
          <w:szCs w:val="28"/>
        </w:rPr>
        <w:t xml:space="preserve">ater </w:t>
      </w:r>
      <w:r>
        <w:rPr>
          <w:sz w:val="28"/>
          <w:szCs w:val="28"/>
        </w:rPr>
        <w:t>fountain without water</w:t>
      </w:r>
      <w:r w:rsidR="00AC78B7">
        <w:rPr>
          <w:sz w:val="28"/>
          <w:szCs w:val="28"/>
        </w:rPr>
        <w:t>!</w:t>
      </w:r>
    </w:p>
    <w:p w14:paraId="114C33E8" w14:textId="23BA12C1" w:rsidR="000E0BFB" w:rsidRDefault="00864D1F" w:rsidP="000E0BFB">
      <w:pPr>
        <w:spacing w:after="120"/>
        <w:rPr>
          <w:sz w:val="28"/>
          <w:szCs w:val="28"/>
        </w:rPr>
      </w:pPr>
      <w:r>
        <w:rPr>
          <w:sz w:val="28"/>
          <w:szCs w:val="28"/>
        </w:rPr>
        <w:t>She said another project is to d</w:t>
      </w:r>
      <w:r w:rsidR="000E0BFB">
        <w:rPr>
          <w:sz w:val="28"/>
          <w:szCs w:val="28"/>
        </w:rPr>
        <w:t>efin</w:t>
      </w:r>
      <w:r>
        <w:rPr>
          <w:sz w:val="28"/>
          <w:szCs w:val="28"/>
        </w:rPr>
        <w:t>e</w:t>
      </w:r>
      <w:r w:rsidR="000E0BFB">
        <w:rPr>
          <w:sz w:val="28"/>
          <w:szCs w:val="28"/>
        </w:rPr>
        <w:t xml:space="preserve"> a space</w:t>
      </w:r>
      <w:r>
        <w:rPr>
          <w:sz w:val="28"/>
          <w:szCs w:val="28"/>
        </w:rPr>
        <w:t xml:space="preserve"> for placing</w:t>
      </w:r>
      <w:r w:rsidR="000E0BFB">
        <w:rPr>
          <w:sz w:val="28"/>
          <w:szCs w:val="28"/>
        </w:rPr>
        <w:t xml:space="preserve"> temporary bathrooms.</w:t>
      </w:r>
    </w:p>
    <w:p w14:paraId="031AE26B" w14:textId="0B9CCD8E" w:rsidR="00F95974" w:rsidRDefault="00AE203D" w:rsidP="00736F53">
      <w:pPr>
        <w:spacing w:after="120"/>
        <w:rPr>
          <w:sz w:val="28"/>
          <w:szCs w:val="28"/>
        </w:rPr>
      </w:pPr>
      <w:r>
        <w:rPr>
          <w:sz w:val="28"/>
          <w:szCs w:val="28"/>
        </w:rPr>
        <w:t xml:space="preserve">Parks &amp; Rec </w:t>
      </w:r>
      <w:r w:rsidR="00864D1F">
        <w:rPr>
          <w:sz w:val="28"/>
          <w:szCs w:val="28"/>
        </w:rPr>
        <w:t xml:space="preserve">is </w:t>
      </w:r>
      <w:r w:rsidR="00E16AEC">
        <w:rPr>
          <w:sz w:val="28"/>
          <w:szCs w:val="28"/>
        </w:rPr>
        <w:t>maintain</w:t>
      </w:r>
      <w:r w:rsidR="00F95974">
        <w:rPr>
          <w:sz w:val="28"/>
          <w:szCs w:val="28"/>
        </w:rPr>
        <w:t>ing</w:t>
      </w:r>
      <w:r w:rsidR="00E16AEC">
        <w:rPr>
          <w:sz w:val="28"/>
          <w:szCs w:val="28"/>
        </w:rPr>
        <w:t xml:space="preserve"> features to drain rain water from the park.</w:t>
      </w:r>
      <w:r w:rsidR="00F95974">
        <w:rPr>
          <w:sz w:val="28"/>
          <w:szCs w:val="28"/>
        </w:rPr>
        <w:t xml:space="preserve"> </w:t>
      </w:r>
    </w:p>
    <w:p w14:paraId="6BF79F28" w14:textId="4C230DB6" w:rsidR="00E15F74" w:rsidRDefault="00E15F74" w:rsidP="009B1411">
      <w:pPr>
        <w:spacing w:after="120"/>
        <w:rPr>
          <w:sz w:val="28"/>
          <w:szCs w:val="28"/>
        </w:rPr>
      </w:pPr>
      <w:r>
        <w:rPr>
          <w:sz w:val="28"/>
          <w:szCs w:val="28"/>
        </w:rPr>
        <w:t>Parks &amp; Rec intends to install lighting for the basketball court.</w:t>
      </w:r>
    </w:p>
    <w:p w14:paraId="28D25B77" w14:textId="15A1B35A" w:rsidR="009B1411" w:rsidRDefault="009B1411" w:rsidP="009B1411">
      <w:pPr>
        <w:spacing w:after="120"/>
        <w:rPr>
          <w:sz w:val="28"/>
          <w:szCs w:val="28"/>
        </w:rPr>
      </w:pPr>
      <w:r>
        <w:rPr>
          <w:sz w:val="28"/>
          <w:szCs w:val="28"/>
        </w:rPr>
        <w:t>In addition to Union Park District Council, other groups are supporting improvements to Midway Peace Park:</w:t>
      </w:r>
    </w:p>
    <w:p w14:paraId="68373E30" w14:textId="238883DF" w:rsidR="009A352C" w:rsidRPr="009A352C" w:rsidRDefault="009A352C">
      <w:pPr>
        <w:pStyle w:val="ListParagraph"/>
        <w:numPr>
          <w:ilvl w:val="0"/>
          <w:numId w:val="1"/>
        </w:numPr>
        <w:spacing w:after="0"/>
        <w:rPr>
          <w:sz w:val="28"/>
          <w:szCs w:val="28"/>
        </w:rPr>
      </w:pPr>
      <w:r w:rsidRPr="009A352C">
        <w:rPr>
          <w:sz w:val="28"/>
          <w:szCs w:val="28"/>
        </w:rPr>
        <w:t>Common Bond Communities, the owners of Skyline Tower</w:t>
      </w:r>
    </w:p>
    <w:p w14:paraId="7A54AFAE" w14:textId="781A23AD" w:rsidR="009B1411" w:rsidRDefault="009A352C">
      <w:pPr>
        <w:pStyle w:val="ListParagraph"/>
        <w:numPr>
          <w:ilvl w:val="0"/>
          <w:numId w:val="1"/>
        </w:numPr>
        <w:spacing w:after="0"/>
        <w:rPr>
          <w:sz w:val="28"/>
          <w:szCs w:val="28"/>
        </w:rPr>
      </w:pPr>
      <w:r>
        <w:rPr>
          <w:sz w:val="28"/>
          <w:szCs w:val="28"/>
        </w:rPr>
        <w:t xml:space="preserve">The </w:t>
      </w:r>
      <w:r w:rsidR="009B1411">
        <w:rPr>
          <w:sz w:val="28"/>
          <w:szCs w:val="28"/>
        </w:rPr>
        <w:t>Trust for Public Land.</w:t>
      </w:r>
    </w:p>
    <w:p w14:paraId="1DE4A286" w14:textId="6D65BE65" w:rsidR="009B1411" w:rsidRDefault="009B1411">
      <w:pPr>
        <w:pStyle w:val="ListParagraph"/>
        <w:numPr>
          <w:ilvl w:val="0"/>
          <w:numId w:val="1"/>
        </w:numPr>
        <w:spacing w:after="0"/>
        <w:rPr>
          <w:sz w:val="28"/>
          <w:szCs w:val="28"/>
        </w:rPr>
      </w:pPr>
      <w:r>
        <w:rPr>
          <w:sz w:val="28"/>
          <w:szCs w:val="28"/>
        </w:rPr>
        <w:t xml:space="preserve">Friends of </w:t>
      </w:r>
      <w:r w:rsidR="009A352C">
        <w:rPr>
          <w:sz w:val="28"/>
          <w:szCs w:val="28"/>
        </w:rPr>
        <w:t xml:space="preserve">The </w:t>
      </w:r>
      <w:r>
        <w:rPr>
          <w:sz w:val="28"/>
          <w:szCs w:val="28"/>
        </w:rPr>
        <w:t>Parks</w:t>
      </w:r>
      <w:r w:rsidR="009A352C">
        <w:rPr>
          <w:sz w:val="28"/>
          <w:szCs w:val="28"/>
        </w:rPr>
        <w:t xml:space="preserve"> &amp; Trails</w:t>
      </w:r>
      <w:r>
        <w:rPr>
          <w:sz w:val="28"/>
          <w:szCs w:val="28"/>
        </w:rPr>
        <w:t xml:space="preserve"> of St. Paul and Ramsey County</w:t>
      </w:r>
    </w:p>
    <w:p w14:paraId="72DAFADB" w14:textId="1E49E8BB" w:rsidR="000626D1" w:rsidRPr="009B1411" w:rsidRDefault="009A352C">
      <w:pPr>
        <w:pStyle w:val="ListParagraph"/>
        <w:numPr>
          <w:ilvl w:val="0"/>
          <w:numId w:val="1"/>
        </w:numPr>
        <w:spacing w:after="120"/>
        <w:rPr>
          <w:sz w:val="28"/>
          <w:szCs w:val="28"/>
        </w:rPr>
      </w:pPr>
      <w:r>
        <w:rPr>
          <w:sz w:val="28"/>
          <w:szCs w:val="28"/>
        </w:rPr>
        <w:t xml:space="preserve">The </w:t>
      </w:r>
      <w:r w:rsidR="009B1411" w:rsidRPr="009B1411">
        <w:rPr>
          <w:sz w:val="28"/>
          <w:szCs w:val="28"/>
        </w:rPr>
        <w:t>Saint Paul Parks Conservancy</w:t>
      </w:r>
    </w:p>
    <w:p w14:paraId="54C66B01" w14:textId="77777777" w:rsidR="00864D1F" w:rsidRDefault="00864D1F" w:rsidP="002B02BA">
      <w:pPr>
        <w:spacing w:after="0"/>
        <w:rPr>
          <w:b/>
          <w:bCs/>
          <w:sz w:val="32"/>
          <w:szCs w:val="32"/>
        </w:rPr>
      </w:pPr>
    </w:p>
    <w:p w14:paraId="2CDACE1A" w14:textId="5DC7CB3E" w:rsidR="002B02BA" w:rsidRDefault="00BE4B6E" w:rsidP="002B02BA">
      <w:pPr>
        <w:spacing w:after="0"/>
        <w:rPr>
          <w:b/>
          <w:bCs/>
          <w:sz w:val="32"/>
          <w:szCs w:val="32"/>
        </w:rPr>
      </w:pPr>
      <w:bookmarkStart w:id="26" w:name="_Hlk149487698"/>
      <w:r>
        <w:rPr>
          <w:b/>
          <w:bCs/>
          <w:sz w:val="32"/>
          <w:szCs w:val="32"/>
        </w:rPr>
        <w:t>Merriam Park</w:t>
      </w:r>
      <w:r w:rsidR="00C65E13">
        <w:rPr>
          <w:b/>
          <w:bCs/>
          <w:sz w:val="32"/>
          <w:szCs w:val="32"/>
        </w:rPr>
        <w:t xml:space="preserve"> Play Equipment</w:t>
      </w:r>
    </w:p>
    <w:bookmarkEnd w:id="26"/>
    <w:p w14:paraId="7874AF43" w14:textId="47AD6126" w:rsidR="002B02BA" w:rsidRDefault="00C65E13" w:rsidP="00736F53">
      <w:pPr>
        <w:spacing w:after="120"/>
        <w:rPr>
          <w:sz w:val="28"/>
          <w:szCs w:val="28"/>
        </w:rPr>
      </w:pPr>
      <w:r>
        <w:rPr>
          <w:sz w:val="28"/>
          <w:szCs w:val="28"/>
        </w:rPr>
        <w:t>Alice Messer</w:t>
      </w:r>
      <w:r w:rsidR="005314A3">
        <w:rPr>
          <w:sz w:val="28"/>
          <w:szCs w:val="28"/>
        </w:rPr>
        <w:t xml:space="preserve"> said that Parks &amp; Recreation is working on getting new playground equipment for children</w:t>
      </w:r>
      <w:r w:rsidR="00471679">
        <w:rPr>
          <w:sz w:val="28"/>
          <w:szCs w:val="28"/>
        </w:rPr>
        <w:t xml:space="preserve">. </w:t>
      </w:r>
      <w:r w:rsidR="005314A3">
        <w:rPr>
          <w:sz w:val="28"/>
          <w:szCs w:val="28"/>
        </w:rPr>
        <w:t xml:space="preserve"> Merriam Park</w:t>
      </w:r>
      <w:r w:rsidR="00471679">
        <w:rPr>
          <w:sz w:val="28"/>
          <w:szCs w:val="28"/>
        </w:rPr>
        <w:t xml:space="preserve"> is on the list of parks that they are considering for new equipment</w:t>
      </w:r>
      <w:r w:rsidR="005314A3">
        <w:rPr>
          <w:sz w:val="28"/>
          <w:szCs w:val="28"/>
        </w:rPr>
        <w:t xml:space="preserve">.  </w:t>
      </w:r>
    </w:p>
    <w:p w14:paraId="0B23ABA0" w14:textId="0C24ED12" w:rsidR="005314A3" w:rsidRDefault="005314A3" w:rsidP="00736F53">
      <w:pPr>
        <w:spacing w:after="120"/>
        <w:rPr>
          <w:sz w:val="28"/>
          <w:szCs w:val="28"/>
        </w:rPr>
      </w:pPr>
      <w:r>
        <w:rPr>
          <w:sz w:val="28"/>
          <w:szCs w:val="28"/>
        </w:rPr>
        <w:lastRenderedPageBreak/>
        <w:t xml:space="preserve">There are 77 play areas in Saint Paul Parks.  She said that about 10 years ago, Parks &amp; Rec replaced 3 or 4 sets of play equipment each year.  However, in recent years the cost of play stuff has gone up.   In recent years, fewer play sets </w:t>
      </w:r>
      <w:r w:rsidR="00D46B09">
        <w:rPr>
          <w:sz w:val="28"/>
          <w:szCs w:val="28"/>
        </w:rPr>
        <w:t>were</w:t>
      </w:r>
      <w:r>
        <w:rPr>
          <w:sz w:val="28"/>
          <w:szCs w:val="28"/>
        </w:rPr>
        <w:t xml:space="preserve"> replaced.</w:t>
      </w:r>
    </w:p>
    <w:p w14:paraId="71A9A0D6" w14:textId="6B9ECBDF" w:rsidR="005314A3" w:rsidRDefault="005314A3" w:rsidP="00736F53">
      <w:pPr>
        <w:spacing w:after="120"/>
        <w:rPr>
          <w:sz w:val="28"/>
          <w:szCs w:val="28"/>
        </w:rPr>
      </w:pPr>
      <w:r>
        <w:rPr>
          <w:sz w:val="28"/>
          <w:szCs w:val="28"/>
        </w:rPr>
        <w:t xml:space="preserve">She said that the play equipment at Merriam Park is getting old and worn.  This fact tends to push Merriam Park higher up on the list of parks to get new equipment.  </w:t>
      </w:r>
    </w:p>
    <w:p w14:paraId="37BB25C4" w14:textId="725801FF" w:rsidR="003079C2" w:rsidRDefault="003079C2" w:rsidP="00736F53">
      <w:pPr>
        <w:spacing w:after="120"/>
        <w:rPr>
          <w:sz w:val="28"/>
          <w:szCs w:val="28"/>
        </w:rPr>
      </w:pPr>
      <w:r>
        <w:rPr>
          <w:sz w:val="28"/>
          <w:szCs w:val="28"/>
        </w:rPr>
        <w:t xml:space="preserve">However, the City </w:t>
      </w:r>
      <w:r w:rsidR="00D46B09">
        <w:rPr>
          <w:sz w:val="28"/>
          <w:szCs w:val="28"/>
        </w:rPr>
        <w:t xml:space="preserve">of Saint Paul </w:t>
      </w:r>
      <w:r>
        <w:rPr>
          <w:sz w:val="28"/>
          <w:szCs w:val="28"/>
        </w:rPr>
        <w:t>also considers funding sources when they decide on which parks get new equipment.  The demographics of the population near Merriam Park tend to move Merriam Park to a lower prior</w:t>
      </w:r>
      <w:r w:rsidR="000335C0">
        <w:rPr>
          <w:sz w:val="28"/>
          <w:szCs w:val="28"/>
        </w:rPr>
        <w:t>i</w:t>
      </w:r>
      <w:r>
        <w:rPr>
          <w:sz w:val="28"/>
          <w:szCs w:val="28"/>
        </w:rPr>
        <w:t>ty.</w:t>
      </w:r>
      <w:r w:rsidR="000335C0">
        <w:rPr>
          <w:sz w:val="28"/>
          <w:szCs w:val="28"/>
        </w:rPr>
        <w:t xml:space="preserve">  In general, the people living near Merriam Park have higher incomes than many other neighborhoods.  She said that many</w:t>
      </w:r>
      <w:r w:rsidR="009A445C">
        <w:rPr>
          <w:sz w:val="28"/>
          <w:szCs w:val="28"/>
        </w:rPr>
        <w:t xml:space="preserve"> sources of funds tend to go to lower income areas.   In addition, some funds are intended for certain designated areas.</w:t>
      </w:r>
    </w:p>
    <w:p w14:paraId="6A5AF660" w14:textId="2068F79E" w:rsidR="009A445C" w:rsidRDefault="009A445C" w:rsidP="00736F53">
      <w:pPr>
        <w:spacing w:after="120"/>
        <w:rPr>
          <w:sz w:val="28"/>
          <w:szCs w:val="28"/>
        </w:rPr>
      </w:pPr>
      <w:r>
        <w:rPr>
          <w:sz w:val="28"/>
          <w:szCs w:val="28"/>
        </w:rPr>
        <w:t>Alice Messer said that</w:t>
      </w:r>
      <w:r w:rsidR="00E47CA7">
        <w:rPr>
          <w:sz w:val="28"/>
          <w:szCs w:val="28"/>
        </w:rPr>
        <w:t xml:space="preserve"> the</w:t>
      </w:r>
      <w:r>
        <w:rPr>
          <w:sz w:val="28"/>
          <w:szCs w:val="28"/>
        </w:rPr>
        <w:t xml:space="preserve"> Union Park District Council and Parks &amp; Rec might work to get funds from some other sources:</w:t>
      </w:r>
    </w:p>
    <w:p w14:paraId="721DA424" w14:textId="44973AD0" w:rsidR="009A445C" w:rsidRPr="009A445C" w:rsidRDefault="00EF210B">
      <w:pPr>
        <w:pStyle w:val="ListParagraph"/>
        <w:numPr>
          <w:ilvl w:val="0"/>
          <w:numId w:val="6"/>
        </w:numPr>
        <w:spacing w:after="0"/>
        <w:rPr>
          <w:sz w:val="28"/>
          <w:szCs w:val="28"/>
        </w:rPr>
      </w:pPr>
      <w:r>
        <w:rPr>
          <w:sz w:val="28"/>
          <w:szCs w:val="28"/>
        </w:rPr>
        <w:t>Saint Paul</w:t>
      </w:r>
      <w:r w:rsidR="00C15B18">
        <w:rPr>
          <w:sz w:val="28"/>
          <w:szCs w:val="28"/>
        </w:rPr>
        <w:t xml:space="preserve"> </w:t>
      </w:r>
      <w:r w:rsidR="009A445C" w:rsidRPr="009A445C">
        <w:rPr>
          <w:sz w:val="28"/>
          <w:szCs w:val="28"/>
        </w:rPr>
        <w:t>Park</w:t>
      </w:r>
      <w:r w:rsidR="00C15B18">
        <w:rPr>
          <w:sz w:val="28"/>
          <w:szCs w:val="28"/>
        </w:rPr>
        <w:t>s</w:t>
      </w:r>
      <w:r w:rsidR="009A445C" w:rsidRPr="009A445C">
        <w:rPr>
          <w:sz w:val="28"/>
          <w:szCs w:val="28"/>
        </w:rPr>
        <w:t xml:space="preserve"> Conservancy</w:t>
      </w:r>
    </w:p>
    <w:p w14:paraId="7F81D901" w14:textId="5FFE849B" w:rsidR="009A445C" w:rsidRPr="009A445C" w:rsidRDefault="00E47CA7">
      <w:pPr>
        <w:pStyle w:val="ListParagraph"/>
        <w:numPr>
          <w:ilvl w:val="0"/>
          <w:numId w:val="6"/>
        </w:numPr>
        <w:spacing w:after="0"/>
        <w:rPr>
          <w:sz w:val="28"/>
          <w:szCs w:val="28"/>
        </w:rPr>
      </w:pPr>
      <w:r>
        <w:rPr>
          <w:sz w:val="28"/>
          <w:szCs w:val="28"/>
        </w:rPr>
        <w:t xml:space="preserve">The </w:t>
      </w:r>
      <w:r w:rsidR="009A445C" w:rsidRPr="009A445C">
        <w:rPr>
          <w:sz w:val="28"/>
          <w:szCs w:val="28"/>
        </w:rPr>
        <w:t>Trust for Public Land</w:t>
      </w:r>
    </w:p>
    <w:p w14:paraId="7C848EA3" w14:textId="7085344D" w:rsidR="009A445C" w:rsidRPr="009A445C" w:rsidRDefault="00E47CA7">
      <w:pPr>
        <w:pStyle w:val="ListParagraph"/>
        <w:numPr>
          <w:ilvl w:val="0"/>
          <w:numId w:val="6"/>
        </w:numPr>
        <w:spacing w:after="0"/>
        <w:rPr>
          <w:sz w:val="28"/>
          <w:szCs w:val="28"/>
        </w:rPr>
      </w:pPr>
      <w:r>
        <w:rPr>
          <w:sz w:val="28"/>
          <w:szCs w:val="28"/>
        </w:rPr>
        <w:t xml:space="preserve">The Minnesota </w:t>
      </w:r>
      <w:r w:rsidR="009A445C" w:rsidRPr="009A445C">
        <w:rPr>
          <w:sz w:val="28"/>
          <w:szCs w:val="28"/>
        </w:rPr>
        <w:t>D</w:t>
      </w:r>
      <w:r>
        <w:rPr>
          <w:sz w:val="28"/>
          <w:szCs w:val="28"/>
        </w:rPr>
        <w:t>epartment of Natural Resources provides s</w:t>
      </w:r>
      <w:r w:rsidR="005E7E0D">
        <w:rPr>
          <w:sz w:val="28"/>
          <w:szCs w:val="28"/>
        </w:rPr>
        <w:t xml:space="preserve">ome funds for parks, but </w:t>
      </w:r>
      <w:r>
        <w:rPr>
          <w:sz w:val="28"/>
          <w:szCs w:val="28"/>
        </w:rPr>
        <w:t xml:space="preserve">the DNR </w:t>
      </w:r>
      <w:r w:rsidR="005E7E0D">
        <w:rPr>
          <w:sz w:val="28"/>
          <w:szCs w:val="28"/>
        </w:rPr>
        <w:t>usually requires</w:t>
      </w:r>
      <w:r>
        <w:rPr>
          <w:sz w:val="28"/>
          <w:szCs w:val="28"/>
        </w:rPr>
        <w:t xml:space="preserve"> funds that match the state contribution.</w:t>
      </w:r>
    </w:p>
    <w:p w14:paraId="7CAEC739" w14:textId="77777777" w:rsidR="00D3215A" w:rsidRDefault="00D3215A" w:rsidP="00736F53">
      <w:pPr>
        <w:spacing w:after="120"/>
        <w:rPr>
          <w:sz w:val="28"/>
          <w:szCs w:val="28"/>
        </w:rPr>
      </w:pPr>
    </w:p>
    <w:p w14:paraId="2230F526" w14:textId="3ECA27CC" w:rsidR="009E7E74" w:rsidRDefault="009E7E74" w:rsidP="00736F53">
      <w:pPr>
        <w:spacing w:after="120"/>
        <w:rPr>
          <w:sz w:val="28"/>
          <w:szCs w:val="28"/>
        </w:rPr>
      </w:pPr>
      <w:r w:rsidRPr="00C46CE1">
        <w:rPr>
          <w:sz w:val="28"/>
          <w:szCs w:val="28"/>
        </w:rPr>
        <w:t>Jenny Keyser</w:t>
      </w:r>
      <w:r>
        <w:rPr>
          <w:sz w:val="28"/>
          <w:szCs w:val="28"/>
        </w:rPr>
        <w:t xml:space="preserve"> suggested that we contact C. Michael-</w:t>
      </w:r>
      <w:proofErr w:type="spellStart"/>
      <w:r>
        <w:rPr>
          <w:sz w:val="28"/>
          <w:szCs w:val="28"/>
        </w:rPr>
        <w:t>jon</w:t>
      </w:r>
      <w:proofErr w:type="spellEnd"/>
      <w:r>
        <w:rPr>
          <w:sz w:val="28"/>
          <w:szCs w:val="28"/>
        </w:rPr>
        <w:t xml:space="preserve"> Pease and ask him for advice on how of raise playground funds.  </w:t>
      </w:r>
    </w:p>
    <w:p w14:paraId="1788BA84" w14:textId="77777777" w:rsidR="009A445C" w:rsidRDefault="009A445C" w:rsidP="00736F53">
      <w:pPr>
        <w:spacing w:after="120"/>
        <w:rPr>
          <w:sz w:val="28"/>
          <w:szCs w:val="28"/>
        </w:rPr>
      </w:pPr>
    </w:p>
    <w:p w14:paraId="5C16866A" w14:textId="77777777" w:rsidR="00CC39F3" w:rsidRDefault="00CC39F3" w:rsidP="00B25830">
      <w:pPr>
        <w:spacing w:after="120"/>
        <w:jc w:val="center"/>
        <w:rPr>
          <w:rFonts w:ascii="Times New Roman" w:hAnsi="Times New Roman" w:cs="Times New Roman"/>
          <w:b/>
          <w:bCs/>
          <w:sz w:val="48"/>
          <w:szCs w:val="48"/>
        </w:rPr>
      </w:pPr>
    </w:p>
    <w:p w14:paraId="59CA4998" w14:textId="4DE4C2EB" w:rsidR="00736F53" w:rsidRDefault="00736F53" w:rsidP="00B25830">
      <w:pPr>
        <w:spacing w:after="120"/>
        <w:jc w:val="center"/>
        <w:rPr>
          <w:rFonts w:ascii="Times New Roman" w:hAnsi="Times New Roman" w:cs="Times New Roman"/>
          <w:b/>
          <w:bCs/>
          <w:sz w:val="48"/>
          <w:szCs w:val="48"/>
        </w:rPr>
      </w:pPr>
      <w:r>
        <w:rPr>
          <w:rFonts w:ascii="Times New Roman" w:hAnsi="Times New Roman" w:cs="Times New Roman"/>
          <w:b/>
          <w:bCs/>
          <w:sz w:val="48"/>
          <w:szCs w:val="48"/>
        </w:rPr>
        <w:t>Time Line for 2024 Micro-Grant</w:t>
      </w:r>
      <w:r w:rsidR="007B287B">
        <w:rPr>
          <w:rFonts w:ascii="Times New Roman" w:hAnsi="Times New Roman" w:cs="Times New Roman"/>
          <w:b/>
          <w:bCs/>
          <w:sz w:val="48"/>
          <w:szCs w:val="48"/>
        </w:rPr>
        <w:t>s</w:t>
      </w:r>
    </w:p>
    <w:p w14:paraId="559617C7" w14:textId="77777777" w:rsidR="006E26D0" w:rsidRDefault="006E26D0" w:rsidP="006E26D0">
      <w:pPr>
        <w:spacing w:after="0"/>
        <w:rPr>
          <w:sz w:val="28"/>
          <w:szCs w:val="28"/>
        </w:rPr>
      </w:pPr>
      <w:r>
        <w:rPr>
          <w:sz w:val="28"/>
          <w:szCs w:val="28"/>
        </w:rPr>
        <w:t>A problem with the Micro-Grant is that we are slow to award funds to grant recipients.</w:t>
      </w:r>
    </w:p>
    <w:p w14:paraId="4515F0D3" w14:textId="77777777" w:rsidR="006E26D0" w:rsidRDefault="006E26D0" w:rsidP="005108FF">
      <w:pPr>
        <w:spacing w:after="0"/>
        <w:rPr>
          <w:sz w:val="28"/>
          <w:szCs w:val="28"/>
        </w:rPr>
      </w:pPr>
    </w:p>
    <w:p w14:paraId="1F8C1170" w14:textId="7EC90E44" w:rsidR="005108FF" w:rsidRDefault="005108FF" w:rsidP="005108FF">
      <w:pPr>
        <w:spacing w:after="0"/>
        <w:rPr>
          <w:sz w:val="28"/>
          <w:szCs w:val="28"/>
        </w:rPr>
      </w:pPr>
      <w:r>
        <w:rPr>
          <w:sz w:val="28"/>
          <w:szCs w:val="28"/>
        </w:rPr>
        <w:t xml:space="preserve">The Micro-Grants provide funds for small projects that bring residents together through activities in their community.  Other goals for the Micro-Grant Program are described on the UPDC website. </w:t>
      </w:r>
    </w:p>
    <w:p w14:paraId="36C227DD" w14:textId="77777777" w:rsidR="005108FF" w:rsidRDefault="005108FF" w:rsidP="005108FF">
      <w:pPr>
        <w:spacing w:after="0"/>
        <w:rPr>
          <w:sz w:val="28"/>
          <w:szCs w:val="28"/>
        </w:rPr>
      </w:pPr>
    </w:p>
    <w:p w14:paraId="049AE9D7" w14:textId="39A6B942" w:rsidR="005108FF" w:rsidRDefault="005108FF" w:rsidP="005108FF">
      <w:pPr>
        <w:spacing w:before="120" w:after="120"/>
        <w:rPr>
          <w:sz w:val="28"/>
          <w:szCs w:val="28"/>
        </w:rPr>
      </w:pPr>
      <w:r>
        <w:rPr>
          <w:sz w:val="28"/>
          <w:szCs w:val="28"/>
        </w:rPr>
        <w:lastRenderedPageBreak/>
        <w:t xml:space="preserve">Micro-Grants are for $400 or less.  The </w:t>
      </w:r>
      <w:r w:rsidR="006E26D0">
        <w:rPr>
          <w:sz w:val="28"/>
          <w:szCs w:val="28"/>
        </w:rPr>
        <w:t xml:space="preserve">Union Park District Council </w:t>
      </w:r>
      <w:r>
        <w:rPr>
          <w:sz w:val="28"/>
          <w:szCs w:val="28"/>
        </w:rPr>
        <w:t xml:space="preserve">provides a total of $1600 for Micro-Grants.  The UPDC website has guidelines for Micro-Grant projects.  The website describes projects that are acceptable and it lists the kind of projects that do not qualify.  </w:t>
      </w:r>
    </w:p>
    <w:p w14:paraId="64FEE51B" w14:textId="695B4B75" w:rsidR="005415A0" w:rsidRDefault="00833BDD" w:rsidP="005108FF">
      <w:pPr>
        <w:spacing w:before="120" w:after="120"/>
        <w:rPr>
          <w:sz w:val="28"/>
          <w:szCs w:val="28"/>
        </w:rPr>
      </w:pPr>
      <w:r>
        <w:rPr>
          <w:sz w:val="28"/>
          <w:szCs w:val="28"/>
        </w:rPr>
        <w:t xml:space="preserve">Many things about the Micro-Grant program work well.  </w:t>
      </w:r>
      <w:r w:rsidR="005415A0" w:rsidRPr="00C46CE1">
        <w:rPr>
          <w:sz w:val="28"/>
          <w:szCs w:val="28"/>
        </w:rPr>
        <w:t>Ellen Fee</w:t>
      </w:r>
      <w:r w:rsidR="005415A0">
        <w:rPr>
          <w:sz w:val="28"/>
          <w:szCs w:val="28"/>
        </w:rPr>
        <w:t xml:space="preserve"> said that </w:t>
      </w:r>
      <w:r>
        <w:rPr>
          <w:sz w:val="28"/>
          <w:szCs w:val="28"/>
        </w:rPr>
        <w:t xml:space="preserve">the total </w:t>
      </w:r>
      <w:r w:rsidR="006E26D0">
        <w:rPr>
          <w:sz w:val="28"/>
          <w:szCs w:val="28"/>
        </w:rPr>
        <w:t xml:space="preserve">Micro-Grant </w:t>
      </w:r>
      <w:r>
        <w:rPr>
          <w:sz w:val="28"/>
          <w:szCs w:val="28"/>
        </w:rPr>
        <w:t xml:space="preserve">budget of </w:t>
      </w:r>
      <w:r w:rsidR="005415A0">
        <w:rPr>
          <w:sz w:val="28"/>
          <w:szCs w:val="28"/>
        </w:rPr>
        <w:t xml:space="preserve">$1600 </w:t>
      </w:r>
      <w:r w:rsidR="00471931">
        <w:rPr>
          <w:sz w:val="28"/>
          <w:szCs w:val="28"/>
        </w:rPr>
        <w:t>close</w:t>
      </w:r>
      <w:r w:rsidR="00583346">
        <w:rPr>
          <w:sz w:val="28"/>
          <w:szCs w:val="28"/>
        </w:rPr>
        <w:t>ly</w:t>
      </w:r>
      <w:r w:rsidR="00471931">
        <w:rPr>
          <w:sz w:val="28"/>
          <w:szCs w:val="28"/>
        </w:rPr>
        <w:t xml:space="preserve"> </w:t>
      </w:r>
      <w:r w:rsidR="005415A0">
        <w:rPr>
          <w:sz w:val="28"/>
          <w:szCs w:val="28"/>
        </w:rPr>
        <w:t xml:space="preserve">matches </w:t>
      </w:r>
      <w:r w:rsidR="00471931">
        <w:rPr>
          <w:sz w:val="28"/>
          <w:szCs w:val="28"/>
        </w:rPr>
        <w:t>the demand for this type of funding.</w:t>
      </w:r>
    </w:p>
    <w:p w14:paraId="2F40BADB" w14:textId="7AE7EF09" w:rsidR="00833BDD" w:rsidRDefault="00833BDD" w:rsidP="00833BDD">
      <w:pPr>
        <w:spacing w:before="120" w:after="120"/>
        <w:rPr>
          <w:sz w:val="28"/>
          <w:szCs w:val="28"/>
        </w:rPr>
      </w:pPr>
      <w:r>
        <w:rPr>
          <w:sz w:val="28"/>
          <w:szCs w:val="28"/>
        </w:rPr>
        <w:t>Leah said</w:t>
      </w:r>
      <w:r w:rsidR="00583346">
        <w:rPr>
          <w:sz w:val="28"/>
          <w:szCs w:val="28"/>
        </w:rPr>
        <w:t xml:space="preserve"> that</w:t>
      </w:r>
      <w:r>
        <w:rPr>
          <w:sz w:val="28"/>
          <w:szCs w:val="28"/>
        </w:rPr>
        <w:t xml:space="preserve"> she thinks</w:t>
      </w:r>
      <w:r w:rsidR="00583346">
        <w:rPr>
          <w:sz w:val="28"/>
          <w:szCs w:val="28"/>
        </w:rPr>
        <w:t xml:space="preserve"> the Union Park District Council </w:t>
      </w:r>
      <w:r>
        <w:rPr>
          <w:sz w:val="28"/>
          <w:szCs w:val="28"/>
        </w:rPr>
        <w:t>Board like</w:t>
      </w:r>
      <w:r w:rsidR="00583346">
        <w:rPr>
          <w:sz w:val="28"/>
          <w:szCs w:val="28"/>
        </w:rPr>
        <w:t xml:space="preserve">s the </w:t>
      </w:r>
      <w:r>
        <w:rPr>
          <w:sz w:val="28"/>
          <w:szCs w:val="28"/>
        </w:rPr>
        <w:t>Micro-Grant program.</w:t>
      </w:r>
    </w:p>
    <w:p w14:paraId="42B98A5B" w14:textId="4B505A62" w:rsidR="009E5D92" w:rsidRDefault="009E5D92" w:rsidP="009E5D92">
      <w:pPr>
        <w:spacing w:after="0"/>
        <w:rPr>
          <w:b/>
          <w:bCs/>
          <w:sz w:val="32"/>
          <w:szCs w:val="32"/>
        </w:rPr>
      </w:pPr>
      <w:r>
        <w:rPr>
          <w:b/>
          <w:bCs/>
          <w:sz w:val="32"/>
          <w:szCs w:val="32"/>
        </w:rPr>
        <w:t>The Slow Award Process</w:t>
      </w:r>
    </w:p>
    <w:p w14:paraId="496EEC2D" w14:textId="2FF2AEF1" w:rsidR="008B578C" w:rsidRDefault="008B578C" w:rsidP="009E5D92">
      <w:pPr>
        <w:spacing w:after="120"/>
        <w:rPr>
          <w:sz w:val="28"/>
          <w:szCs w:val="28"/>
        </w:rPr>
      </w:pPr>
      <w:r>
        <w:rPr>
          <w:sz w:val="28"/>
          <w:szCs w:val="28"/>
        </w:rPr>
        <w:t>Ellen Fee said that in past years, we started talking in January about the process of awarding grants.  We finished the process and awarded the funds in June.  She said that June is too late for many projects.  June is especi</w:t>
      </w:r>
      <w:r w:rsidR="007B287B">
        <w:rPr>
          <w:sz w:val="28"/>
          <w:szCs w:val="28"/>
        </w:rPr>
        <w:t>a</w:t>
      </w:r>
      <w:r>
        <w:rPr>
          <w:sz w:val="28"/>
          <w:szCs w:val="28"/>
        </w:rPr>
        <w:t>lly late for the projects that involving planting and gardening.</w:t>
      </w:r>
      <w:r w:rsidRPr="008B578C">
        <w:rPr>
          <w:sz w:val="28"/>
          <w:szCs w:val="28"/>
        </w:rPr>
        <w:t xml:space="preserve"> </w:t>
      </w:r>
      <w:r>
        <w:rPr>
          <w:sz w:val="28"/>
          <w:szCs w:val="28"/>
        </w:rPr>
        <w:t xml:space="preserve"> Gardeners need funds to purchase supplies in time for spring planting.</w:t>
      </w:r>
    </w:p>
    <w:p w14:paraId="3DCA92BD" w14:textId="37353E2E" w:rsidR="00833BDD" w:rsidRDefault="007B287B" w:rsidP="005108FF">
      <w:pPr>
        <w:spacing w:before="120" w:after="120"/>
        <w:rPr>
          <w:sz w:val="28"/>
          <w:szCs w:val="28"/>
        </w:rPr>
      </w:pPr>
      <w:r w:rsidRPr="00C46CE1">
        <w:rPr>
          <w:sz w:val="28"/>
          <w:szCs w:val="28"/>
        </w:rPr>
        <w:t>Jenny Keyser</w:t>
      </w:r>
      <w:r>
        <w:rPr>
          <w:sz w:val="28"/>
          <w:szCs w:val="28"/>
        </w:rPr>
        <w:t xml:space="preserve"> </w:t>
      </w:r>
      <w:r w:rsidR="00833BDD">
        <w:rPr>
          <w:sz w:val="28"/>
          <w:szCs w:val="28"/>
        </w:rPr>
        <w:t xml:space="preserve">wanted to know if </w:t>
      </w:r>
      <w:r>
        <w:rPr>
          <w:sz w:val="28"/>
          <w:szCs w:val="28"/>
        </w:rPr>
        <w:t xml:space="preserve">the </w:t>
      </w:r>
      <w:r w:rsidR="00833BDD">
        <w:rPr>
          <w:sz w:val="28"/>
          <w:szCs w:val="28"/>
        </w:rPr>
        <w:t>funds</w:t>
      </w:r>
      <w:r>
        <w:rPr>
          <w:sz w:val="28"/>
          <w:szCs w:val="28"/>
        </w:rPr>
        <w:t xml:space="preserve"> can be made </w:t>
      </w:r>
      <w:r w:rsidR="00833BDD">
        <w:rPr>
          <w:sz w:val="28"/>
          <w:szCs w:val="28"/>
        </w:rPr>
        <w:t>available earlier</w:t>
      </w:r>
      <w:r>
        <w:rPr>
          <w:sz w:val="28"/>
          <w:szCs w:val="28"/>
        </w:rPr>
        <w:t xml:space="preserve"> in the year</w:t>
      </w:r>
      <w:r w:rsidR="00833BDD">
        <w:rPr>
          <w:sz w:val="28"/>
          <w:szCs w:val="28"/>
        </w:rPr>
        <w:t xml:space="preserve">. </w:t>
      </w:r>
    </w:p>
    <w:p w14:paraId="6924B9E7" w14:textId="5AACBFF1" w:rsidR="005415A0" w:rsidRDefault="003E38D7" w:rsidP="005108FF">
      <w:pPr>
        <w:spacing w:before="120" w:after="120"/>
        <w:rPr>
          <w:sz w:val="28"/>
          <w:szCs w:val="28"/>
        </w:rPr>
      </w:pPr>
      <w:r w:rsidRPr="00C46CE1">
        <w:rPr>
          <w:sz w:val="28"/>
          <w:szCs w:val="28"/>
        </w:rPr>
        <w:t>Leah Timberlake Sullivan</w:t>
      </w:r>
      <w:r>
        <w:rPr>
          <w:sz w:val="28"/>
          <w:szCs w:val="28"/>
        </w:rPr>
        <w:t xml:space="preserve"> </w:t>
      </w:r>
      <w:r w:rsidR="005415A0">
        <w:rPr>
          <w:sz w:val="28"/>
          <w:szCs w:val="28"/>
        </w:rPr>
        <w:t xml:space="preserve">said that money </w:t>
      </w:r>
      <w:r>
        <w:rPr>
          <w:sz w:val="28"/>
          <w:szCs w:val="28"/>
        </w:rPr>
        <w:t xml:space="preserve">for Micro-Grants </w:t>
      </w:r>
      <w:r w:rsidR="005415A0">
        <w:rPr>
          <w:sz w:val="28"/>
          <w:szCs w:val="28"/>
        </w:rPr>
        <w:t>comes from UPDC general budget</w:t>
      </w:r>
      <w:r w:rsidR="007B287B">
        <w:rPr>
          <w:sz w:val="28"/>
          <w:szCs w:val="28"/>
        </w:rPr>
        <w:t xml:space="preserve">.  </w:t>
      </w:r>
      <w:r>
        <w:rPr>
          <w:sz w:val="28"/>
          <w:szCs w:val="28"/>
        </w:rPr>
        <w:t xml:space="preserve">The </w:t>
      </w:r>
      <w:r w:rsidR="005415A0">
        <w:rPr>
          <w:sz w:val="28"/>
          <w:szCs w:val="28"/>
        </w:rPr>
        <w:t>UPDC budget must be approved before we can give out grants.</w:t>
      </w:r>
      <w:r w:rsidR="007B287B">
        <w:rPr>
          <w:sz w:val="28"/>
          <w:szCs w:val="28"/>
        </w:rPr>
        <w:t xml:space="preserve">  </w:t>
      </w:r>
      <w:r w:rsidR="005415A0">
        <w:rPr>
          <w:sz w:val="28"/>
          <w:szCs w:val="28"/>
        </w:rPr>
        <w:t xml:space="preserve">She said </w:t>
      </w:r>
      <w:r>
        <w:rPr>
          <w:sz w:val="28"/>
          <w:szCs w:val="28"/>
        </w:rPr>
        <w:t xml:space="preserve">that </w:t>
      </w:r>
      <w:r w:rsidR="005415A0">
        <w:rPr>
          <w:sz w:val="28"/>
          <w:szCs w:val="28"/>
        </w:rPr>
        <w:t>she will</w:t>
      </w:r>
      <w:r>
        <w:rPr>
          <w:sz w:val="28"/>
          <w:szCs w:val="28"/>
        </w:rPr>
        <w:t xml:space="preserve"> try to </w:t>
      </w:r>
      <w:r w:rsidR="005415A0">
        <w:rPr>
          <w:sz w:val="28"/>
          <w:szCs w:val="28"/>
        </w:rPr>
        <w:t xml:space="preserve">get </w:t>
      </w:r>
      <w:r>
        <w:rPr>
          <w:sz w:val="28"/>
          <w:szCs w:val="28"/>
        </w:rPr>
        <w:t xml:space="preserve">the </w:t>
      </w:r>
      <w:r w:rsidR="005415A0">
        <w:rPr>
          <w:sz w:val="28"/>
          <w:szCs w:val="28"/>
        </w:rPr>
        <w:t>budget approved earlier in the year.</w:t>
      </w:r>
    </w:p>
    <w:p w14:paraId="4C66024D" w14:textId="3DBAFEB5" w:rsidR="005108FF" w:rsidRDefault="00F11D2C" w:rsidP="005108FF">
      <w:pPr>
        <w:spacing w:after="0"/>
        <w:rPr>
          <w:sz w:val="28"/>
          <w:szCs w:val="28"/>
        </w:rPr>
      </w:pPr>
      <w:r>
        <w:rPr>
          <w:sz w:val="28"/>
          <w:szCs w:val="28"/>
        </w:rPr>
        <w:t xml:space="preserve">Leah said that administratively </w:t>
      </w:r>
      <w:r w:rsidR="003E38D7">
        <w:rPr>
          <w:sz w:val="28"/>
          <w:szCs w:val="28"/>
        </w:rPr>
        <w:t xml:space="preserve">it is </w:t>
      </w:r>
      <w:r>
        <w:rPr>
          <w:sz w:val="28"/>
          <w:szCs w:val="28"/>
        </w:rPr>
        <w:t>possible to set a deadline of March 15 for applying for Micro-Grants.</w:t>
      </w:r>
    </w:p>
    <w:p w14:paraId="75F00244" w14:textId="77777777" w:rsidR="00E51873" w:rsidRDefault="00E51873" w:rsidP="00E51873">
      <w:pPr>
        <w:spacing w:after="0"/>
        <w:rPr>
          <w:b/>
          <w:bCs/>
          <w:sz w:val="32"/>
          <w:szCs w:val="32"/>
        </w:rPr>
      </w:pPr>
    </w:p>
    <w:p w14:paraId="09B61E5D" w14:textId="17DEC3F1" w:rsidR="00E51873" w:rsidRDefault="00E51873" w:rsidP="00E51873">
      <w:pPr>
        <w:spacing w:after="0"/>
        <w:rPr>
          <w:b/>
          <w:bCs/>
          <w:sz w:val="32"/>
          <w:szCs w:val="32"/>
        </w:rPr>
      </w:pPr>
      <w:bookmarkStart w:id="27" w:name="_Hlk150006459"/>
      <w:r>
        <w:rPr>
          <w:b/>
          <w:bCs/>
          <w:sz w:val="32"/>
          <w:szCs w:val="32"/>
        </w:rPr>
        <w:t>Making the Program More Efficient</w:t>
      </w:r>
    </w:p>
    <w:p w14:paraId="5534DCBE" w14:textId="77777777" w:rsidR="00364E8F" w:rsidRDefault="006E26D0" w:rsidP="005108FF">
      <w:pPr>
        <w:spacing w:after="0"/>
        <w:rPr>
          <w:sz w:val="28"/>
          <w:szCs w:val="28"/>
        </w:rPr>
      </w:pPr>
      <w:bookmarkStart w:id="28" w:name="_Hlk149651799"/>
      <w:bookmarkEnd w:id="27"/>
      <w:r w:rsidRPr="00C46CE1">
        <w:rPr>
          <w:sz w:val="28"/>
          <w:szCs w:val="28"/>
        </w:rPr>
        <w:t>Leah Timberlake Sullivan</w:t>
      </w:r>
      <w:r>
        <w:rPr>
          <w:sz w:val="28"/>
          <w:szCs w:val="28"/>
        </w:rPr>
        <w:t xml:space="preserve"> </w:t>
      </w:r>
      <w:bookmarkEnd w:id="28"/>
      <w:r>
        <w:rPr>
          <w:sz w:val="28"/>
          <w:szCs w:val="28"/>
        </w:rPr>
        <w:t>will</w:t>
      </w:r>
      <w:r w:rsidR="00FA28BD">
        <w:rPr>
          <w:sz w:val="28"/>
          <w:szCs w:val="28"/>
        </w:rPr>
        <w:t xml:space="preserve"> also</w:t>
      </w:r>
      <w:r>
        <w:rPr>
          <w:sz w:val="28"/>
          <w:szCs w:val="28"/>
        </w:rPr>
        <w:t xml:space="preserve"> work on w</w:t>
      </w:r>
      <w:r w:rsidR="00833BDD">
        <w:rPr>
          <w:sz w:val="28"/>
          <w:szCs w:val="28"/>
        </w:rPr>
        <w:t xml:space="preserve">ays to </w:t>
      </w:r>
      <w:r>
        <w:rPr>
          <w:sz w:val="28"/>
          <w:szCs w:val="28"/>
        </w:rPr>
        <w:t xml:space="preserve">distribute the </w:t>
      </w:r>
      <w:r w:rsidR="00A26A9E">
        <w:rPr>
          <w:sz w:val="28"/>
          <w:szCs w:val="28"/>
        </w:rPr>
        <w:t>Micro-Grant funds in a</w:t>
      </w:r>
      <w:r w:rsidR="00833BDD">
        <w:rPr>
          <w:sz w:val="28"/>
          <w:szCs w:val="28"/>
        </w:rPr>
        <w:t xml:space="preserve"> more efficient</w:t>
      </w:r>
      <w:r w:rsidR="00A26A9E">
        <w:rPr>
          <w:sz w:val="28"/>
          <w:szCs w:val="28"/>
        </w:rPr>
        <w:t xml:space="preserve"> manner.</w:t>
      </w:r>
    </w:p>
    <w:p w14:paraId="6DE4B64F" w14:textId="77777777" w:rsidR="00364E8F" w:rsidRDefault="00364E8F" w:rsidP="005108FF">
      <w:pPr>
        <w:spacing w:after="0"/>
        <w:rPr>
          <w:sz w:val="28"/>
          <w:szCs w:val="28"/>
        </w:rPr>
      </w:pPr>
    </w:p>
    <w:p w14:paraId="600443BE" w14:textId="3E95ABCF" w:rsidR="00A26A9E" w:rsidRDefault="00A26A9E" w:rsidP="005108FF">
      <w:pPr>
        <w:spacing w:after="0"/>
        <w:rPr>
          <w:sz w:val="28"/>
          <w:szCs w:val="28"/>
        </w:rPr>
      </w:pPr>
      <w:r>
        <w:rPr>
          <w:sz w:val="28"/>
          <w:szCs w:val="28"/>
        </w:rPr>
        <w:t xml:space="preserve">She said that a practical problem is how to make out a check for a grant.  We are often not sure of how to fill out the line that says “Pay to the Order of . . . </w:t>
      </w:r>
      <w:proofErr w:type="gramStart"/>
      <w:r w:rsidR="00364E8F">
        <w:rPr>
          <w:sz w:val="28"/>
          <w:szCs w:val="28"/>
        </w:rPr>
        <w:t xml:space="preserve">“  </w:t>
      </w:r>
      <w:proofErr w:type="gramEnd"/>
      <w:r w:rsidR="00364E8F">
        <w:rPr>
          <w:sz w:val="28"/>
          <w:szCs w:val="28"/>
        </w:rPr>
        <w:t xml:space="preserve">  Leah</w:t>
      </w:r>
      <w:r w:rsidR="007513D8">
        <w:rPr>
          <w:sz w:val="28"/>
          <w:szCs w:val="28"/>
        </w:rPr>
        <w:t xml:space="preserve"> thinks that we should add a question to the Micro-Grant application form.  The question should ask</w:t>
      </w:r>
      <w:r w:rsidR="00A01E49">
        <w:rPr>
          <w:sz w:val="28"/>
          <w:szCs w:val="28"/>
        </w:rPr>
        <w:t xml:space="preserve"> how </w:t>
      </w:r>
      <w:r w:rsidR="00364E8F">
        <w:rPr>
          <w:sz w:val="28"/>
          <w:szCs w:val="28"/>
        </w:rPr>
        <w:t>d</w:t>
      </w:r>
      <w:r w:rsidR="00A01E49">
        <w:rPr>
          <w:sz w:val="28"/>
          <w:szCs w:val="28"/>
        </w:rPr>
        <w:t xml:space="preserve">o </w:t>
      </w:r>
      <w:r w:rsidR="00364E8F">
        <w:rPr>
          <w:sz w:val="28"/>
          <w:szCs w:val="28"/>
        </w:rPr>
        <w:t>we name the payee on the</w:t>
      </w:r>
      <w:r w:rsidR="00A01E49">
        <w:rPr>
          <w:sz w:val="28"/>
          <w:szCs w:val="28"/>
        </w:rPr>
        <w:t xml:space="preserve"> check</w:t>
      </w:r>
      <w:r w:rsidR="00364E8F">
        <w:rPr>
          <w:sz w:val="28"/>
          <w:szCs w:val="28"/>
        </w:rPr>
        <w:t xml:space="preserve"> if a Micro-Grant is awarded</w:t>
      </w:r>
      <w:r w:rsidR="00A01E49">
        <w:rPr>
          <w:sz w:val="28"/>
          <w:szCs w:val="28"/>
        </w:rPr>
        <w:t xml:space="preserve">.  </w:t>
      </w:r>
      <w:r w:rsidR="00364E8F">
        <w:rPr>
          <w:sz w:val="28"/>
          <w:szCs w:val="28"/>
        </w:rPr>
        <w:t xml:space="preserve"> </w:t>
      </w:r>
      <w:r w:rsidR="00A01E49">
        <w:rPr>
          <w:sz w:val="28"/>
          <w:szCs w:val="28"/>
        </w:rPr>
        <w:t xml:space="preserve">Should the check </w:t>
      </w:r>
      <w:r w:rsidR="00A01E49">
        <w:rPr>
          <w:sz w:val="28"/>
          <w:szCs w:val="28"/>
        </w:rPr>
        <w:lastRenderedPageBreak/>
        <w:t>be made out to an individual or an organization?</w:t>
      </w:r>
      <w:r w:rsidR="00FA28BD">
        <w:rPr>
          <w:sz w:val="28"/>
          <w:szCs w:val="28"/>
        </w:rPr>
        <w:t xml:space="preserve">   Simply Knowing how to make out the checks will speed up the funding process.</w:t>
      </w:r>
    </w:p>
    <w:p w14:paraId="4BEBF17B" w14:textId="77777777" w:rsidR="00A01E49" w:rsidRDefault="00A01E49" w:rsidP="005108FF">
      <w:pPr>
        <w:spacing w:after="0"/>
        <w:rPr>
          <w:sz w:val="28"/>
          <w:szCs w:val="28"/>
        </w:rPr>
      </w:pPr>
    </w:p>
    <w:p w14:paraId="649B8310" w14:textId="6EB5D6DC" w:rsidR="00833BDD" w:rsidRDefault="00A01E49" w:rsidP="005108FF">
      <w:pPr>
        <w:spacing w:after="0"/>
        <w:rPr>
          <w:sz w:val="28"/>
          <w:szCs w:val="28"/>
        </w:rPr>
      </w:pPr>
      <w:r>
        <w:rPr>
          <w:sz w:val="28"/>
          <w:szCs w:val="28"/>
        </w:rPr>
        <w:t>A bookkeeper in the City of Saint Paul organization is assigned to handle funds for the U</w:t>
      </w:r>
      <w:r w:rsidR="00364E8F">
        <w:rPr>
          <w:sz w:val="28"/>
          <w:szCs w:val="28"/>
        </w:rPr>
        <w:t>nion Park District Council</w:t>
      </w:r>
      <w:r>
        <w:rPr>
          <w:sz w:val="28"/>
          <w:szCs w:val="28"/>
        </w:rPr>
        <w:t xml:space="preserve">.  </w:t>
      </w:r>
      <w:r w:rsidR="00833BDD">
        <w:rPr>
          <w:sz w:val="28"/>
          <w:szCs w:val="28"/>
        </w:rPr>
        <w:t xml:space="preserve">Leah will </w:t>
      </w:r>
      <w:r>
        <w:rPr>
          <w:sz w:val="28"/>
          <w:szCs w:val="28"/>
        </w:rPr>
        <w:t>work with</w:t>
      </w:r>
      <w:r w:rsidR="00833BDD">
        <w:rPr>
          <w:sz w:val="28"/>
          <w:szCs w:val="28"/>
        </w:rPr>
        <w:t xml:space="preserve"> our bookkeeper </w:t>
      </w:r>
      <w:r>
        <w:rPr>
          <w:sz w:val="28"/>
          <w:szCs w:val="28"/>
        </w:rPr>
        <w:t xml:space="preserve">to find ways to speed up the process </w:t>
      </w:r>
      <w:r w:rsidR="00364E8F">
        <w:rPr>
          <w:sz w:val="28"/>
          <w:szCs w:val="28"/>
        </w:rPr>
        <w:t>for</w:t>
      </w:r>
      <w:r>
        <w:rPr>
          <w:sz w:val="28"/>
          <w:szCs w:val="28"/>
        </w:rPr>
        <w:t xml:space="preserve"> delivering the checks.</w:t>
      </w:r>
    </w:p>
    <w:p w14:paraId="52BEB4FC" w14:textId="77777777" w:rsidR="007B287B" w:rsidRDefault="007B287B" w:rsidP="005108FF">
      <w:pPr>
        <w:spacing w:after="0"/>
        <w:rPr>
          <w:sz w:val="28"/>
          <w:szCs w:val="28"/>
        </w:rPr>
      </w:pPr>
    </w:p>
    <w:p w14:paraId="2DCF735E" w14:textId="77777777" w:rsidR="00A43B10" w:rsidRDefault="00A43B10" w:rsidP="005108FF">
      <w:pPr>
        <w:spacing w:after="0"/>
        <w:rPr>
          <w:sz w:val="28"/>
          <w:szCs w:val="28"/>
        </w:rPr>
      </w:pPr>
    </w:p>
    <w:p w14:paraId="7A9F5BA7" w14:textId="77777777" w:rsidR="00860A4B" w:rsidRDefault="00860A4B" w:rsidP="005108FF">
      <w:pPr>
        <w:spacing w:after="0"/>
        <w:rPr>
          <w:sz w:val="28"/>
          <w:szCs w:val="28"/>
        </w:rPr>
      </w:pPr>
    </w:p>
    <w:p w14:paraId="14B0D7AE" w14:textId="15711215" w:rsidR="00FA28BD" w:rsidRDefault="00E51873" w:rsidP="005108FF">
      <w:pPr>
        <w:spacing w:after="0"/>
        <w:rPr>
          <w:sz w:val="28"/>
          <w:szCs w:val="28"/>
        </w:rPr>
      </w:pPr>
      <w:r>
        <w:rPr>
          <w:sz w:val="28"/>
          <w:szCs w:val="28"/>
        </w:rPr>
        <w:t xml:space="preserve">After some discussion, the Neighborhood Sustainability and Vitality Committee decided on a </w:t>
      </w:r>
      <w:r w:rsidR="00E305ED">
        <w:rPr>
          <w:sz w:val="28"/>
          <w:szCs w:val="28"/>
        </w:rPr>
        <w:t>time line</w:t>
      </w:r>
      <w:r>
        <w:rPr>
          <w:sz w:val="28"/>
          <w:szCs w:val="28"/>
        </w:rPr>
        <w:t xml:space="preserve">.   If everything works well, we </w:t>
      </w:r>
      <w:r w:rsidR="00E305ED">
        <w:rPr>
          <w:sz w:val="28"/>
          <w:szCs w:val="28"/>
        </w:rPr>
        <w:t xml:space="preserve">will </w:t>
      </w:r>
      <w:r>
        <w:rPr>
          <w:sz w:val="28"/>
          <w:szCs w:val="28"/>
        </w:rPr>
        <w:t xml:space="preserve">hold to the following </w:t>
      </w:r>
      <w:r w:rsidR="00E305ED">
        <w:rPr>
          <w:sz w:val="28"/>
          <w:szCs w:val="28"/>
        </w:rPr>
        <w:t>time table</w:t>
      </w:r>
      <w:r>
        <w:rPr>
          <w:sz w:val="28"/>
          <w:szCs w:val="28"/>
        </w:rPr>
        <w:t>.</w:t>
      </w:r>
    </w:p>
    <w:p w14:paraId="730C2DE3" w14:textId="77777777" w:rsidR="00FA28BD" w:rsidRDefault="00FA28BD" w:rsidP="005108FF">
      <w:pPr>
        <w:spacing w:after="0"/>
        <w:rPr>
          <w:sz w:val="28"/>
          <w:szCs w:val="28"/>
        </w:rPr>
      </w:pPr>
    </w:p>
    <w:p w14:paraId="45041BD7" w14:textId="77777777" w:rsidR="00860A4B" w:rsidRDefault="00860A4B" w:rsidP="005108FF">
      <w:pPr>
        <w:spacing w:after="0"/>
        <w:rPr>
          <w:sz w:val="28"/>
          <w:szCs w:val="28"/>
        </w:rPr>
      </w:pPr>
    </w:p>
    <w:p w14:paraId="203C2DDF" w14:textId="77777777" w:rsidR="00A43B10" w:rsidRDefault="00A43B10" w:rsidP="00FA28BD">
      <w:pPr>
        <w:spacing w:after="0"/>
        <w:jc w:val="center"/>
        <w:rPr>
          <w:b/>
          <w:bCs/>
          <w:sz w:val="32"/>
          <w:szCs w:val="32"/>
        </w:rPr>
      </w:pPr>
    </w:p>
    <w:p w14:paraId="7F854670" w14:textId="1141B151" w:rsidR="00FA28BD" w:rsidRDefault="00FA28BD" w:rsidP="00FA28BD">
      <w:pPr>
        <w:spacing w:after="0"/>
        <w:jc w:val="center"/>
        <w:rPr>
          <w:b/>
          <w:bCs/>
          <w:sz w:val="32"/>
          <w:szCs w:val="32"/>
        </w:rPr>
      </w:pPr>
      <w:r>
        <w:rPr>
          <w:b/>
          <w:bCs/>
          <w:sz w:val="32"/>
          <w:szCs w:val="32"/>
        </w:rPr>
        <w:t>A Schedule for Awarding 2024 Micro-Grants</w:t>
      </w:r>
    </w:p>
    <w:tbl>
      <w:tblPr>
        <w:tblStyle w:val="TableGrid"/>
        <w:tblW w:w="0" w:type="auto"/>
        <w:tblLook w:val="04A0" w:firstRow="1" w:lastRow="0" w:firstColumn="1" w:lastColumn="0" w:noHBand="0" w:noVBand="1"/>
      </w:tblPr>
      <w:tblGrid>
        <w:gridCol w:w="5035"/>
        <w:gridCol w:w="5035"/>
      </w:tblGrid>
      <w:tr w:rsidR="0046734B" w14:paraId="34737D31" w14:textId="77777777" w:rsidTr="0046734B">
        <w:tc>
          <w:tcPr>
            <w:tcW w:w="5035" w:type="dxa"/>
          </w:tcPr>
          <w:p w14:paraId="1E3977AF" w14:textId="13C66721" w:rsidR="0046734B" w:rsidRPr="0046734B" w:rsidRDefault="0046734B" w:rsidP="00736F53">
            <w:pPr>
              <w:spacing w:after="120"/>
              <w:rPr>
                <w:rFonts w:ascii="Times New Roman" w:hAnsi="Times New Roman" w:cs="Times New Roman"/>
                <w:sz w:val="32"/>
                <w:szCs w:val="32"/>
              </w:rPr>
            </w:pPr>
            <w:r w:rsidRPr="0046734B">
              <w:rPr>
                <w:rFonts w:ascii="Times New Roman" w:hAnsi="Times New Roman" w:cs="Times New Roman"/>
                <w:sz w:val="32"/>
                <w:szCs w:val="32"/>
              </w:rPr>
              <w:t>UPDC Board approves budget &amp; provides funds</w:t>
            </w:r>
            <w:r w:rsidR="00C402F4">
              <w:rPr>
                <w:rFonts w:ascii="Times New Roman" w:hAnsi="Times New Roman" w:cs="Times New Roman"/>
                <w:sz w:val="32"/>
                <w:szCs w:val="32"/>
              </w:rPr>
              <w:t>.</w:t>
            </w:r>
            <w:r w:rsidRPr="0046734B">
              <w:rPr>
                <w:rFonts w:ascii="Times New Roman" w:hAnsi="Times New Roman" w:cs="Times New Roman"/>
                <w:sz w:val="32"/>
                <w:szCs w:val="32"/>
              </w:rPr>
              <w:t xml:space="preserve"> </w:t>
            </w:r>
          </w:p>
        </w:tc>
        <w:tc>
          <w:tcPr>
            <w:tcW w:w="5035" w:type="dxa"/>
          </w:tcPr>
          <w:p w14:paraId="1DB14367" w14:textId="605A8144" w:rsidR="0046734B" w:rsidRDefault="0046734B" w:rsidP="00736F53">
            <w:pPr>
              <w:spacing w:after="120"/>
              <w:rPr>
                <w:rFonts w:ascii="Times New Roman" w:hAnsi="Times New Roman" w:cs="Times New Roman"/>
                <w:b/>
                <w:bCs/>
                <w:sz w:val="48"/>
                <w:szCs w:val="48"/>
              </w:rPr>
            </w:pPr>
            <w:r>
              <w:rPr>
                <w:rFonts w:ascii="Times New Roman" w:hAnsi="Times New Roman" w:cs="Times New Roman"/>
                <w:sz w:val="32"/>
                <w:szCs w:val="32"/>
              </w:rPr>
              <w:t xml:space="preserve"> January or February</w:t>
            </w:r>
            <w:r w:rsidR="00364E8F">
              <w:rPr>
                <w:rFonts w:ascii="Times New Roman" w:hAnsi="Times New Roman" w:cs="Times New Roman"/>
                <w:sz w:val="32"/>
                <w:szCs w:val="32"/>
              </w:rPr>
              <w:t>, 2024</w:t>
            </w:r>
          </w:p>
        </w:tc>
      </w:tr>
      <w:tr w:rsidR="0046734B" w14:paraId="58864DFE" w14:textId="77777777" w:rsidTr="0046734B">
        <w:tc>
          <w:tcPr>
            <w:tcW w:w="5035" w:type="dxa"/>
          </w:tcPr>
          <w:p w14:paraId="4D96922C" w14:textId="3A8ACD7D" w:rsidR="0046734B" w:rsidRDefault="008F6097" w:rsidP="00736F53">
            <w:pPr>
              <w:spacing w:after="120"/>
              <w:rPr>
                <w:rFonts w:ascii="Times New Roman" w:hAnsi="Times New Roman" w:cs="Times New Roman"/>
                <w:b/>
                <w:bCs/>
                <w:sz w:val="48"/>
                <w:szCs w:val="48"/>
              </w:rPr>
            </w:pPr>
            <w:r>
              <w:rPr>
                <w:rFonts w:ascii="Times New Roman" w:hAnsi="Times New Roman" w:cs="Times New Roman"/>
                <w:sz w:val="32"/>
                <w:szCs w:val="32"/>
              </w:rPr>
              <w:t>Announce Micro-Grant program.  Encourage people to apply.</w:t>
            </w:r>
          </w:p>
        </w:tc>
        <w:tc>
          <w:tcPr>
            <w:tcW w:w="5035" w:type="dxa"/>
          </w:tcPr>
          <w:p w14:paraId="247285DE" w14:textId="0076FF54" w:rsidR="0046734B" w:rsidRDefault="008F6097" w:rsidP="00736F53">
            <w:pPr>
              <w:spacing w:after="120"/>
              <w:rPr>
                <w:rFonts w:ascii="Times New Roman" w:hAnsi="Times New Roman" w:cs="Times New Roman"/>
                <w:b/>
                <w:bCs/>
                <w:sz w:val="48"/>
                <w:szCs w:val="48"/>
              </w:rPr>
            </w:pPr>
            <w:r>
              <w:rPr>
                <w:rFonts w:ascii="Times New Roman" w:hAnsi="Times New Roman" w:cs="Times New Roman"/>
                <w:sz w:val="32"/>
                <w:szCs w:val="32"/>
              </w:rPr>
              <w:t>February</w:t>
            </w:r>
          </w:p>
        </w:tc>
      </w:tr>
      <w:tr w:rsidR="008F6097" w14:paraId="2A4F6A2E" w14:textId="77777777" w:rsidTr="0046734B">
        <w:tc>
          <w:tcPr>
            <w:tcW w:w="5035" w:type="dxa"/>
          </w:tcPr>
          <w:p w14:paraId="0B9080F9" w14:textId="7736FE4A" w:rsidR="008F6097" w:rsidRDefault="00754E99" w:rsidP="00736F53">
            <w:pPr>
              <w:spacing w:after="120"/>
              <w:rPr>
                <w:rFonts w:ascii="Times New Roman" w:hAnsi="Times New Roman" w:cs="Times New Roman"/>
                <w:sz w:val="32"/>
                <w:szCs w:val="32"/>
              </w:rPr>
            </w:pPr>
            <w:r>
              <w:rPr>
                <w:rFonts w:ascii="Times New Roman" w:hAnsi="Times New Roman" w:cs="Times New Roman"/>
                <w:sz w:val="32"/>
                <w:szCs w:val="32"/>
              </w:rPr>
              <w:t>Begin to accept a</w:t>
            </w:r>
            <w:r w:rsidR="008F6097">
              <w:rPr>
                <w:rFonts w:ascii="Times New Roman" w:hAnsi="Times New Roman" w:cs="Times New Roman"/>
                <w:sz w:val="32"/>
                <w:szCs w:val="32"/>
              </w:rPr>
              <w:t>pplications</w:t>
            </w:r>
            <w:r w:rsidR="00C402F4">
              <w:rPr>
                <w:rFonts w:ascii="Times New Roman" w:hAnsi="Times New Roman" w:cs="Times New Roman"/>
                <w:sz w:val="32"/>
                <w:szCs w:val="32"/>
              </w:rPr>
              <w:t>.</w:t>
            </w:r>
          </w:p>
        </w:tc>
        <w:tc>
          <w:tcPr>
            <w:tcW w:w="5035" w:type="dxa"/>
          </w:tcPr>
          <w:p w14:paraId="41B07A44" w14:textId="7E5E55AE" w:rsidR="008F6097" w:rsidRDefault="008F6097" w:rsidP="00736F53">
            <w:pPr>
              <w:spacing w:after="120"/>
              <w:rPr>
                <w:rFonts w:ascii="Times New Roman" w:hAnsi="Times New Roman" w:cs="Times New Roman"/>
                <w:sz w:val="32"/>
                <w:szCs w:val="32"/>
              </w:rPr>
            </w:pPr>
            <w:r>
              <w:rPr>
                <w:rFonts w:ascii="Times New Roman" w:hAnsi="Times New Roman" w:cs="Times New Roman"/>
                <w:sz w:val="32"/>
                <w:szCs w:val="32"/>
              </w:rPr>
              <w:t>March 1</w:t>
            </w:r>
          </w:p>
        </w:tc>
      </w:tr>
      <w:tr w:rsidR="0046734B" w14:paraId="15AE0668" w14:textId="77777777" w:rsidTr="0046734B">
        <w:tc>
          <w:tcPr>
            <w:tcW w:w="5035" w:type="dxa"/>
          </w:tcPr>
          <w:p w14:paraId="336AF9E4" w14:textId="3D6F1569" w:rsidR="0046734B" w:rsidRDefault="008F6097" w:rsidP="00736F53">
            <w:pPr>
              <w:spacing w:after="120"/>
              <w:rPr>
                <w:rFonts w:ascii="Times New Roman" w:hAnsi="Times New Roman" w:cs="Times New Roman"/>
                <w:b/>
                <w:bCs/>
                <w:sz w:val="48"/>
                <w:szCs w:val="48"/>
              </w:rPr>
            </w:pPr>
            <w:r>
              <w:rPr>
                <w:rFonts w:ascii="Times New Roman" w:hAnsi="Times New Roman" w:cs="Times New Roman"/>
                <w:sz w:val="32"/>
                <w:szCs w:val="32"/>
              </w:rPr>
              <w:t xml:space="preserve">Deadline for </w:t>
            </w:r>
            <w:r w:rsidR="00E305ED">
              <w:rPr>
                <w:rFonts w:ascii="Times New Roman" w:hAnsi="Times New Roman" w:cs="Times New Roman"/>
                <w:sz w:val="32"/>
                <w:szCs w:val="32"/>
              </w:rPr>
              <w:t xml:space="preserve">submitting </w:t>
            </w:r>
            <w:r w:rsidR="00754E99">
              <w:rPr>
                <w:rFonts w:ascii="Times New Roman" w:hAnsi="Times New Roman" w:cs="Times New Roman"/>
                <w:sz w:val="32"/>
                <w:szCs w:val="32"/>
              </w:rPr>
              <w:t>Micro-Grant requests</w:t>
            </w:r>
            <w:r w:rsidR="00C402F4">
              <w:rPr>
                <w:rFonts w:ascii="Times New Roman" w:hAnsi="Times New Roman" w:cs="Times New Roman"/>
                <w:sz w:val="32"/>
                <w:szCs w:val="32"/>
              </w:rPr>
              <w:t>.</w:t>
            </w:r>
          </w:p>
        </w:tc>
        <w:tc>
          <w:tcPr>
            <w:tcW w:w="5035" w:type="dxa"/>
          </w:tcPr>
          <w:p w14:paraId="2A0179E5" w14:textId="37C34AA7" w:rsidR="0046734B" w:rsidRDefault="008F6097" w:rsidP="00736F53">
            <w:pPr>
              <w:spacing w:after="120"/>
              <w:rPr>
                <w:rFonts w:ascii="Times New Roman" w:hAnsi="Times New Roman" w:cs="Times New Roman"/>
                <w:b/>
                <w:bCs/>
                <w:sz w:val="48"/>
                <w:szCs w:val="48"/>
              </w:rPr>
            </w:pPr>
            <w:r>
              <w:rPr>
                <w:rFonts w:ascii="Times New Roman" w:hAnsi="Times New Roman" w:cs="Times New Roman"/>
                <w:sz w:val="32"/>
                <w:szCs w:val="32"/>
              </w:rPr>
              <w:t>March 15</w:t>
            </w:r>
          </w:p>
        </w:tc>
      </w:tr>
      <w:tr w:rsidR="0046734B" w14:paraId="2A3EF669" w14:textId="77777777" w:rsidTr="0046734B">
        <w:tc>
          <w:tcPr>
            <w:tcW w:w="5035" w:type="dxa"/>
          </w:tcPr>
          <w:p w14:paraId="503890CF" w14:textId="69952E5D" w:rsidR="0046734B" w:rsidRDefault="009D6C2E" w:rsidP="00736F53">
            <w:pPr>
              <w:spacing w:after="120"/>
              <w:rPr>
                <w:rFonts w:ascii="Times New Roman" w:hAnsi="Times New Roman" w:cs="Times New Roman"/>
                <w:b/>
                <w:bCs/>
                <w:sz w:val="48"/>
                <w:szCs w:val="48"/>
              </w:rPr>
            </w:pPr>
            <w:r>
              <w:rPr>
                <w:rFonts w:ascii="Times New Roman" w:hAnsi="Times New Roman" w:cs="Times New Roman"/>
                <w:sz w:val="32"/>
                <w:szCs w:val="32"/>
              </w:rPr>
              <w:t>NSVC members review grant requests</w:t>
            </w:r>
            <w:r w:rsidR="00C402F4">
              <w:rPr>
                <w:rFonts w:ascii="Times New Roman" w:hAnsi="Times New Roman" w:cs="Times New Roman"/>
                <w:sz w:val="32"/>
                <w:szCs w:val="32"/>
              </w:rPr>
              <w:t>.</w:t>
            </w:r>
          </w:p>
        </w:tc>
        <w:tc>
          <w:tcPr>
            <w:tcW w:w="5035" w:type="dxa"/>
          </w:tcPr>
          <w:p w14:paraId="2518248D" w14:textId="7ACB5239" w:rsidR="0046734B" w:rsidRDefault="009D6C2E" w:rsidP="00736F53">
            <w:pPr>
              <w:spacing w:after="120"/>
              <w:rPr>
                <w:rFonts w:ascii="Times New Roman" w:hAnsi="Times New Roman" w:cs="Times New Roman"/>
                <w:b/>
                <w:bCs/>
                <w:sz w:val="48"/>
                <w:szCs w:val="48"/>
              </w:rPr>
            </w:pPr>
            <w:r>
              <w:rPr>
                <w:rFonts w:ascii="Times New Roman" w:hAnsi="Times New Roman" w:cs="Times New Roman"/>
                <w:sz w:val="32"/>
                <w:szCs w:val="32"/>
              </w:rPr>
              <w:t>March and early April.</w:t>
            </w:r>
          </w:p>
        </w:tc>
      </w:tr>
      <w:tr w:rsidR="0046734B" w14:paraId="5A49F434" w14:textId="77777777" w:rsidTr="0046734B">
        <w:tc>
          <w:tcPr>
            <w:tcW w:w="5035" w:type="dxa"/>
          </w:tcPr>
          <w:p w14:paraId="4C7FF508" w14:textId="4DF7334E" w:rsidR="0046734B" w:rsidRDefault="009D6C2E" w:rsidP="00736F53">
            <w:pPr>
              <w:spacing w:after="120"/>
              <w:rPr>
                <w:rFonts w:ascii="Times New Roman" w:hAnsi="Times New Roman" w:cs="Times New Roman"/>
                <w:b/>
                <w:bCs/>
                <w:sz w:val="48"/>
                <w:szCs w:val="48"/>
              </w:rPr>
            </w:pPr>
            <w:r>
              <w:rPr>
                <w:rFonts w:ascii="Times New Roman" w:hAnsi="Times New Roman" w:cs="Times New Roman"/>
                <w:sz w:val="32"/>
                <w:szCs w:val="32"/>
              </w:rPr>
              <w:t xml:space="preserve">Approve </w:t>
            </w:r>
            <w:r w:rsidR="00754E99">
              <w:rPr>
                <w:rFonts w:ascii="Times New Roman" w:hAnsi="Times New Roman" w:cs="Times New Roman"/>
                <w:sz w:val="32"/>
                <w:szCs w:val="32"/>
              </w:rPr>
              <w:t>Micro-Grant</w:t>
            </w:r>
            <w:r w:rsidR="00C402F4">
              <w:rPr>
                <w:rFonts w:ascii="Times New Roman" w:hAnsi="Times New Roman" w:cs="Times New Roman"/>
                <w:sz w:val="32"/>
                <w:szCs w:val="32"/>
              </w:rPr>
              <w:t>s.</w:t>
            </w:r>
          </w:p>
        </w:tc>
        <w:tc>
          <w:tcPr>
            <w:tcW w:w="5035" w:type="dxa"/>
          </w:tcPr>
          <w:p w14:paraId="63E81A68" w14:textId="70866779" w:rsidR="0046734B" w:rsidRDefault="009D6C2E" w:rsidP="00736F53">
            <w:pPr>
              <w:spacing w:after="120"/>
              <w:rPr>
                <w:rFonts w:ascii="Times New Roman" w:hAnsi="Times New Roman" w:cs="Times New Roman"/>
                <w:b/>
                <w:bCs/>
                <w:sz w:val="48"/>
                <w:szCs w:val="48"/>
              </w:rPr>
            </w:pPr>
            <w:r>
              <w:rPr>
                <w:rFonts w:ascii="Times New Roman" w:hAnsi="Times New Roman" w:cs="Times New Roman"/>
                <w:sz w:val="32"/>
                <w:szCs w:val="32"/>
              </w:rPr>
              <w:t>NSVC Meeting of April 17</w:t>
            </w:r>
          </w:p>
        </w:tc>
      </w:tr>
    </w:tbl>
    <w:p w14:paraId="05893B01" w14:textId="77777777" w:rsidR="0046734B" w:rsidRDefault="0046734B" w:rsidP="00736F53">
      <w:pPr>
        <w:spacing w:after="120"/>
        <w:rPr>
          <w:rFonts w:ascii="Times New Roman" w:hAnsi="Times New Roman" w:cs="Times New Roman"/>
          <w:b/>
          <w:bCs/>
          <w:sz w:val="48"/>
          <w:szCs w:val="48"/>
        </w:rPr>
      </w:pPr>
    </w:p>
    <w:p w14:paraId="0ABF78C0" w14:textId="77777777" w:rsidR="00860A4B" w:rsidRDefault="00860A4B" w:rsidP="00736F53">
      <w:pPr>
        <w:spacing w:after="120"/>
        <w:rPr>
          <w:rFonts w:ascii="Times New Roman" w:hAnsi="Times New Roman" w:cs="Times New Roman"/>
          <w:b/>
          <w:bCs/>
          <w:sz w:val="48"/>
          <w:szCs w:val="48"/>
        </w:rPr>
      </w:pPr>
    </w:p>
    <w:p w14:paraId="2FD9E115" w14:textId="77777777" w:rsidR="00B25830" w:rsidRDefault="00736F53" w:rsidP="00597350">
      <w:pPr>
        <w:spacing w:after="120" w:line="240" w:lineRule="auto"/>
        <w:jc w:val="center"/>
        <w:rPr>
          <w:rFonts w:ascii="Times New Roman" w:hAnsi="Times New Roman" w:cs="Times New Roman"/>
          <w:b/>
          <w:bCs/>
          <w:sz w:val="48"/>
          <w:szCs w:val="48"/>
        </w:rPr>
      </w:pPr>
      <w:bookmarkStart w:id="29" w:name="_Hlk149837571"/>
      <w:r>
        <w:rPr>
          <w:rFonts w:ascii="Times New Roman" w:hAnsi="Times New Roman" w:cs="Times New Roman"/>
          <w:b/>
          <w:bCs/>
          <w:sz w:val="48"/>
          <w:szCs w:val="48"/>
        </w:rPr>
        <w:lastRenderedPageBreak/>
        <w:t>Cell Tower Fund Time Line</w:t>
      </w:r>
    </w:p>
    <w:bookmarkEnd w:id="29"/>
    <w:p w14:paraId="6AA4ED7C" w14:textId="285DC1A0" w:rsidR="00736F53" w:rsidRDefault="00736F53" w:rsidP="00597350">
      <w:pPr>
        <w:spacing w:after="120" w:line="24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 and Process for 2024</w:t>
      </w:r>
    </w:p>
    <w:p w14:paraId="357264CE" w14:textId="18EBD7C8" w:rsidR="00B25830" w:rsidRDefault="00B25830" w:rsidP="00B25830">
      <w:pPr>
        <w:spacing w:after="120"/>
        <w:rPr>
          <w:sz w:val="28"/>
          <w:szCs w:val="28"/>
        </w:rPr>
      </w:pPr>
      <w:r>
        <w:rPr>
          <w:sz w:val="28"/>
          <w:szCs w:val="28"/>
        </w:rPr>
        <w:t xml:space="preserve">There is a tower in Merriam Park that supports telephone equipment.   The communication companies pay rent to keep their equipment on the cell tower.  </w:t>
      </w:r>
      <w:r w:rsidR="006134B8">
        <w:rPr>
          <w:sz w:val="28"/>
          <w:szCs w:val="28"/>
        </w:rPr>
        <w:t xml:space="preserve">Every year </w:t>
      </w:r>
      <w:r>
        <w:rPr>
          <w:sz w:val="28"/>
          <w:szCs w:val="28"/>
        </w:rPr>
        <w:t>a</w:t>
      </w:r>
      <w:r w:rsidR="006134B8">
        <w:rPr>
          <w:sz w:val="28"/>
          <w:szCs w:val="28"/>
        </w:rPr>
        <w:t xml:space="preserve"> City of Saint Paul</w:t>
      </w:r>
      <w:r>
        <w:rPr>
          <w:sz w:val="28"/>
          <w:szCs w:val="28"/>
        </w:rPr>
        <w:t xml:space="preserve"> account that is called the </w:t>
      </w:r>
      <w:r w:rsidR="00180D60">
        <w:rPr>
          <w:sz w:val="28"/>
          <w:szCs w:val="28"/>
        </w:rPr>
        <w:t>City’s Special Funds Budget</w:t>
      </w:r>
      <w:r w:rsidR="006134B8">
        <w:rPr>
          <w:sz w:val="28"/>
          <w:szCs w:val="28"/>
        </w:rPr>
        <w:t xml:space="preserve"> receives the rent money</w:t>
      </w:r>
      <w:r>
        <w:rPr>
          <w:sz w:val="28"/>
          <w:szCs w:val="28"/>
        </w:rPr>
        <w:t xml:space="preserve">.    Money from the </w:t>
      </w:r>
      <w:r w:rsidR="00860A4B">
        <w:rPr>
          <w:sz w:val="28"/>
          <w:szCs w:val="28"/>
        </w:rPr>
        <w:t>Cell Tower F</w:t>
      </w:r>
      <w:r>
        <w:rPr>
          <w:sz w:val="28"/>
          <w:szCs w:val="28"/>
        </w:rPr>
        <w:t xml:space="preserve">und can be used to pay for improvements to parks and events in the parks in the Union Park area.  </w:t>
      </w:r>
    </w:p>
    <w:p w14:paraId="4D1CC34F" w14:textId="77777777" w:rsidR="00300CDA" w:rsidRDefault="00AA5744" w:rsidP="006134B8">
      <w:pPr>
        <w:spacing w:after="0"/>
        <w:rPr>
          <w:sz w:val="28"/>
          <w:szCs w:val="28"/>
        </w:rPr>
      </w:pPr>
      <w:r>
        <w:rPr>
          <w:sz w:val="28"/>
          <w:szCs w:val="28"/>
        </w:rPr>
        <w:t xml:space="preserve">If an individual or group wants funds for an event or project, they should fill out a form called the Park Improvement Fund Application. </w:t>
      </w:r>
    </w:p>
    <w:p w14:paraId="60279D6D" w14:textId="77777777" w:rsidR="00300CDA" w:rsidRDefault="00300CDA" w:rsidP="006134B8">
      <w:pPr>
        <w:spacing w:after="0"/>
        <w:rPr>
          <w:sz w:val="28"/>
          <w:szCs w:val="28"/>
        </w:rPr>
      </w:pPr>
    </w:p>
    <w:p w14:paraId="747B76E9" w14:textId="10EAAF46" w:rsidR="00DB7072" w:rsidRDefault="00DB7072" w:rsidP="00DB7072">
      <w:pPr>
        <w:spacing w:after="0"/>
        <w:rPr>
          <w:b/>
          <w:bCs/>
          <w:sz w:val="32"/>
          <w:szCs w:val="32"/>
        </w:rPr>
      </w:pPr>
      <w:r>
        <w:rPr>
          <w:b/>
          <w:bCs/>
          <w:sz w:val="32"/>
          <w:szCs w:val="32"/>
        </w:rPr>
        <w:t>How to Find the Park Improvement Fund Application</w:t>
      </w:r>
    </w:p>
    <w:p w14:paraId="2BDD87C6" w14:textId="77777777" w:rsidR="0070172E" w:rsidRDefault="00300CDA" w:rsidP="006134B8">
      <w:pPr>
        <w:spacing w:after="0"/>
        <w:rPr>
          <w:sz w:val="28"/>
          <w:szCs w:val="28"/>
        </w:rPr>
      </w:pPr>
      <w:r>
        <w:rPr>
          <w:sz w:val="28"/>
          <w:szCs w:val="28"/>
        </w:rPr>
        <w:t xml:space="preserve">To use the form, find the Union Park District Council website.  Look at the banner near the top.  </w:t>
      </w:r>
    </w:p>
    <w:p w14:paraId="230ACB88" w14:textId="77777777" w:rsidR="0070172E" w:rsidRDefault="00300CDA" w:rsidP="0070172E">
      <w:pPr>
        <w:pStyle w:val="ListParagraph"/>
        <w:numPr>
          <w:ilvl w:val="0"/>
          <w:numId w:val="8"/>
        </w:numPr>
        <w:spacing w:after="0"/>
        <w:rPr>
          <w:sz w:val="28"/>
          <w:szCs w:val="28"/>
        </w:rPr>
      </w:pPr>
      <w:r w:rsidRPr="0070172E">
        <w:rPr>
          <w:sz w:val="28"/>
          <w:szCs w:val="28"/>
        </w:rPr>
        <w:t xml:space="preserve">Toward the righthand side click on “Resources &amp; Projects.”  A menu will appear.  </w:t>
      </w:r>
    </w:p>
    <w:p w14:paraId="6F4DDB5C" w14:textId="3C2167F9" w:rsidR="0070172E" w:rsidRPr="0070172E" w:rsidRDefault="0070172E" w:rsidP="005217D3">
      <w:pPr>
        <w:pStyle w:val="ListParagraph"/>
        <w:numPr>
          <w:ilvl w:val="0"/>
          <w:numId w:val="8"/>
        </w:numPr>
        <w:spacing w:after="0"/>
        <w:rPr>
          <w:sz w:val="28"/>
          <w:szCs w:val="28"/>
        </w:rPr>
      </w:pPr>
      <w:r w:rsidRPr="0070172E">
        <w:rPr>
          <w:sz w:val="28"/>
          <w:szCs w:val="28"/>
        </w:rPr>
        <w:t>C</w:t>
      </w:r>
      <w:r w:rsidR="00300CDA" w:rsidRPr="0070172E">
        <w:rPr>
          <w:sz w:val="28"/>
          <w:szCs w:val="28"/>
        </w:rPr>
        <w:t>lick on “</w:t>
      </w:r>
      <w:r w:rsidR="003C1317" w:rsidRPr="0070172E">
        <w:rPr>
          <w:sz w:val="28"/>
          <w:szCs w:val="28"/>
        </w:rPr>
        <w:t>P</w:t>
      </w:r>
      <w:r w:rsidR="00300CDA" w:rsidRPr="0070172E">
        <w:rPr>
          <w:sz w:val="28"/>
          <w:szCs w:val="28"/>
        </w:rPr>
        <w:t xml:space="preserve">rojects.”  A page for “Programs and Projects” will appear.   Scroll down the page and toward the bottom find “Park Improvement Fund.”  </w:t>
      </w:r>
    </w:p>
    <w:p w14:paraId="24DE47D8" w14:textId="77777777" w:rsidR="0070172E" w:rsidRDefault="00300CDA" w:rsidP="00C010EE">
      <w:pPr>
        <w:pStyle w:val="ListParagraph"/>
        <w:numPr>
          <w:ilvl w:val="0"/>
          <w:numId w:val="8"/>
        </w:numPr>
        <w:spacing w:after="0"/>
        <w:rPr>
          <w:sz w:val="28"/>
          <w:szCs w:val="28"/>
        </w:rPr>
      </w:pPr>
      <w:r w:rsidRPr="0070172E">
        <w:rPr>
          <w:sz w:val="28"/>
          <w:szCs w:val="28"/>
        </w:rPr>
        <w:t xml:space="preserve">Click on the statement “learn more.”   The “Park Improvement Fund” page will appear. </w:t>
      </w:r>
      <w:r w:rsidR="0070172E">
        <w:rPr>
          <w:sz w:val="28"/>
          <w:szCs w:val="28"/>
        </w:rPr>
        <w:t xml:space="preserve"> </w:t>
      </w:r>
      <w:r w:rsidR="0070172E" w:rsidRPr="0070172E">
        <w:rPr>
          <w:sz w:val="28"/>
          <w:szCs w:val="28"/>
        </w:rPr>
        <w:t>F</w:t>
      </w:r>
      <w:r w:rsidRPr="0070172E">
        <w:rPr>
          <w:sz w:val="28"/>
          <w:szCs w:val="28"/>
        </w:rPr>
        <w:t xml:space="preserve">ind the line “Fill out </w:t>
      </w:r>
      <w:r w:rsidRPr="0070172E">
        <w:rPr>
          <w:sz w:val="28"/>
          <w:szCs w:val="28"/>
          <w:u w:val="single"/>
        </w:rPr>
        <w:t>this form</w:t>
      </w:r>
      <w:r w:rsidRPr="0070172E">
        <w:rPr>
          <w:sz w:val="28"/>
          <w:szCs w:val="28"/>
        </w:rPr>
        <w:t xml:space="preserve"> to apply for funding . . .”</w:t>
      </w:r>
      <w:r w:rsidR="00F01365" w:rsidRPr="0070172E">
        <w:rPr>
          <w:sz w:val="28"/>
          <w:szCs w:val="28"/>
        </w:rPr>
        <w:t xml:space="preserve"> </w:t>
      </w:r>
      <w:r w:rsidR="0070172E">
        <w:rPr>
          <w:sz w:val="28"/>
          <w:szCs w:val="28"/>
        </w:rPr>
        <w:t xml:space="preserve"> </w:t>
      </w:r>
    </w:p>
    <w:p w14:paraId="2D559419" w14:textId="0462B777" w:rsidR="00300CDA" w:rsidRPr="0070172E" w:rsidRDefault="00F01365" w:rsidP="00C010EE">
      <w:pPr>
        <w:pStyle w:val="ListParagraph"/>
        <w:numPr>
          <w:ilvl w:val="0"/>
          <w:numId w:val="8"/>
        </w:numPr>
        <w:spacing w:after="0"/>
        <w:rPr>
          <w:sz w:val="28"/>
          <w:szCs w:val="28"/>
        </w:rPr>
      </w:pPr>
      <w:r w:rsidRPr="0070172E">
        <w:rPr>
          <w:sz w:val="28"/>
          <w:szCs w:val="28"/>
        </w:rPr>
        <w:t>Click on the under lined words “</w:t>
      </w:r>
      <w:r w:rsidRPr="0070172E">
        <w:rPr>
          <w:sz w:val="28"/>
          <w:szCs w:val="28"/>
          <w:u w:val="single"/>
        </w:rPr>
        <w:t>this form</w:t>
      </w:r>
      <w:r w:rsidR="00B96F70">
        <w:rPr>
          <w:sz w:val="28"/>
          <w:szCs w:val="28"/>
          <w:u w:val="single"/>
        </w:rPr>
        <w:t>”</w:t>
      </w:r>
      <w:r w:rsidRPr="0070172E">
        <w:rPr>
          <w:sz w:val="28"/>
          <w:szCs w:val="28"/>
        </w:rPr>
        <w:t xml:space="preserve"> and the Park Improvement Fund Application should appear.</w:t>
      </w:r>
    </w:p>
    <w:p w14:paraId="45E2E18A" w14:textId="77777777" w:rsidR="00300CDA" w:rsidRDefault="00300CDA" w:rsidP="006134B8">
      <w:pPr>
        <w:spacing w:after="0"/>
        <w:rPr>
          <w:sz w:val="28"/>
          <w:szCs w:val="28"/>
        </w:rPr>
      </w:pPr>
    </w:p>
    <w:p w14:paraId="37CBEE8C" w14:textId="4B23641E" w:rsidR="00AA5744" w:rsidRDefault="00AA5744" w:rsidP="006134B8">
      <w:pPr>
        <w:spacing w:after="0"/>
        <w:rPr>
          <w:sz w:val="28"/>
          <w:szCs w:val="28"/>
        </w:rPr>
      </w:pPr>
      <w:r>
        <w:rPr>
          <w:sz w:val="28"/>
          <w:szCs w:val="28"/>
        </w:rPr>
        <w:t xml:space="preserve">The form is submitted to the Neighborhood Sustainable and Vitality Committee (NSVC). The Committee reviews and approves requests for funds.  </w:t>
      </w:r>
    </w:p>
    <w:p w14:paraId="6A929426" w14:textId="77777777" w:rsidR="00AA5744" w:rsidRDefault="00AA5744" w:rsidP="006134B8">
      <w:pPr>
        <w:spacing w:after="0"/>
        <w:rPr>
          <w:sz w:val="28"/>
          <w:szCs w:val="28"/>
        </w:rPr>
      </w:pPr>
    </w:p>
    <w:p w14:paraId="1F6CA232" w14:textId="7952F616" w:rsidR="00A222D2" w:rsidRDefault="00A222D2" w:rsidP="006134B8">
      <w:pPr>
        <w:spacing w:after="0"/>
        <w:rPr>
          <w:sz w:val="28"/>
          <w:szCs w:val="28"/>
        </w:rPr>
      </w:pPr>
      <w:r>
        <w:rPr>
          <w:b/>
          <w:bCs/>
          <w:sz w:val="32"/>
          <w:szCs w:val="32"/>
        </w:rPr>
        <w:t>The Scorecard</w:t>
      </w:r>
    </w:p>
    <w:p w14:paraId="64D1315D" w14:textId="77777777" w:rsidR="00E44831" w:rsidRDefault="00AA5744" w:rsidP="006134B8">
      <w:pPr>
        <w:spacing w:after="0"/>
        <w:rPr>
          <w:sz w:val="28"/>
          <w:szCs w:val="28"/>
        </w:rPr>
      </w:pPr>
      <w:r>
        <w:rPr>
          <w:sz w:val="28"/>
          <w:szCs w:val="28"/>
        </w:rPr>
        <w:t xml:space="preserve">For each </w:t>
      </w:r>
      <w:r w:rsidR="00860A4B">
        <w:rPr>
          <w:sz w:val="28"/>
          <w:szCs w:val="28"/>
        </w:rPr>
        <w:t>request</w:t>
      </w:r>
      <w:r>
        <w:rPr>
          <w:sz w:val="28"/>
          <w:szCs w:val="28"/>
        </w:rPr>
        <w:t xml:space="preserve"> for fund</w:t>
      </w:r>
      <w:r w:rsidR="00860A4B">
        <w:rPr>
          <w:sz w:val="28"/>
          <w:szCs w:val="28"/>
        </w:rPr>
        <w:t>s</w:t>
      </w:r>
      <w:r>
        <w:rPr>
          <w:sz w:val="28"/>
          <w:szCs w:val="28"/>
        </w:rPr>
        <w:t xml:space="preserve">, the NSVC fills out and reviews the Environment &amp; Parks Committee Cell Tower Fund </w:t>
      </w:r>
      <w:r w:rsidR="00131A7F">
        <w:rPr>
          <w:sz w:val="28"/>
          <w:szCs w:val="28"/>
        </w:rPr>
        <w:t xml:space="preserve">– </w:t>
      </w:r>
      <w:r>
        <w:rPr>
          <w:sz w:val="28"/>
          <w:szCs w:val="28"/>
        </w:rPr>
        <w:t>Score</w:t>
      </w:r>
      <w:r w:rsidR="00131A7F">
        <w:rPr>
          <w:sz w:val="28"/>
          <w:szCs w:val="28"/>
        </w:rPr>
        <w:t xml:space="preserve">card.  (The form is named for the Committee that was renamed the NSVC).  </w:t>
      </w:r>
      <w:r w:rsidR="00BF41CF">
        <w:rPr>
          <w:sz w:val="28"/>
          <w:szCs w:val="28"/>
        </w:rPr>
        <w:t xml:space="preserve">Projects that get a </w:t>
      </w:r>
      <w:r w:rsidR="00131A7F">
        <w:rPr>
          <w:sz w:val="28"/>
          <w:szCs w:val="28"/>
        </w:rPr>
        <w:t xml:space="preserve">good score and a </w:t>
      </w:r>
      <w:r w:rsidR="00BF41CF">
        <w:rPr>
          <w:sz w:val="28"/>
          <w:szCs w:val="28"/>
        </w:rPr>
        <w:t>favorable vote in the NSVC then go to the U</w:t>
      </w:r>
      <w:r w:rsidR="00077B57">
        <w:rPr>
          <w:sz w:val="28"/>
          <w:szCs w:val="28"/>
        </w:rPr>
        <w:t>nion Park District Council</w:t>
      </w:r>
      <w:r w:rsidR="00BF41CF">
        <w:rPr>
          <w:sz w:val="28"/>
          <w:szCs w:val="28"/>
        </w:rPr>
        <w:t xml:space="preserve"> Board of Directors for</w:t>
      </w:r>
      <w:r>
        <w:rPr>
          <w:sz w:val="28"/>
          <w:szCs w:val="28"/>
        </w:rPr>
        <w:t xml:space="preserve"> review and final</w:t>
      </w:r>
      <w:r w:rsidR="00BF41CF">
        <w:rPr>
          <w:sz w:val="28"/>
          <w:szCs w:val="28"/>
        </w:rPr>
        <w:t xml:space="preserve"> approval. </w:t>
      </w:r>
      <w:r w:rsidR="009A3C10">
        <w:rPr>
          <w:sz w:val="28"/>
          <w:szCs w:val="28"/>
        </w:rPr>
        <w:t xml:space="preserve">  </w:t>
      </w:r>
    </w:p>
    <w:p w14:paraId="1A32DAFC" w14:textId="77777777" w:rsidR="00E44831" w:rsidRDefault="00E44831" w:rsidP="006134B8">
      <w:pPr>
        <w:spacing w:after="0"/>
        <w:rPr>
          <w:sz w:val="28"/>
          <w:szCs w:val="28"/>
        </w:rPr>
      </w:pPr>
    </w:p>
    <w:p w14:paraId="57453E2A" w14:textId="496280B5" w:rsidR="00BF41CF" w:rsidRPr="00FD1ED0" w:rsidRDefault="00E44831" w:rsidP="00FD1ED0">
      <w:pPr>
        <w:pStyle w:val="ListParagraph"/>
        <w:numPr>
          <w:ilvl w:val="0"/>
          <w:numId w:val="9"/>
        </w:numPr>
        <w:spacing w:after="0"/>
        <w:rPr>
          <w:sz w:val="28"/>
          <w:szCs w:val="28"/>
        </w:rPr>
      </w:pPr>
      <w:r w:rsidRPr="00FD1ED0">
        <w:rPr>
          <w:sz w:val="28"/>
          <w:szCs w:val="28"/>
        </w:rPr>
        <w:lastRenderedPageBreak/>
        <w:t>There is an electronic link to the</w:t>
      </w:r>
      <w:r w:rsidR="009A3C10" w:rsidRPr="00FD1ED0">
        <w:rPr>
          <w:sz w:val="28"/>
          <w:szCs w:val="28"/>
        </w:rPr>
        <w:t xml:space="preserve"> Scorecard </w:t>
      </w:r>
      <w:r w:rsidRPr="00FD1ED0">
        <w:rPr>
          <w:sz w:val="28"/>
          <w:szCs w:val="28"/>
        </w:rPr>
        <w:t xml:space="preserve">on the Park Improvement Fund Application.  The link is below the line that says “View our Park Improvement Fund Scorecard.”  </w:t>
      </w:r>
      <w:r w:rsidR="00BF41CF" w:rsidRPr="00FD1ED0">
        <w:rPr>
          <w:sz w:val="28"/>
          <w:szCs w:val="28"/>
        </w:rPr>
        <w:t xml:space="preserve"> </w:t>
      </w:r>
    </w:p>
    <w:p w14:paraId="3013BF55" w14:textId="77777777" w:rsidR="00BF41CF" w:rsidRDefault="00BF41CF" w:rsidP="006134B8">
      <w:pPr>
        <w:spacing w:after="0"/>
        <w:rPr>
          <w:sz w:val="28"/>
          <w:szCs w:val="28"/>
        </w:rPr>
      </w:pPr>
    </w:p>
    <w:p w14:paraId="522A5603" w14:textId="19CC38A0" w:rsidR="00131A7F" w:rsidRDefault="00077B57" w:rsidP="006134B8">
      <w:pPr>
        <w:spacing w:after="0"/>
        <w:rPr>
          <w:sz w:val="28"/>
          <w:szCs w:val="28"/>
        </w:rPr>
      </w:pPr>
      <w:r>
        <w:rPr>
          <w:sz w:val="28"/>
          <w:szCs w:val="28"/>
        </w:rPr>
        <w:t xml:space="preserve">The funds can be used for any park in the UPDC area.  However, </w:t>
      </w:r>
      <w:r w:rsidR="00131A7F" w:rsidRPr="00C46CE1">
        <w:rPr>
          <w:sz w:val="28"/>
          <w:szCs w:val="28"/>
        </w:rPr>
        <w:t>Leah Timberlake Sullivan</w:t>
      </w:r>
      <w:r w:rsidR="00131A7F">
        <w:rPr>
          <w:sz w:val="28"/>
          <w:szCs w:val="28"/>
        </w:rPr>
        <w:t xml:space="preserve"> noted that the Scorecard is set up to give priority to projects connected to Merriam Park &amp; Desnoyer Park.</w:t>
      </w:r>
    </w:p>
    <w:p w14:paraId="26D321CB" w14:textId="77777777" w:rsidR="00131A7F" w:rsidRDefault="00131A7F" w:rsidP="006134B8">
      <w:pPr>
        <w:spacing w:after="0"/>
        <w:rPr>
          <w:sz w:val="28"/>
          <w:szCs w:val="28"/>
        </w:rPr>
      </w:pPr>
    </w:p>
    <w:p w14:paraId="484301CF" w14:textId="77777777" w:rsidR="00A97870" w:rsidRDefault="00A97870" w:rsidP="006134B8">
      <w:pPr>
        <w:spacing w:after="0"/>
        <w:rPr>
          <w:sz w:val="28"/>
          <w:szCs w:val="28"/>
        </w:rPr>
      </w:pPr>
    </w:p>
    <w:p w14:paraId="7FD49DEC" w14:textId="00F70534" w:rsidR="006134B8" w:rsidRDefault="006134B8" w:rsidP="006134B8">
      <w:pPr>
        <w:spacing w:after="0"/>
        <w:rPr>
          <w:rFonts w:cstheme="minorHAnsi"/>
          <w:sz w:val="28"/>
          <w:szCs w:val="28"/>
        </w:rPr>
      </w:pPr>
      <w:r w:rsidRPr="00C46CE1">
        <w:rPr>
          <w:sz w:val="28"/>
          <w:szCs w:val="28"/>
        </w:rPr>
        <w:t>Leah</w:t>
      </w:r>
      <w:r>
        <w:rPr>
          <w:sz w:val="28"/>
          <w:szCs w:val="28"/>
        </w:rPr>
        <w:t xml:space="preserve"> stressed that t</w:t>
      </w:r>
      <w:r>
        <w:rPr>
          <w:rFonts w:cstheme="minorHAnsi"/>
          <w:sz w:val="28"/>
          <w:szCs w:val="28"/>
        </w:rPr>
        <w:t>he</w:t>
      </w:r>
      <w:r w:rsidR="00860A4B">
        <w:rPr>
          <w:rFonts w:cstheme="minorHAnsi"/>
          <w:sz w:val="28"/>
          <w:szCs w:val="28"/>
        </w:rPr>
        <w:t xml:space="preserve"> Cell Tower</w:t>
      </w:r>
      <w:r>
        <w:rPr>
          <w:rFonts w:cstheme="minorHAnsi"/>
          <w:sz w:val="28"/>
          <w:szCs w:val="28"/>
        </w:rPr>
        <w:t xml:space="preserve"> </w:t>
      </w:r>
      <w:r w:rsidR="00860A4B">
        <w:rPr>
          <w:rFonts w:cstheme="minorHAnsi"/>
          <w:sz w:val="28"/>
          <w:szCs w:val="28"/>
        </w:rPr>
        <w:t>F</w:t>
      </w:r>
      <w:r>
        <w:rPr>
          <w:rFonts w:cstheme="minorHAnsi"/>
          <w:sz w:val="28"/>
          <w:szCs w:val="28"/>
        </w:rPr>
        <w:t>und was intended for special projects that are not part of the usual City of Saint Paul budget.   The fund should not be used to support ordinary obligations of City.</w:t>
      </w:r>
    </w:p>
    <w:p w14:paraId="644FD09D" w14:textId="77777777" w:rsidR="00C82FD1" w:rsidRDefault="00C82FD1" w:rsidP="006134B8">
      <w:pPr>
        <w:spacing w:after="0"/>
        <w:rPr>
          <w:rFonts w:cstheme="minorHAnsi"/>
          <w:sz w:val="28"/>
          <w:szCs w:val="28"/>
        </w:rPr>
      </w:pPr>
    </w:p>
    <w:p w14:paraId="2CA3154E" w14:textId="77777777" w:rsidR="009A3C10" w:rsidRDefault="009A3C10" w:rsidP="006134B8">
      <w:pPr>
        <w:spacing w:after="0"/>
        <w:rPr>
          <w:rFonts w:cstheme="minorHAnsi"/>
          <w:sz w:val="28"/>
          <w:szCs w:val="28"/>
        </w:rPr>
      </w:pPr>
    </w:p>
    <w:p w14:paraId="7C3A2169" w14:textId="77777777" w:rsidR="00A97870" w:rsidRDefault="00A97870" w:rsidP="006134B8">
      <w:pPr>
        <w:spacing w:after="0"/>
        <w:rPr>
          <w:rFonts w:cstheme="minorHAnsi"/>
          <w:sz w:val="28"/>
          <w:szCs w:val="28"/>
        </w:rPr>
      </w:pPr>
    </w:p>
    <w:p w14:paraId="58222853" w14:textId="4468972F" w:rsidR="009A3C10" w:rsidRDefault="009A3C10" w:rsidP="009A3C10">
      <w:pPr>
        <w:spacing w:after="0"/>
        <w:rPr>
          <w:b/>
          <w:bCs/>
          <w:sz w:val="32"/>
          <w:szCs w:val="32"/>
        </w:rPr>
      </w:pPr>
      <w:bookmarkStart w:id="30" w:name="_Hlk150781429"/>
      <w:r>
        <w:rPr>
          <w:b/>
          <w:bCs/>
          <w:sz w:val="32"/>
          <w:szCs w:val="32"/>
        </w:rPr>
        <w:t>Funds</w:t>
      </w:r>
      <w:bookmarkEnd w:id="30"/>
      <w:r>
        <w:rPr>
          <w:b/>
          <w:bCs/>
          <w:sz w:val="32"/>
          <w:szCs w:val="32"/>
        </w:rPr>
        <w:t xml:space="preserve"> That Are Not Spen</w:t>
      </w:r>
      <w:r w:rsidR="00A97870">
        <w:rPr>
          <w:b/>
          <w:bCs/>
          <w:sz w:val="32"/>
          <w:szCs w:val="32"/>
        </w:rPr>
        <w:t>t</w:t>
      </w:r>
    </w:p>
    <w:p w14:paraId="06A7970F" w14:textId="1F43F62F" w:rsidR="00B25830" w:rsidRDefault="00E61C8A" w:rsidP="00736F53">
      <w:pPr>
        <w:spacing w:after="120"/>
        <w:rPr>
          <w:sz w:val="28"/>
          <w:szCs w:val="28"/>
        </w:rPr>
      </w:pPr>
      <w:r>
        <w:rPr>
          <w:sz w:val="28"/>
          <w:szCs w:val="28"/>
        </w:rPr>
        <w:t xml:space="preserve">The Cell Tower Fund provides $17,000 per year.  </w:t>
      </w:r>
      <w:r w:rsidR="00C82FD1">
        <w:rPr>
          <w:sz w:val="28"/>
          <w:szCs w:val="28"/>
        </w:rPr>
        <w:t xml:space="preserve">A chronic problem is that we don’t spend </w:t>
      </w:r>
      <w:r w:rsidR="006046EE">
        <w:rPr>
          <w:sz w:val="28"/>
          <w:szCs w:val="28"/>
        </w:rPr>
        <w:t>$17,000.</w:t>
      </w:r>
      <w:r w:rsidR="00C82FD1">
        <w:rPr>
          <w:sz w:val="28"/>
          <w:szCs w:val="28"/>
        </w:rPr>
        <w:t xml:space="preserve"> </w:t>
      </w:r>
      <w:r w:rsidR="00D7308A">
        <w:rPr>
          <w:sz w:val="28"/>
          <w:szCs w:val="28"/>
        </w:rPr>
        <w:t xml:space="preserve">  Generally, projects must be completed before the end of the calendar year or they cannot be funded.  </w:t>
      </w:r>
      <w:r w:rsidR="009C305A">
        <w:rPr>
          <w:sz w:val="28"/>
          <w:szCs w:val="28"/>
        </w:rPr>
        <w:t xml:space="preserve">The </w:t>
      </w:r>
      <w:r w:rsidR="009C305A">
        <w:rPr>
          <w:rFonts w:cstheme="minorHAnsi"/>
          <w:sz w:val="28"/>
          <w:szCs w:val="28"/>
        </w:rPr>
        <w:t xml:space="preserve">money not spent by the end of the </w:t>
      </w:r>
      <w:r w:rsidR="006046EE">
        <w:rPr>
          <w:rFonts w:cstheme="minorHAnsi"/>
          <w:sz w:val="28"/>
          <w:szCs w:val="28"/>
        </w:rPr>
        <w:t xml:space="preserve">year </w:t>
      </w:r>
      <w:r w:rsidR="009C305A">
        <w:rPr>
          <w:rFonts w:cstheme="minorHAnsi"/>
          <w:sz w:val="28"/>
          <w:szCs w:val="28"/>
        </w:rPr>
        <w:t>becomes “encumbered.”   Encumbered means that funds are placed in a special City of Saint Paul account.  The money still exists, but we cannot spend it.   Making use of encumbered funds requires a bureaucratic process done by the City.</w:t>
      </w:r>
    </w:p>
    <w:p w14:paraId="09E10CAA" w14:textId="79B0EE4B" w:rsidR="009A3C10" w:rsidRDefault="009A3C10" w:rsidP="00736F53">
      <w:pPr>
        <w:spacing w:after="120"/>
        <w:rPr>
          <w:rFonts w:cstheme="minorHAnsi"/>
          <w:sz w:val="28"/>
          <w:szCs w:val="28"/>
        </w:rPr>
      </w:pPr>
      <w:r>
        <w:rPr>
          <w:rFonts w:cstheme="minorHAnsi"/>
          <w:sz w:val="28"/>
          <w:szCs w:val="28"/>
        </w:rPr>
        <w:t xml:space="preserve">Leah said </w:t>
      </w:r>
      <w:r w:rsidR="00B65763">
        <w:rPr>
          <w:rFonts w:cstheme="minorHAnsi"/>
          <w:sz w:val="28"/>
          <w:szCs w:val="28"/>
        </w:rPr>
        <w:t>we should speed up the process of reviewing and approving projects for funding</w:t>
      </w:r>
      <w:r w:rsidR="00597350">
        <w:rPr>
          <w:rFonts w:cstheme="minorHAnsi"/>
          <w:sz w:val="28"/>
          <w:szCs w:val="28"/>
        </w:rPr>
        <w:t xml:space="preserve"> so that worthwhile projects are not left unfunded</w:t>
      </w:r>
      <w:r w:rsidR="00B65763">
        <w:rPr>
          <w:rFonts w:cstheme="minorHAnsi"/>
          <w:sz w:val="28"/>
          <w:szCs w:val="28"/>
        </w:rPr>
        <w:t>.  She suggested reviewing some projects during each calendar quarter.</w:t>
      </w:r>
    </w:p>
    <w:p w14:paraId="5943EF03" w14:textId="7D8E73D8" w:rsidR="00621460" w:rsidRDefault="00621460" w:rsidP="00736F53">
      <w:pPr>
        <w:spacing w:after="120"/>
        <w:rPr>
          <w:rFonts w:cstheme="minorHAnsi"/>
          <w:sz w:val="28"/>
          <w:szCs w:val="28"/>
        </w:rPr>
      </w:pPr>
      <w:r>
        <w:rPr>
          <w:rFonts w:cstheme="minorHAnsi"/>
          <w:sz w:val="28"/>
          <w:szCs w:val="28"/>
        </w:rPr>
        <w:t xml:space="preserve">After some discussion, NSVC members present agreed that we should encourage people with ideas </w:t>
      </w:r>
      <w:r w:rsidR="006046EE">
        <w:rPr>
          <w:rFonts w:cstheme="minorHAnsi"/>
          <w:sz w:val="28"/>
          <w:szCs w:val="28"/>
        </w:rPr>
        <w:t xml:space="preserve">for using Cell Tower Funds </w:t>
      </w:r>
      <w:r>
        <w:rPr>
          <w:rFonts w:cstheme="minorHAnsi"/>
          <w:sz w:val="28"/>
          <w:szCs w:val="28"/>
        </w:rPr>
        <w:t xml:space="preserve">to submit Park Improvement Applications early in the year 2024. </w:t>
      </w:r>
    </w:p>
    <w:p w14:paraId="38B06FA8" w14:textId="77777777" w:rsidR="00B71B98" w:rsidRDefault="00B71B98" w:rsidP="00736F53">
      <w:pPr>
        <w:spacing w:after="120"/>
        <w:rPr>
          <w:rFonts w:cstheme="minorHAnsi"/>
          <w:sz w:val="28"/>
          <w:szCs w:val="28"/>
        </w:rPr>
      </w:pPr>
    </w:p>
    <w:p w14:paraId="3B10EC3E" w14:textId="5FB4DDDE" w:rsidR="00B65763" w:rsidRDefault="00621460" w:rsidP="00736F53">
      <w:pPr>
        <w:spacing w:after="120"/>
        <w:rPr>
          <w:rFonts w:cstheme="minorHAnsi"/>
          <w:sz w:val="28"/>
          <w:szCs w:val="28"/>
        </w:rPr>
      </w:pPr>
      <w:r>
        <w:rPr>
          <w:rFonts w:cstheme="minorHAnsi"/>
          <w:sz w:val="28"/>
          <w:szCs w:val="28"/>
        </w:rPr>
        <w:t>We agreed on quarterly deadlines for review</w:t>
      </w:r>
      <w:r w:rsidR="009972C6">
        <w:rPr>
          <w:rFonts w:cstheme="minorHAnsi"/>
          <w:sz w:val="28"/>
          <w:szCs w:val="28"/>
        </w:rPr>
        <w:t>ing</w:t>
      </w:r>
      <w:r>
        <w:rPr>
          <w:rFonts w:cstheme="minorHAnsi"/>
          <w:sz w:val="28"/>
          <w:szCs w:val="28"/>
        </w:rPr>
        <w:t xml:space="preserve"> Park Improvement</w:t>
      </w:r>
      <w:r w:rsidR="009972C6">
        <w:rPr>
          <w:rFonts w:cstheme="minorHAnsi"/>
          <w:sz w:val="28"/>
          <w:szCs w:val="28"/>
        </w:rPr>
        <w:t xml:space="preserve"> Fund</w:t>
      </w:r>
      <w:r>
        <w:rPr>
          <w:rFonts w:cstheme="minorHAnsi"/>
          <w:sz w:val="28"/>
          <w:szCs w:val="28"/>
        </w:rPr>
        <w:t xml:space="preserve"> Applications.</w:t>
      </w:r>
      <w:r w:rsidR="004130CD">
        <w:rPr>
          <w:rFonts w:cstheme="minorHAnsi"/>
          <w:sz w:val="28"/>
          <w:szCs w:val="28"/>
        </w:rPr>
        <w:t xml:space="preserve">  The deadlines correspond to monthly NSVC meetings.</w:t>
      </w:r>
    </w:p>
    <w:p w14:paraId="2A0CD7E0" w14:textId="77777777" w:rsidR="00621460" w:rsidRDefault="00621460" w:rsidP="00736F53">
      <w:pPr>
        <w:spacing w:after="120"/>
        <w:rPr>
          <w:rFonts w:cstheme="minorHAnsi"/>
          <w:sz w:val="28"/>
          <w:szCs w:val="28"/>
        </w:rPr>
      </w:pPr>
    </w:p>
    <w:p w14:paraId="65718656" w14:textId="77777777" w:rsidR="00A97870" w:rsidRDefault="00A97870" w:rsidP="00736F53">
      <w:pPr>
        <w:spacing w:after="120"/>
        <w:rPr>
          <w:rFonts w:cstheme="minorHAnsi"/>
          <w:sz w:val="28"/>
          <w:szCs w:val="28"/>
        </w:rPr>
      </w:pPr>
    </w:p>
    <w:p w14:paraId="3A02C2B3" w14:textId="77777777" w:rsidR="00A97870" w:rsidRDefault="00A97870" w:rsidP="00736F53">
      <w:pPr>
        <w:spacing w:after="120"/>
        <w:rPr>
          <w:rFonts w:cstheme="minorHAnsi"/>
          <w:sz w:val="28"/>
          <w:szCs w:val="28"/>
        </w:rPr>
      </w:pPr>
    </w:p>
    <w:tbl>
      <w:tblPr>
        <w:tblStyle w:val="TableGrid"/>
        <w:tblW w:w="0" w:type="auto"/>
        <w:tblLook w:val="04A0" w:firstRow="1" w:lastRow="0" w:firstColumn="1" w:lastColumn="0" w:noHBand="0" w:noVBand="1"/>
      </w:tblPr>
      <w:tblGrid>
        <w:gridCol w:w="9823"/>
      </w:tblGrid>
      <w:tr w:rsidR="00621460" w14:paraId="2EABD50A" w14:textId="77777777" w:rsidTr="00CC6356">
        <w:trPr>
          <w:trHeight w:val="329"/>
        </w:trPr>
        <w:tc>
          <w:tcPr>
            <w:tcW w:w="9823" w:type="dxa"/>
          </w:tcPr>
          <w:p w14:paraId="37F5C421" w14:textId="5F6713F2" w:rsidR="00621460" w:rsidRPr="00621460" w:rsidRDefault="00621460" w:rsidP="00736F53">
            <w:pPr>
              <w:spacing w:after="120"/>
              <w:rPr>
                <w:rFonts w:cstheme="minorHAnsi"/>
                <w:b/>
                <w:bCs/>
                <w:sz w:val="32"/>
                <w:szCs w:val="32"/>
              </w:rPr>
            </w:pPr>
            <w:r w:rsidRPr="00621460">
              <w:rPr>
                <w:rFonts w:cstheme="minorHAnsi"/>
                <w:b/>
                <w:bCs/>
                <w:sz w:val="32"/>
                <w:szCs w:val="32"/>
              </w:rPr>
              <w:t>Deadline</w:t>
            </w:r>
            <w:r>
              <w:rPr>
                <w:rFonts w:cstheme="minorHAnsi"/>
                <w:b/>
                <w:bCs/>
                <w:sz w:val="32"/>
                <w:szCs w:val="32"/>
              </w:rPr>
              <w:t>s</w:t>
            </w:r>
            <w:r w:rsidRPr="00621460">
              <w:rPr>
                <w:rFonts w:cstheme="minorHAnsi"/>
                <w:b/>
                <w:bCs/>
                <w:sz w:val="32"/>
                <w:szCs w:val="32"/>
              </w:rPr>
              <w:t xml:space="preserve"> for Reviewing/Approving </w:t>
            </w:r>
            <w:r w:rsidR="00CC6356">
              <w:rPr>
                <w:rFonts w:cstheme="minorHAnsi"/>
                <w:b/>
                <w:bCs/>
                <w:sz w:val="32"/>
                <w:szCs w:val="32"/>
              </w:rPr>
              <w:t xml:space="preserve">Cell Tower Fund </w:t>
            </w:r>
            <w:r w:rsidRPr="00621460">
              <w:rPr>
                <w:rFonts w:cstheme="minorHAnsi"/>
                <w:b/>
                <w:bCs/>
                <w:sz w:val="32"/>
                <w:szCs w:val="32"/>
              </w:rPr>
              <w:t>Applications</w:t>
            </w:r>
          </w:p>
        </w:tc>
      </w:tr>
      <w:tr w:rsidR="00621460" w14:paraId="38640E61" w14:textId="77777777" w:rsidTr="00CC6356">
        <w:trPr>
          <w:trHeight w:val="296"/>
        </w:trPr>
        <w:tc>
          <w:tcPr>
            <w:tcW w:w="9823" w:type="dxa"/>
          </w:tcPr>
          <w:p w14:paraId="1118B814" w14:textId="16909EDB" w:rsidR="00621460" w:rsidRPr="00621460" w:rsidRDefault="00621460" w:rsidP="00736F53">
            <w:pPr>
              <w:spacing w:after="120"/>
              <w:rPr>
                <w:rFonts w:cstheme="minorHAnsi"/>
                <w:sz w:val="28"/>
                <w:szCs w:val="28"/>
              </w:rPr>
            </w:pPr>
            <w:r w:rsidRPr="00621460">
              <w:rPr>
                <w:rFonts w:cstheme="minorHAnsi"/>
                <w:sz w:val="28"/>
                <w:szCs w:val="28"/>
              </w:rPr>
              <w:t xml:space="preserve">March 19, 2024     </w:t>
            </w:r>
            <w:r>
              <w:rPr>
                <w:rFonts w:cstheme="minorHAnsi"/>
                <w:sz w:val="28"/>
                <w:szCs w:val="28"/>
              </w:rPr>
              <w:t xml:space="preserve">  </w:t>
            </w:r>
            <w:r w:rsidR="00CC6356">
              <w:rPr>
                <w:rFonts w:cstheme="minorHAnsi"/>
                <w:sz w:val="28"/>
                <w:szCs w:val="28"/>
              </w:rPr>
              <w:t xml:space="preserve">          </w:t>
            </w:r>
            <w:r>
              <w:rPr>
                <w:rFonts w:cstheme="minorHAnsi"/>
                <w:sz w:val="28"/>
                <w:szCs w:val="28"/>
              </w:rPr>
              <w:t xml:space="preserve">  </w:t>
            </w:r>
            <w:r w:rsidRPr="00621460">
              <w:rPr>
                <w:rFonts w:cstheme="minorHAnsi"/>
                <w:sz w:val="28"/>
                <w:szCs w:val="28"/>
              </w:rPr>
              <w:t>First Quarter</w:t>
            </w:r>
          </w:p>
        </w:tc>
      </w:tr>
      <w:tr w:rsidR="00621460" w14:paraId="32ED7FE9" w14:textId="77777777" w:rsidTr="00CC6356">
        <w:trPr>
          <w:trHeight w:val="296"/>
        </w:trPr>
        <w:tc>
          <w:tcPr>
            <w:tcW w:w="9823" w:type="dxa"/>
          </w:tcPr>
          <w:p w14:paraId="7188618C" w14:textId="47B479BB" w:rsidR="00621460" w:rsidRPr="00621460" w:rsidRDefault="00621460" w:rsidP="00736F53">
            <w:pPr>
              <w:spacing w:after="120"/>
              <w:rPr>
                <w:rFonts w:cstheme="minorHAnsi"/>
                <w:sz w:val="28"/>
                <w:szCs w:val="28"/>
              </w:rPr>
            </w:pPr>
            <w:r w:rsidRPr="00621460">
              <w:rPr>
                <w:rFonts w:cstheme="minorHAnsi"/>
                <w:sz w:val="28"/>
                <w:szCs w:val="28"/>
              </w:rPr>
              <w:t>June</w:t>
            </w:r>
            <w:r w:rsidR="00CC6356">
              <w:rPr>
                <w:rFonts w:cstheme="minorHAnsi"/>
                <w:sz w:val="28"/>
                <w:szCs w:val="28"/>
              </w:rPr>
              <w:t xml:space="preserve"> </w:t>
            </w:r>
            <w:r w:rsidRPr="00621460">
              <w:rPr>
                <w:rFonts w:cstheme="minorHAnsi"/>
                <w:sz w:val="28"/>
                <w:szCs w:val="28"/>
              </w:rPr>
              <w:t xml:space="preserve">18, 2024      </w:t>
            </w:r>
            <w:r>
              <w:rPr>
                <w:rFonts w:cstheme="minorHAnsi"/>
                <w:sz w:val="28"/>
                <w:szCs w:val="28"/>
              </w:rPr>
              <w:t xml:space="preserve">    </w:t>
            </w:r>
            <w:r w:rsidRPr="00621460">
              <w:rPr>
                <w:rFonts w:cstheme="minorHAnsi"/>
                <w:sz w:val="28"/>
                <w:szCs w:val="28"/>
              </w:rPr>
              <w:t xml:space="preserve"> </w:t>
            </w:r>
            <w:r w:rsidR="00CC6356">
              <w:rPr>
                <w:rFonts w:cstheme="minorHAnsi"/>
                <w:sz w:val="28"/>
                <w:szCs w:val="28"/>
              </w:rPr>
              <w:t xml:space="preserve">           </w:t>
            </w:r>
            <w:r w:rsidRPr="00621460">
              <w:rPr>
                <w:rFonts w:cstheme="minorHAnsi"/>
                <w:sz w:val="28"/>
                <w:szCs w:val="28"/>
              </w:rPr>
              <w:t>Second Quarter</w:t>
            </w:r>
          </w:p>
        </w:tc>
      </w:tr>
      <w:tr w:rsidR="00621460" w14:paraId="43C8ABE6" w14:textId="77777777" w:rsidTr="00CC6356">
        <w:trPr>
          <w:trHeight w:val="285"/>
        </w:trPr>
        <w:tc>
          <w:tcPr>
            <w:tcW w:w="9823" w:type="dxa"/>
          </w:tcPr>
          <w:p w14:paraId="5C50D952" w14:textId="78B4BFB3" w:rsidR="00621460" w:rsidRPr="00621460" w:rsidRDefault="00621460" w:rsidP="00736F53">
            <w:pPr>
              <w:spacing w:after="120"/>
              <w:rPr>
                <w:rFonts w:cstheme="minorHAnsi"/>
                <w:sz w:val="28"/>
                <w:szCs w:val="28"/>
              </w:rPr>
            </w:pPr>
            <w:r w:rsidRPr="00621460">
              <w:rPr>
                <w:rFonts w:cstheme="minorHAnsi"/>
                <w:sz w:val="28"/>
                <w:szCs w:val="28"/>
              </w:rPr>
              <w:t>September 17</w:t>
            </w:r>
            <w:r w:rsidR="00CC6356">
              <w:rPr>
                <w:rFonts w:cstheme="minorHAnsi"/>
                <w:sz w:val="28"/>
                <w:szCs w:val="28"/>
              </w:rPr>
              <w:t>, 2024</w:t>
            </w:r>
            <w:r w:rsidRPr="00621460">
              <w:rPr>
                <w:rFonts w:cstheme="minorHAnsi"/>
                <w:sz w:val="28"/>
                <w:szCs w:val="28"/>
              </w:rPr>
              <w:t xml:space="preserve">      </w:t>
            </w:r>
            <w:r>
              <w:rPr>
                <w:rFonts w:cstheme="minorHAnsi"/>
                <w:sz w:val="28"/>
                <w:szCs w:val="28"/>
              </w:rPr>
              <w:t xml:space="preserve">    </w:t>
            </w:r>
            <w:r w:rsidRPr="00621460">
              <w:rPr>
                <w:rFonts w:cstheme="minorHAnsi"/>
                <w:sz w:val="28"/>
                <w:szCs w:val="28"/>
              </w:rPr>
              <w:t>Third Quarter</w:t>
            </w:r>
          </w:p>
        </w:tc>
      </w:tr>
    </w:tbl>
    <w:p w14:paraId="27A47F20" w14:textId="77777777" w:rsidR="00B65763" w:rsidRDefault="00B65763" w:rsidP="00736F53">
      <w:pPr>
        <w:spacing w:after="120"/>
        <w:rPr>
          <w:rFonts w:cstheme="minorHAnsi"/>
          <w:sz w:val="28"/>
          <w:szCs w:val="28"/>
        </w:rPr>
      </w:pPr>
    </w:p>
    <w:p w14:paraId="51D9C175" w14:textId="7B5A5E46" w:rsidR="00E6687B" w:rsidRDefault="00E6687B" w:rsidP="00736F53">
      <w:pPr>
        <w:spacing w:after="120"/>
        <w:rPr>
          <w:sz w:val="28"/>
          <w:szCs w:val="28"/>
        </w:rPr>
      </w:pPr>
      <w:r w:rsidRPr="00C46CE1">
        <w:rPr>
          <w:sz w:val="28"/>
          <w:szCs w:val="28"/>
        </w:rPr>
        <w:t>David Tierney</w:t>
      </w:r>
      <w:r>
        <w:rPr>
          <w:sz w:val="28"/>
          <w:szCs w:val="28"/>
        </w:rPr>
        <w:t xml:space="preserve"> brought up the topic of legacy events.  These are events that have been funded each year for the past several years.</w:t>
      </w:r>
    </w:p>
    <w:p w14:paraId="76CC3D1A" w14:textId="3270FBAB" w:rsidR="00E6687B" w:rsidRPr="00144CF2" w:rsidRDefault="00E6687B" w:rsidP="00E6687B">
      <w:pPr>
        <w:spacing w:after="0"/>
        <w:jc w:val="center"/>
        <w:rPr>
          <w:rFonts w:cstheme="minorHAnsi"/>
          <w:b/>
          <w:bCs/>
          <w:sz w:val="28"/>
          <w:szCs w:val="28"/>
        </w:rPr>
      </w:pPr>
      <w:r>
        <w:rPr>
          <w:rFonts w:cstheme="minorHAnsi"/>
          <w:b/>
          <w:bCs/>
          <w:sz w:val="28"/>
          <w:szCs w:val="28"/>
        </w:rPr>
        <w:t xml:space="preserve">Community </w:t>
      </w:r>
      <w:r w:rsidR="00430340">
        <w:rPr>
          <w:rFonts w:cstheme="minorHAnsi"/>
          <w:b/>
          <w:bCs/>
          <w:sz w:val="28"/>
          <w:szCs w:val="28"/>
        </w:rPr>
        <w:t xml:space="preserve">(Legacy) </w:t>
      </w:r>
      <w:r>
        <w:rPr>
          <w:rFonts w:cstheme="minorHAnsi"/>
          <w:b/>
          <w:bCs/>
          <w:sz w:val="28"/>
          <w:szCs w:val="28"/>
        </w:rPr>
        <w:t>Event</w:t>
      </w:r>
      <w:r w:rsidR="00430340">
        <w:rPr>
          <w:rFonts w:cstheme="minorHAnsi"/>
          <w:b/>
          <w:bCs/>
          <w:sz w:val="28"/>
          <w:szCs w:val="28"/>
        </w:rPr>
        <w:t>s</w:t>
      </w:r>
      <w:r>
        <w:rPr>
          <w:rFonts w:cstheme="minorHAnsi"/>
          <w:b/>
          <w:bCs/>
          <w:sz w:val="28"/>
          <w:szCs w:val="28"/>
        </w:rPr>
        <w:t xml:space="preserve"> and Their Costs for 202</w:t>
      </w:r>
      <w:r w:rsidR="00430340">
        <w:rPr>
          <w:rFonts w:cstheme="minorHAnsi"/>
          <w:b/>
          <w:bCs/>
          <w:sz w:val="28"/>
          <w:szCs w:val="28"/>
        </w:rPr>
        <w:t>3</w:t>
      </w:r>
    </w:p>
    <w:tbl>
      <w:tblPr>
        <w:tblStyle w:val="TableGrid"/>
        <w:tblW w:w="0" w:type="auto"/>
        <w:jc w:val="center"/>
        <w:tblLook w:val="04A0" w:firstRow="1" w:lastRow="0" w:firstColumn="1" w:lastColumn="0" w:noHBand="0" w:noVBand="1"/>
      </w:tblPr>
      <w:tblGrid>
        <w:gridCol w:w="3996"/>
        <w:gridCol w:w="2299"/>
      </w:tblGrid>
      <w:tr w:rsidR="00E6687B" w14:paraId="19C17FB6" w14:textId="77777777" w:rsidTr="00430340">
        <w:trPr>
          <w:jc w:val="center"/>
        </w:trPr>
        <w:tc>
          <w:tcPr>
            <w:tcW w:w="0" w:type="auto"/>
          </w:tcPr>
          <w:p w14:paraId="14511671" w14:textId="77777777" w:rsidR="00E6687B" w:rsidRDefault="00E6687B" w:rsidP="00CA7EA3">
            <w:pPr>
              <w:spacing w:after="0"/>
              <w:rPr>
                <w:sz w:val="28"/>
                <w:szCs w:val="28"/>
              </w:rPr>
            </w:pPr>
            <w:r>
              <w:rPr>
                <w:sz w:val="28"/>
                <w:szCs w:val="28"/>
              </w:rPr>
              <w:t>Ice Cream Peanut Butter &amp; Jam</w:t>
            </w:r>
          </w:p>
        </w:tc>
        <w:tc>
          <w:tcPr>
            <w:tcW w:w="2299" w:type="dxa"/>
          </w:tcPr>
          <w:p w14:paraId="05D6BA9B" w14:textId="77777777" w:rsidR="00E6687B" w:rsidRDefault="00E6687B" w:rsidP="00430340">
            <w:pPr>
              <w:spacing w:after="0"/>
              <w:jc w:val="right"/>
              <w:rPr>
                <w:sz w:val="28"/>
                <w:szCs w:val="28"/>
              </w:rPr>
            </w:pPr>
            <w:r>
              <w:rPr>
                <w:sz w:val="28"/>
                <w:szCs w:val="28"/>
              </w:rPr>
              <w:t>$4,000</w:t>
            </w:r>
          </w:p>
        </w:tc>
      </w:tr>
      <w:tr w:rsidR="00E6687B" w14:paraId="3E287253" w14:textId="77777777" w:rsidTr="00430340">
        <w:trPr>
          <w:jc w:val="center"/>
        </w:trPr>
        <w:tc>
          <w:tcPr>
            <w:tcW w:w="0" w:type="auto"/>
          </w:tcPr>
          <w:p w14:paraId="2F4D33D2" w14:textId="77777777" w:rsidR="00E6687B" w:rsidRDefault="00E6687B" w:rsidP="00CA7EA3">
            <w:pPr>
              <w:spacing w:after="0"/>
              <w:rPr>
                <w:sz w:val="28"/>
                <w:szCs w:val="28"/>
              </w:rPr>
            </w:pPr>
            <w:r>
              <w:rPr>
                <w:sz w:val="28"/>
                <w:szCs w:val="28"/>
              </w:rPr>
              <w:t>Midway Peace Park Event</w:t>
            </w:r>
          </w:p>
        </w:tc>
        <w:tc>
          <w:tcPr>
            <w:tcW w:w="2299" w:type="dxa"/>
          </w:tcPr>
          <w:p w14:paraId="3FC9DCCD" w14:textId="3D1BEBF1" w:rsidR="00E6687B" w:rsidRDefault="00E6687B" w:rsidP="00430340">
            <w:pPr>
              <w:spacing w:after="0"/>
              <w:jc w:val="right"/>
              <w:rPr>
                <w:sz w:val="28"/>
                <w:szCs w:val="28"/>
              </w:rPr>
            </w:pPr>
            <w:r>
              <w:rPr>
                <w:sz w:val="28"/>
                <w:szCs w:val="28"/>
              </w:rPr>
              <w:t>$3,</w:t>
            </w:r>
            <w:r w:rsidR="00832E41">
              <w:rPr>
                <w:sz w:val="28"/>
                <w:szCs w:val="28"/>
              </w:rPr>
              <w:t>5</w:t>
            </w:r>
            <w:r>
              <w:rPr>
                <w:sz w:val="28"/>
                <w:szCs w:val="28"/>
              </w:rPr>
              <w:t>00</w:t>
            </w:r>
          </w:p>
        </w:tc>
      </w:tr>
      <w:tr w:rsidR="00E6687B" w14:paraId="7BE412B7" w14:textId="77777777" w:rsidTr="00430340">
        <w:trPr>
          <w:jc w:val="center"/>
        </w:trPr>
        <w:tc>
          <w:tcPr>
            <w:tcW w:w="0" w:type="auto"/>
          </w:tcPr>
          <w:p w14:paraId="30B6A96E" w14:textId="77777777" w:rsidR="00E6687B" w:rsidRDefault="00E6687B" w:rsidP="00CA7EA3">
            <w:pPr>
              <w:spacing w:after="0"/>
              <w:rPr>
                <w:sz w:val="28"/>
                <w:szCs w:val="28"/>
              </w:rPr>
            </w:pPr>
            <w:r>
              <w:rPr>
                <w:sz w:val="28"/>
                <w:szCs w:val="28"/>
              </w:rPr>
              <w:t>Desnoyer Park Picnic</w:t>
            </w:r>
          </w:p>
        </w:tc>
        <w:tc>
          <w:tcPr>
            <w:tcW w:w="2299" w:type="dxa"/>
          </w:tcPr>
          <w:p w14:paraId="6A8E9B2E" w14:textId="77777777" w:rsidR="00E6687B" w:rsidRDefault="00E6687B" w:rsidP="00430340">
            <w:pPr>
              <w:spacing w:after="0"/>
              <w:jc w:val="right"/>
              <w:rPr>
                <w:sz w:val="28"/>
                <w:szCs w:val="28"/>
              </w:rPr>
            </w:pPr>
            <w:r>
              <w:rPr>
                <w:sz w:val="28"/>
                <w:szCs w:val="28"/>
              </w:rPr>
              <w:t>$3,000</w:t>
            </w:r>
          </w:p>
        </w:tc>
      </w:tr>
      <w:tr w:rsidR="00E6687B" w14:paraId="1703254B" w14:textId="77777777" w:rsidTr="00430340">
        <w:trPr>
          <w:jc w:val="center"/>
        </w:trPr>
        <w:tc>
          <w:tcPr>
            <w:tcW w:w="0" w:type="auto"/>
          </w:tcPr>
          <w:p w14:paraId="77AF02F8" w14:textId="77777777" w:rsidR="00E6687B" w:rsidRDefault="00E6687B" w:rsidP="00CA7EA3">
            <w:pPr>
              <w:spacing w:after="0"/>
              <w:rPr>
                <w:sz w:val="28"/>
                <w:szCs w:val="28"/>
              </w:rPr>
            </w:pPr>
            <w:r>
              <w:rPr>
                <w:sz w:val="28"/>
                <w:szCs w:val="28"/>
              </w:rPr>
              <w:t>Desnoyer Fire &amp; Ice Winter Event</w:t>
            </w:r>
          </w:p>
        </w:tc>
        <w:tc>
          <w:tcPr>
            <w:tcW w:w="2299" w:type="dxa"/>
          </w:tcPr>
          <w:p w14:paraId="1011D41D" w14:textId="77777777" w:rsidR="00E6687B" w:rsidRDefault="00E6687B" w:rsidP="00430340">
            <w:pPr>
              <w:spacing w:after="0"/>
              <w:jc w:val="right"/>
              <w:rPr>
                <w:sz w:val="28"/>
                <w:szCs w:val="28"/>
              </w:rPr>
            </w:pPr>
            <w:r>
              <w:rPr>
                <w:sz w:val="28"/>
                <w:szCs w:val="28"/>
              </w:rPr>
              <w:t>$600</w:t>
            </w:r>
          </w:p>
        </w:tc>
      </w:tr>
    </w:tbl>
    <w:p w14:paraId="68D9F0B1" w14:textId="77777777" w:rsidR="00E6687B" w:rsidRDefault="00E6687B" w:rsidP="00736F53">
      <w:pPr>
        <w:spacing w:after="120"/>
        <w:rPr>
          <w:rFonts w:cstheme="minorHAnsi"/>
          <w:sz w:val="28"/>
          <w:szCs w:val="28"/>
        </w:rPr>
      </w:pPr>
    </w:p>
    <w:p w14:paraId="0DE91C3D" w14:textId="2ADF1DD3" w:rsidR="004E341B" w:rsidRDefault="004E341B" w:rsidP="00736F53">
      <w:pPr>
        <w:spacing w:after="120"/>
        <w:rPr>
          <w:rFonts w:cstheme="minorHAnsi"/>
          <w:sz w:val="28"/>
          <w:szCs w:val="28"/>
        </w:rPr>
      </w:pPr>
      <w:r>
        <w:rPr>
          <w:rFonts w:cstheme="minorHAnsi"/>
          <w:sz w:val="28"/>
          <w:szCs w:val="28"/>
        </w:rPr>
        <w:t>As the above chart shows, the legacy events take up more than half of the annual Cell Tower Funds.</w:t>
      </w:r>
    </w:p>
    <w:p w14:paraId="048632F3" w14:textId="5B286911" w:rsidR="00430340" w:rsidRDefault="00430340" w:rsidP="00736F53">
      <w:pPr>
        <w:spacing w:after="120"/>
        <w:rPr>
          <w:rFonts w:cstheme="minorHAnsi"/>
          <w:sz w:val="28"/>
          <w:szCs w:val="28"/>
        </w:rPr>
      </w:pPr>
      <w:r>
        <w:rPr>
          <w:rFonts w:cstheme="minorHAnsi"/>
          <w:sz w:val="28"/>
          <w:szCs w:val="28"/>
        </w:rPr>
        <w:t>Leah suggested that we consider funding for all of the legacy events at the March NSVC meeting.  If we approve the legacy events early in the year, then we will know how much we can spend on other projects.</w:t>
      </w:r>
    </w:p>
    <w:p w14:paraId="749861C9" w14:textId="725DDAC4" w:rsidR="007418C5" w:rsidRDefault="00FC2F88" w:rsidP="00736F53">
      <w:pPr>
        <w:spacing w:after="120"/>
        <w:rPr>
          <w:rFonts w:cstheme="minorHAnsi"/>
          <w:sz w:val="28"/>
          <w:szCs w:val="28"/>
        </w:rPr>
      </w:pPr>
      <w:r w:rsidRPr="00C46CE1">
        <w:rPr>
          <w:sz w:val="28"/>
          <w:szCs w:val="28"/>
        </w:rPr>
        <w:t>Jenny Keyser</w:t>
      </w:r>
      <w:r>
        <w:rPr>
          <w:rFonts w:cstheme="minorHAnsi"/>
          <w:sz w:val="28"/>
          <w:szCs w:val="28"/>
        </w:rPr>
        <w:t xml:space="preserve"> reminded us of a remark by </w:t>
      </w:r>
      <w:r w:rsidR="00673DF7" w:rsidRPr="00F641E8">
        <w:rPr>
          <w:rFonts w:cstheme="minorHAnsi"/>
          <w:sz w:val="28"/>
          <w:szCs w:val="28"/>
        </w:rPr>
        <w:t>Andy Rodriguez, Director of Saint Paul Parks &amp; Recreation</w:t>
      </w:r>
      <w:r w:rsidR="00673DF7">
        <w:rPr>
          <w:rFonts w:cstheme="minorHAnsi"/>
          <w:sz w:val="28"/>
          <w:szCs w:val="28"/>
        </w:rPr>
        <w:t>.</w:t>
      </w:r>
      <w:r>
        <w:rPr>
          <w:rFonts w:cstheme="minorHAnsi"/>
          <w:sz w:val="28"/>
          <w:szCs w:val="28"/>
        </w:rPr>
        <w:t xml:space="preserve">    He said that c</w:t>
      </w:r>
      <w:r w:rsidR="007418C5">
        <w:rPr>
          <w:rFonts w:cstheme="minorHAnsi"/>
          <w:sz w:val="28"/>
          <w:szCs w:val="28"/>
        </w:rPr>
        <w:t xml:space="preserve">ommunity events such as the Desnoyer Park Picnic are easy to set up for funding.  </w:t>
      </w:r>
      <w:r>
        <w:rPr>
          <w:rFonts w:cstheme="minorHAnsi"/>
          <w:sz w:val="28"/>
          <w:szCs w:val="28"/>
        </w:rPr>
        <w:t>That is because t</w:t>
      </w:r>
      <w:r w:rsidR="007418C5">
        <w:rPr>
          <w:rFonts w:cstheme="minorHAnsi"/>
          <w:sz w:val="28"/>
          <w:szCs w:val="28"/>
        </w:rPr>
        <w:t>hese events do not require bidding from contractors.</w:t>
      </w:r>
    </w:p>
    <w:p w14:paraId="64DF1654" w14:textId="33984A32" w:rsidR="00C82FD1" w:rsidRDefault="00C82FD1" w:rsidP="00597350">
      <w:pPr>
        <w:spacing w:after="0"/>
        <w:rPr>
          <w:rFonts w:cstheme="minorHAnsi"/>
          <w:sz w:val="28"/>
          <w:szCs w:val="28"/>
        </w:rPr>
      </w:pPr>
      <w:r>
        <w:rPr>
          <w:rFonts w:cstheme="minorHAnsi"/>
          <w:sz w:val="28"/>
          <w:szCs w:val="28"/>
        </w:rPr>
        <w:t>Projects that require building and construction are harder to complete.  We often fail to complete projects that require construction</w:t>
      </w:r>
      <w:r w:rsidR="007418C5">
        <w:rPr>
          <w:rFonts w:cstheme="minorHAnsi"/>
          <w:sz w:val="28"/>
          <w:szCs w:val="28"/>
        </w:rPr>
        <w:t xml:space="preserve"> for a few different reasons:</w:t>
      </w:r>
    </w:p>
    <w:p w14:paraId="46D51465" w14:textId="38C62291" w:rsidR="00597350" w:rsidRPr="00597350" w:rsidRDefault="00597350">
      <w:pPr>
        <w:pStyle w:val="ListParagraph"/>
        <w:numPr>
          <w:ilvl w:val="0"/>
          <w:numId w:val="7"/>
        </w:numPr>
        <w:spacing w:after="0"/>
        <w:rPr>
          <w:rFonts w:cstheme="minorHAnsi"/>
          <w:sz w:val="28"/>
          <w:szCs w:val="28"/>
        </w:rPr>
      </w:pPr>
      <w:r w:rsidRPr="00597350">
        <w:rPr>
          <w:rFonts w:cstheme="minorHAnsi"/>
          <w:sz w:val="28"/>
          <w:szCs w:val="28"/>
        </w:rPr>
        <w:t>Contractors do not like to bid on small projects.</w:t>
      </w:r>
    </w:p>
    <w:p w14:paraId="4ED4EC56" w14:textId="0B496927" w:rsidR="00597350" w:rsidRPr="00597350" w:rsidRDefault="00597350">
      <w:pPr>
        <w:pStyle w:val="ListParagraph"/>
        <w:numPr>
          <w:ilvl w:val="0"/>
          <w:numId w:val="7"/>
        </w:numPr>
        <w:spacing w:after="0"/>
        <w:rPr>
          <w:rFonts w:cstheme="minorHAnsi"/>
          <w:sz w:val="28"/>
          <w:szCs w:val="28"/>
        </w:rPr>
      </w:pPr>
      <w:r w:rsidRPr="00597350">
        <w:rPr>
          <w:rFonts w:cstheme="minorHAnsi"/>
          <w:sz w:val="28"/>
          <w:szCs w:val="28"/>
        </w:rPr>
        <w:lastRenderedPageBreak/>
        <w:t>The bidding process takes time.</w:t>
      </w:r>
    </w:p>
    <w:p w14:paraId="18E8AD64" w14:textId="281F4E7A" w:rsidR="00597350" w:rsidRPr="00597350" w:rsidRDefault="00597350">
      <w:pPr>
        <w:pStyle w:val="ListParagraph"/>
        <w:numPr>
          <w:ilvl w:val="0"/>
          <w:numId w:val="7"/>
        </w:numPr>
        <w:spacing w:after="0"/>
        <w:rPr>
          <w:rFonts w:cstheme="minorHAnsi"/>
          <w:sz w:val="28"/>
          <w:szCs w:val="28"/>
        </w:rPr>
      </w:pPr>
      <w:r w:rsidRPr="00597350">
        <w:rPr>
          <w:rFonts w:cstheme="minorHAnsi"/>
          <w:sz w:val="28"/>
          <w:szCs w:val="28"/>
        </w:rPr>
        <w:t>After the bidding process is done, there is not enough time left in the year to get the project done.</w:t>
      </w:r>
    </w:p>
    <w:p w14:paraId="5B314FE8" w14:textId="77777777" w:rsidR="00877E90" w:rsidRDefault="00877E90" w:rsidP="00736F53">
      <w:pPr>
        <w:spacing w:after="120"/>
        <w:rPr>
          <w:rFonts w:cstheme="minorHAnsi"/>
          <w:sz w:val="28"/>
          <w:szCs w:val="28"/>
        </w:rPr>
      </w:pPr>
    </w:p>
    <w:p w14:paraId="76C1F2CA" w14:textId="1B9B7D87" w:rsidR="00950B15" w:rsidRDefault="00950B15" w:rsidP="00736F53">
      <w:pPr>
        <w:spacing w:after="120"/>
        <w:rPr>
          <w:rFonts w:cstheme="minorHAnsi"/>
          <w:sz w:val="28"/>
          <w:szCs w:val="28"/>
        </w:rPr>
      </w:pPr>
      <w:bookmarkStart w:id="31" w:name="_Hlk150086413"/>
      <w:r>
        <w:rPr>
          <w:rFonts w:cstheme="minorHAnsi"/>
          <w:sz w:val="28"/>
          <w:szCs w:val="28"/>
        </w:rPr>
        <w:t xml:space="preserve">Leah suggested </w:t>
      </w:r>
      <w:bookmarkEnd w:id="31"/>
      <w:r>
        <w:rPr>
          <w:rFonts w:cstheme="minorHAnsi"/>
          <w:sz w:val="28"/>
          <w:szCs w:val="28"/>
        </w:rPr>
        <w:t>looking for new source</w:t>
      </w:r>
      <w:r w:rsidR="00CC39F3">
        <w:rPr>
          <w:rFonts w:cstheme="minorHAnsi"/>
          <w:sz w:val="28"/>
          <w:szCs w:val="28"/>
        </w:rPr>
        <w:t>s</w:t>
      </w:r>
      <w:r>
        <w:rPr>
          <w:rFonts w:cstheme="minorHAnsi"/>
          <w:sz w:val="28"/>
          <w:szCs w:val="28"/>
        </w:rPr>
        <w:t xml:space="preserve"> of funds for </w:t>
      </w:r>
      <w:r w:rsidR="00CC39F3">
        <w:rPr>
          <w:rFonts w:cstheme="minorHAnsi"/>
          <w:sz w:val="28"/>
          <w:szCs w:val="28"/>
        </w:rPr>
        <w:t xml:space="preserve">the annual </w:t>
      </w:r>
      <w:r>
        <w:rPr>
          <w:rFonts w:cstheme="minorHAnsi"/>
          <w:sz w:val="28"/>
          <w:szCs w:val="28"/>
        </w:rPr>
        <w:t>Midway</w:t>
      </w:r>
      <w:r w:rsidR="00CC39F3">
        <w:rPr>
          <w:rFonts w:cstheme="minorHAnsi"/>
          <w:sz w:val="28"/>
          <w:szCs w:val="28"/>
        </w:rPr>
        <w:t xml:space="preserve"> Peace Park event.  </w:t>
      </w:r>
      <w:r w:rsidR="00E36E53">
        <w:rPr>
          <w:rFonts w:cstheme="minorHAnsi"/>
          <w:sz w:val="28"/>
          <w:szCs w:val="28"/>
        </w:rPr>
        <w:t xml:space="preserve"> She suggested working on a </w:t>
      </w:r>
      <w:r w:rsidR="00CC6356">
        <w:rPr>
          <w:rFonts w:cstheme="minorHAnsi"/>
          <w:sz w:val="28"/>
          <w:szCs w:val="28"/>
        </w:rPr>
        <w:t>networking</w:t>
      </w:r>
      <w:r w:rsidR="00E36E53">
        <w:rPr>
          <w:rFonts w:cstheme="minorHAnsi"/>
          <w:sz w:val="28"/>
          <w:szCs w:val="28"/>
        </w:rPr>
        <w:t xml:space="preserve"> project to find new funding sources.  We should be able to find people interested in providing funds because people are excited by the</w:t>
      </w:r>
      <w:r w:rsidR="009972C6">
        <w:rPr>
          <w:rFonts w:cstheme="minorHAnsi"/>
          <w:sz w:val="28"/>
          <w:szCs w:val="28"/>
        </w:rPr>
        <w:t xml:space="preserve"> Peace Park</w:t>
      </w:r>
      <w:r w:rsidR="00E36E53">
        <w:rPr>
          <w:rFonts w:cstheme="minorHAnsi"/>
          <w:sz w:val="28"/>
          <w:szCs w:val="28"/>
        </w:rPr>
        <w:t xml:space="preserve"> event.  </w:t>
      </w:r>
    </w:p>
    <w:p w14:paraId="26465BA4" w14:textId="67009C77" w:rsidR="00950B15" w:rsidRDefault="00E36E53" w:rsidP="00736F53">
      <w:pPr>
        <w:spacing w:after="120"/>
        <w:rPr>
          <w:rFonts w:cstheme="minorHAnsi"/>
          <w:sz w:val="28"/>
          <w:szCs w:val="28"/>
        </w:rPr>
      </w:pPr>
      <w:r>
        <w:rPr>
          <w:rFonts w:cstheme="minorHAnsi"/>
          <w:sz w:val="28"/>
          <w:szCs w:val="28"/>
        </w:rPr>
        <w:t>She also said that we should work on setting up a fund-raising</w:t>
      </w:r>
      <w:r w:rsidR="00950B15">
        <w:rPr>
          <w:rFonts w:cstheme="minorHAnsi"/>
          <w:sz w:val="28"/>
          <w:szCs w:val="28"/>
        </w:rPr>
        <w:t xml:space="preserve"> infrastructure</w:t>
      </w:r>
      <w:r>
        <w:rPr>
          <w:rFonts w:cstheme="minorHAnsi"/>
          <w:sz w:val="28"/>
          <w:szCs w:val="28"/>
        </w:rPr>
        <w:t>.</w:t>
      </w:r>
    </w:p>
    <w:p w14:paraId="2C3B835E" w14:textId="77777777" w:rsidR="00E83C32" w:rsidRDefault="00E83C32" w:rsidP="00736F53">
      <w:pPr>
        <w:spacing w:after="120"/>
        <w:rPr>
          <w:rFonts w:cstheme="minorHAnsi"/>
          <w:sz w:val="28"/>
          <w:szCs w:val="28"/>
        </w:rPr>
      </w:pPr>
    </w:p>
    <w:p w14:paraId="69B1F4F8" w14:textId="77777777" w:rsidR="00A43B10" w:rsidRDefault="00A43B10" w:rsidP="00736F53">
      <w:pPr>
        <w:spacing w:after="120"/>
        <w:rPr>
          <w:rFonts w:ascii="Times New Roman" w:hAnsi="Times New Roman" w:cs="Times New Roman"/>
          <w:b/>
          <w:bCs/>
          <w:sz w:val="48"/>
          <w:szCs w:val="48"/>
        </w:rPr>
      </w:pPr>
    </w:p>
    <w:p w14:paraId="4E1D26AE" w14:textId="79FAAB86" w:rsidR="00736F53" w:rsidRDefault="00171C08" w:rsidP="00736F53">
      <w:pPr>
        <w:spacing w:after="120"/>
        <w:rPr>
          <w:rFonts w:ascii="Times New Roman" w:hAnsi="Times New Roman" w:cs="Times New Roman"/>
          <w:b/>
          <w:bCs/>
          <w:sz w:val="48"/>
          <w:szCs w:val="48"/>
        </w:rPr>
      </w:pPr>
      <w:r>
        <w:rPr>
          <w:rFonts w:ascii="Times New Roman" w:hAnsi="Times New Roman" w:cs="Times New Roman"/>
          <w:b/>
          <w:bCs/>
          <w:sz w:val="48"/>
          <w:szCs w:val="48"/>
        </w:rPr>
        <w:t xml:space="preserve">Grazing </w:t>
      </w:r>
      <w:r w:rsidR="00736F53">
        <w:rPr>
          <w:rFonts w:ascii="Times New Roman" w:hAnsi="Times New Roman" w:cs="Times New Roman"/>
          <w:b/>
          <w:bCs/>
          <w:sz w:val="48"/>
          <w:szCs w:val="48"/>
        </w:rPr>
        <w:t xml:space="preserve">Goats </w:t>
      </w:r>
      <w:r w:rsidR="001971E9">
        <w:rPr>
          <w:rFonts w:ascii="Times New Roman" w:hAnsi="Times New Roman" w:cs="Times New Roman"/>
          <w:b/>
          <w:bCs/>
          <w:sz w:val="48"/>
          <w:szCs w:val="48"/>
        </w:rPr>
        <w:t>to Improve the No-Mow Area</w:t>
      </w:r>
    </w:p>
    <w:p w14:paraId="334B7405" w14:textId="08328CD6" w:rsidR="00E83C32" w:rsidRDefault="00F2087B" w:rsidP="00E83C32">
      <w:pPr>
        <w:spacing w:after="0"/>
        <w:rPr>
          <w:b/>
          <w:bCs/>
          <w:sz w:val="32"/>
          <w:szCs w:val="32"/>
        </w:rPr>
      </w:pPr>
      <w:r>
        <w:rPr>
          <w:b/>
          <w:bCs/>
          <w:sz w:val="32"/>
          <w:szCs w:val="32"/>
        </w:rPr>
        <w:t>Failure to Control Weed Trees</w:t>
      </w:r>
    </w:p>
    <w:p w14:paraId="6C2636DC" w14:textId="01C80B63" w:rsidR="00B45D1B" w:rsidRPr="00B45D1B" w:rsidRDefault="001971E9" w:rsidP="00B45D1B">
      <w:pPr>
        <w:spacing w:after="120"/>
        <w:rPr>
          <w:sz w:val="28"/>
          <w:szCs w:val="28"/>
        </w:rPr>
      </w:pPr>
      <w:r>
        <w:rPr>
          <w:sz w:val="28"/>
          <w:szCs w:val="28"/>
        </w:rPr>
        <w:t>A big problem with the No-Mow Area</w:t>
      </w:r>
      <w:r w:rsidR="00B45D1B" w:rsidRPr="00B45D1B">
        <w:rPr>
          <w:sz w:val="28"/>
          <w:szCs w:val="28"/>
        </w:rPr>
        <w:t xml:space="preserve"> </w:t>
      </w:r>
      <w:r>
        <w:rPr>
          <w:sz w:val="28"/>
          <w:szCs w:val="28"/>
        </w:rPr>
        <w:t xml:space="preserve">is the presence of “weed trees.”  </w:t>
      </w:r>
      <w:r w:rsidR="00B45D1B" w:rsidRPr="00B45D1B">
        <w:rPr>
          <w:sz w:val="28"/>
          <w:szCs w:val="28"/>
        </w:rPr>
        <w:t xml:space="preserve"> The plan for the No-Mow Area is to have Oak Trees and a few other tree species</w:t>
      </w:r>
      <w:r>
        <w:rPr>
          <w:sz w:val="28"/>
          <w:szCs w:val="28"/>
        </w:rPr>
        <w:t xml:space="preserve"> in a savannah</w:t>
      </w:r>
      <w:r w:rsidR="00B45D1B" w:rsidRPr="00B45D1B">
        <w:rPr>
          <w:sz w:val="28"/>
          <w:szCs w:val="28"/>
        </w:rPr>
        <w:t>.   However, seeds from trees outside of the No-Mow Area fly on the wind and land in the No-Mow Area.  The seeds start the growth of unwanted weed trees.</w:t>
      </w:r>
    </w:p>
    <w:p w14:paraId="111397B3" w14:textId="1F7AB3D6" w:rsidR="00B45D1B" w:rsidRPr="00B45D1B" w:rsidRDefault="001971E9" w:rsidP="00B45D1B">
      <w:pPr>
        <w:spacing w:after="120"/>
        <w:rPr>
          <w:sz w:val="28"/>
          <w:szCs w:val="28"/>
        </w:rPr>
      </w:pPr>
      <w:r>
        <w:rPr>
          <w:sz w:val="28"/>
          <w:szCs w:val="28"/>
        </w:rPr>
        <w:t xml:space="preserve">Once a year, </w:t>
      </w:r>
      <w:r w:rsidR="00FB086A">
        <w:rPr>
          <w:sz w:val="28"/>
          <w:szCs w:val="28"/>
        </w:rPr>
        <w:t xml:space="preserve">UPDC volunteers work with </w:t>
      </w:r>
      <w:r w:rsidR="00FB086A" w:rsidRPr="00B45D1B">
        <w:rPr>
          <w:sz w:val="28"/>
          <w:szCs w:val="28"/>
        </w:rPr>
        <w:t>the Parks &amp; Recreation Department</w:t>
      </w:r>
      <w:r w:rsidR="00FB086A">
        <w:rPr>
          <w:sz w:val="28"/>
          <w:szCs w:val="28"/>
        </w:rPr>
        <w:t xml:space="preserve"> to remove weed trees. </w:t>
      </w:r>
      <w:r w:rsidR="00B45D1B" w:rsidRPr="00B45D1B">
        <w:rPr>
          <w:sz w:val="28"/>
          <w:szCs w:val="28"/>
        </w:rPr>
        <w:t xml:space="preserve"> Parks &amp; Rec employees cut down the many small weed trees.  </w:t>
      </w:r>
      <w:r w:rsidR="00FB086A">
        <w:rPr>
          <w:sz w:val="28"/>
          <w:szCs w:val="28"/>
        </w:rPr>
        <w:t>Then t</w:t>
      </w:r>
      <w:r w:rsidR="00B45D1B" w:rsidRPr="00B45D1B">
        <w:rPr>
          <w:sz w:val="28"/>
          <w:szCs w:val="28"/>
        </w:rPr>
        <w:t>hey treat the small stumps with herbicide.</w:t>
      </w:r>
      <w:r w:rsidR="001F3BA4">
        <w:rPr>
          <w:sz w:val="28"/>
          <w:szCs w:val="28"/>
        </w:rPr>
        <w:t xml:space="preserve">   Volunteers remove the brush.</w:t>
      </w:r>
    </w:p>
    <w:p w14:paraId="491C6F5D" w14:textId="107C44DD" w:rsidR="00E83C32" w:rsidRDefault="00E83C32" w:rsidP="00736F53">
      <w:pPr>
        <w:spacing w:after="120"/>
        <w:rPr>
          <w:rFonts w:cstheme="minorHAnsi"/>
          <w:sz w:val="28"/>
          <w:szCs w:val="28"/>
        </w:rPr>
      </w:pPr>
      <w:r>
        <w:rPr>
          <w:rFonts w:cstheme="minorHAnsi"/>
          <w:sz w:val="28"/>
          <w:szCs w:val="28"/>
        </w:rPr>
        <w:t>Then the</w:t>
      </w:r>
      <w:r w:rsidR="001F3BA4">
        <w:rPr>
          <w:rFonts w:cstheme="minorHAnsi"/>
          <w:sz w:val="28"/>
          <w:szCs w:val="28"/>
        </w:rPr>
        <w:t xml:space="preserve"> weed</w:t>
      </w:r>
      <w:r>
        <w:rPr>
          <w:rFonts w:cstheme="minorHAnsi"/>
          <w:sz w:val="28"/>
          <w:szCs w:val="28"/>
        </w:rPr>
        <w:t xml:space="preserve"> trees grow back</w:t>
      </w:r>
      <w:r w:rsidR="00FB086A">
        <w:rPr>
          <w:rFonts w:cstheme="minorHAnsi"/>
          <w:sz w:val="28"/>
          <w:szCs w:val="28"/>
        </w:rPr>
        <w:t>!</w:t>
      </w:r>
    </w:p>
    <w:p w14:paraId="4825C3E3" w14:textId="538624FB" w:rsidR="008833DB" w:rsidRDefault="008833DB" w:rsidP="001B51E8">
      <w:pPr>
        <w:spacing w:after="0"/>
        <w:rPr>
          <w:b/>
          <w:bCs/>
          <w:sz w:val="32"/>
          <w:szCs w:val="32"/>
        </w:rPr>
      </w:pPr>
      <w:r>
        <w:rPr>
          <w:b/>
          <w:bCs/>
          <w:sz w:val="32"/>
          <w:szCs w:val="32"/>
        </w:rPr>
        <w:t xml:space="preserve">A New Idea </w:t>
      </w:r>
      <w:bookmarkStart w:id="32" w:name="_Hlk148527488"/>
    </w:p>
    <w:p w14:paraId="091C3766" w14:textId="142361E5" w:rsidR="005B4D33" w:rsidRDefault="008833DB" w:rsidP="001B51E8">
      <w:pPr>
        <w:spacing w:after="0"/>
        <w:rPr>
          <w:rFonts w:cstheme="minorHAnsi"/>
          <w:sz w:val="28"/>
          <w:szCs w:val="28"/>
        </w:rPr>
      </w:pPr>
      <w:r>
        <w:rPr>
          <w:rFonts w:cstheme="minorHAnsi"/>
          <w:sz w:val="28"/>
          <w:szCs w:val="28"/>
        </w:rPr>
        <w:t xml:space="preserve">Jerry </w:t>
      </w:r>
      <w:r w:rsidR="001F3BA4">
        <w:rPr>
          <w:rFonts w:cstheme="minorHAnsi"/>
          <w:sz w:val="28"/>
          <w:szCs w:val="28"/>
        </w:rPr>
        <w:t xml:space="preserve">Clendenin has been thinking about new ideas to control weed trees.  He is </w:t>
      </w:r>
      <w:r>
        <w:rPr>
          <w:rFonts w:cstheme="minorHAnsi"/>
          <w:sz w:val="28"/>
          <w:szCs w:val="28"/>
        </w:rPr>
        <w:t>research</w:t>
      </w:r>
      <w:r w:rsidR="001F3BA4">
        <w:rPr>
          <w:rFonts w:cstheme="minorHAnsi"/>
          <w:sz w:val="28"/>
          <w:szCs w:val="28"/>
        </w:rPr>
        <w:t xml:space="preserve">ing the </w:t>
      </w:r>
      <w:r>
        <w:rPr>
          <w:rFonts w:cstheme="minorHAnsi"/>
          <w:sz w:val="28"/>
          <w:szCs w:val="28"/>
        </w:rPr>
        <w:t>idea of using goats</w:t>
      </w:r>
      <w:r w:rsidR="005B4D33">
        <w:rPr>
          <w:rFonts w:cstheme="minorHAnsi"/>
          <w:sz w:val="28"/>
          <w:szCs w:val="28"/>
        </w:rPr>
        <w:t xml:space="preserve">.  The idea is to work with </w:t>
      </w:r>
      <w:r w:rsidR="00CC39F3">
        <w:rPr>
          <w:rFonts w:cstheme="minorHAnsi"/>
          <w:sz w:val="28"/>
          <w:szCs w:val="28"/>
        </w:rPr>
        <w:t>an industry that provides grazing animals.</w:t>
      </w:r>
      <w:r w:rsidR="005B4D33">
        <w:rPr>
          <w:rFonts w:cstheme="minorHAnsi"/>
          <w:sz w:val="28"/>
          <w:szCs w:val="28"/>
        </w:rPr>
        <w:t xml:space="preserve">  The idea is to set up an electric fence in the part of the No-Mow Area with the most weed trees.  Then we place goats in the fenced area.  The goal is for the goats to eat the leaves from the weed trees so that we kill the trees or slow down their growth.</w:t>
      </w:r>
    </w:p>
    <w:p w14:paraId="74B0C2CE" w14:textId="757E4B50" w:rsidR="008833DB" w:rsidRDefault="005B4D33" w:rsidP="001B51E8">
      <w:pPr>
        <w:spacing w:after="0"/>
        <w:rPr>
          <w:rFonts w:cstheme="minorHAnsi"/>
          <w:sz w:val="28"/>
          <w:szCs w:val="28"/>
        </w:rPr>
      </w:pPr>
      <w:r>
        <w:rPr>
          <w:rFonts w:cstheme="minorHAnsi"/>
          <w:sz w:val="28"/>
          <w:szCs w:val="28"/>
        </w:rPr>
        <w:lastRenderedPageBreak/>
        <w:t xml:space="preserve"> </w:t>
      </w:r>
    </w:p>
    <w:p w14:paraId="261AF697" w14:textId="1D2D0A93" w:rsidR="008833DB" w:rsidRDefault="00DA3096" w:rsidP="001B51E8">
      <w:pPr>
        <w:spacing w:after="0"/>
        <w:rPr>
          <w:rFonts w:cstheme="minorHAnsi"/>
          <w:sz w:val="28"/>
          <w:szCs w:val="28"/>
        </w:rPr>
      </w:pPr>
      <w:r>
        <w:rPr>
          <w:rFonts w:cstheme="minorHAnsi"/>
          <w:sz w:val="28"/>
          <w:szCs w:val="28"/>
        </w:rPr>
        <w:t>There is precedent for the idea.   The Parks &amp; Rec Department</w:t>
      </w:r>
      <w:r w:rsidR="008833DB">
        <w:rPr>
          <w:rFonts w:cstheme="minorHAnsi"/>
          <w:sz w:val="28"/>
          <w:szCs w:val="28"/>
        </w:rPr>
        <w:t xml:space="preserve"> has used goats in the Crosby Farm </w:t>
      </w:r>
      <w:r>
        <w:rPr>
          <w:rFonts w:cstheme="minorHAnsi"/>
          <w:sz w:val="28"/>
          <w:szCs w:val="28"/>
        </w:rPr>
        <w:t>P</w:t>
      </w:r>
      <w:r w:rsidR="008833DB">
        <w:rPr>
          <w:rFonts w:cstheme="minorHAnsi"/>
          <w:sz w:val="28"/>
          <w:szCs w:val="28"/>
        </w:rPr>
        <w:t>ark</w:t>
      </w:r>
      <w:r>
        <w:rPr>
          <w:rFonts w:cstheme="minorHAnsi"/>
          <w:sz w:val="28"/>
          <w:szCs w:val="28"/>
        </w:rPr>
        <w:t>.</w:t>
      </w:r>
    </w:p>
    <w:p w14:paraId="3F8FAAD0" w14:textId="77777777" w:rsidR="00DA3096" w:rsidRDefault="00DA3096" w:rsidP="001B51E8">
      <w:pPr>
        <w:spacing w:after="0"/>
        <w:rPr>
          <w:rFonts w:cstheme="minorHAnsi"/>
          <w:sz w:val="28"/>
          <w:szCs w:val="28"/>
        </w:rPr>
      </w:pPr>
    </w:p>
    <w:p w14:paraId="6F7B4964" w14:textId="6F8B7F84" w:rsidR="00DA3096" w:rsidRDefault="00DA3096" w:rsidP="00DA3096">
      <w:pPr>
        <w:spacing w:after="0"/>
        <w:rPr>
          <w:rFonts w:cstheme="minorHAnsi"/>
          <w:sz w:val="28"/>
          <w:szCs w:val="28"/>
        </w:rPr>
      </w:pPr>
      <w:r>
        <w:rPr>
          <w:rFonts w:cstheme="minorHAnsi"/>
          <w:sz w:val="28"/>
          <w:szCs w:val="28"/>
        </w:rPr>
        <w:t>There are two vendors who provide goat services in the Saint Paul Area.</w:t>
      </w:r>
    </w:p>
    <w:p w14:paraId="5681B9B7" w14:textId="77777777" w:rsidR="00BC6E77" w:rsidRDefault="00BC6E77" w:rsidP="001B51E8">
      <w:pPr>
        <w:spacing w:after="0"/>
        <w:rPr>
          <w:rFonts w:cstheme="minorHAnsi"/>
          <w:sz w:val="28"/>
          <w:szCs w:val="28"/>
        </w:rPr>
      </w:pPr>
    </w:p>
    <w:p w14:paraId="205EEF1D" w14:textId="03F3635A" w:rsidR="005B4D33" w:rsidRDefault="00BC6E77" w:rsidP="001B51E8">
      <w:pPr>
        <w:spacing w:after="0"/>
        <w:rPr>
          <w:rFonts w:cstheme="minorHAnsi"/>
          <w:sz w:val="28"/>
          <w:szCs w:val="28"/>
        </w:rPr>
      </w:pPr>
      <w:r>
        <w:rPr>
          <w:rFonts w:cstheme="minorHAnsi"/>
          <w:sz w:val="28"/>
          <w:szCs w:val="28"/>
        </w:rPr>
        <w:t>There are s</w:t>
      </w:r>
      <w:r w:rsidR="008833DB">
        <w:rPr>
          <w:rFonts w:cstheme="minorHAnsi"/>
          <w:sz w:val="28"/>
          <w:szCs w:val="28"/>
        </w:rPr>
        <w:t xml:space="preserve">ome </w:t>
      </w:r>
      <w:r>
        <w:rPr>
          <w:rFonts w:cstheme="minorHAnsi"/>
          <w:sz w:val="28"/>
          <w:szCs w:val="28"/>
        </w:rPr>
        <w:t>challenges to overcome</w:t>
      </w:r>
      <w:r w:rsidR="00CC39F3">
        <w:rPr>
          <w:rFonts w:cstheme="minorHAnsi"/>
          <w:sz w:val="28"/>
          <w:szCs w:val="28"/>
        </w:rPr>
        <w:t xml:space="preserve"> in order</w:t>
      </w:r>
      <w:r>
        <w:rPr>
          <w:rFonts w:cstheme="minorHAnsi"/>
          <w:sz w:val="28"/>
          <w:szCs w:val="28"/>
        </w:rPr>
        <w:t xml:space="preserve"> to make the idea work.  One is providing water for the goats.</w:t>
      </w:r>
    </w:p>
    <w:p w14:paraId="052AF521" w14:textId="42EC4797" w:rsidR="00D11DDB" w:rsidRDefault="008833DB" w:rsidP="001B51E8">
      <w:pPr>
        <w:spacing w:after="0"/>
        <w:rPr>
          <w:rFonts w:cstheme="minorHAnsi"/>
          <w:sz w:val="28"/>
          <w:szCs w:val="28"/>
        </w:rPr>
      </w:pPr>
      <w:r>
        <w:rPr>
          <w:rFonts w:cstheme="minorHAnsi"/>
          <w:sz w:val="28"/>
          <w:szCs w:val="28"/>
        </w:rPr>
        <w:t xml:space="preserve"> </w:t>
      </w:r>
    </w:p>
    <w:p w14:paraId="1A0A34F4" w14:textId="6445816F" w:rsidR="008833DB" w:rsidRDefault="008833DB" w:rsidP="001B51E8">
      <w:pPr>
        <w:spacing w:after="0"/>
        <w:rPr>
          <w:rFonts w:cstheme="minorHAnsi"/>
          <w:sz w:val="28"/>
          <w:szCs w:val="28"/>
        </w:rPr>
      </w:pPr>
      <w:r>
        <w:rPr>
          <w:rFonts w:cstheme="minorHAnsi"/>
          <w:sz w:val="28"/>
          <w:szCs w:val="28"/>
        </w:rPr>
        <w:t>Jerry will do more research</w:t>
      </w:r>
      <w:r w:rsidR="00CC39F3">
        <w:rPr>
          <w:rFonts w:cstheme="minorHAnsi"/>
          <w:sz w:val="28"/>
          <w:szCs w:val="28"/>
        </w:rPr>
        <w:t xml:space="preserve"> on grazing animals</w:t>
      </w:r>
      <w:r>
        <w:rPr>
          <w:rFonts w:cstheme="minorHAnsi"/>
          <w:sz w:val="28"/>
          <w:szCs w:val="28"/>
        </w:rPr>
        <w:t xml:space="preserve"> and report back.</w:t>
      </w:r>
    </w:p>
    <w:p w14:paraId="37304174" w14:textId="77777777" w:rsidR="008833DB" w:rsidRDefault="008833DB" w:rsidP="001B51E8">
      <w:pPr>
        <w:spacing w:after="0"/>
        <w:rPr>
          <w:rFonts w:cstheme="minorHAnsi"/>
          <w:sz w:val="28"/>
          <w:szCs w:val="28"/>
        </w:rPr>
      </w:pPr>
    </w:p>
    <w:p w14:paraId="323A4FF4" w14:textId="77777777" w:rsidR="00E36E53" w:rsidRDefault="00E36E53" w:rsidP="001B51E8">
      <w:pPr>
        <w:spacing w:after="0"/>
        <w:rPr>
          <w:rFonts w:cstheme="minorHAnsi"/>
          <w:sz w:val="28"/>
          <w:szCs w:val="28"/>
        </w:rPr>
      </w:pPr>
    </w:p>
    <w:p w14:paraId="64AD93EA" w14:textId="77777777" w:rsidR="008833DB" w:rsidRDefault="008833DB" w:rsidP="001B51E8">
      <w:pPr>
        <w:spacing w:after="0"/>
        <w:rPr>
          <w:b/>
          <w:bCs/>
          <w:sz w:val="32"/>
          <w:szCs w:val="32"/>
        </w:rPr>
      </w:pPr>
    </w:p>
    <w:bookmarkEnd w:id="32"/>
    <w:p w14:paraId="0739D5CF" w14:textId="3290A2DE" w:rsidR="00F461D1" w:rsidRPr="00E36E53" w:rsidRDefault="00F461D1" w:rsidP="00F461D1">
      <w:pPr>
        <w:spacing w:after="0"/>
        <w:rPr>
          <w:rFonts w:ascii="Times New Roman" w:hAnsi="Times New Roman" w:cs="Times New Roman"/>
          <w:b/>
          <w:bCs/>
          <w:sz w:val="44"/>
          <w:szCs w:val="44"/>
        </w:rPr>
      </w:pPr>
      <w:r w:rsidRPr="00E36E53">
        <w:rPr>
          <w:rFonts w:ascii="Times New Roman" w:hAnsi="Times New Roman" w:cs="Times New Roman"/>
          <w:b/>
          <w:bCs/>
          <w:sz w:val="44"/>
          <w:szCs w:val="44"/>
        </w:rPr>
        <w:t>Adjourn</w:t>
      </w:r>
    </w:p>
    <w:p w14:paraId="50CC176D" w14:textId="77777777" w:rsidR="00F461D1" w:rsidRPr="00E36E53" w:rsidRDefault="00F461D1" w:rsidP="00F461D1">
      <w:pPr>
        <w:spacing w:after="0"/>
        <w:rPr>
          <w:sz w:val="28"/>
          <w:szCs w:val="28"/>
        </w:rPr>
      </w:pPr>
    </w:p>
    <w:p w14:paraId="40AB9766" w14:textId="77777777" w:rsidR="00F461D1" w:rsidRPr="00E36E53" w:rsidRDefault="00F461D1" w:rsidP="00F461D1">
      <w:pPr>
        <w:spacing w:after="360"/>
        <w:rPr>
          <w:sz w:val="28"/>
          <w:szCs w:val="28"/>
        </w:rPr>
      </w:pPr>
      <w:r w:rsidRPr="00E36E53">
        <w:rPr>
          <w:sz w:val="28"/>
          <w:szCs w:val="28"/>
        </w:rPr>
        <w:t>We adjourned at 8:47 p.m.</w:t>
      </w:r>
    </w:p>
    <w:p w14:paraId="0EC6359A" w14:textId="77777777" w:rsidR="00E54DB1" w:rsidRPr="00574E4D" w:rsidRDefault="00E54DB1" w:rsidP="001F44A9">
      <w:pPr>
        <w:spacing w:after="0"/>
        <w:jc w:val="center"/>
        <w:rPr>
          <w:sz w:val="48"/>
          <w:szCs w:val="48"/>
        </w:rPr>
      </w:pPr>
    </w:p>
    <w:sectPr w:rsidR="00E54DB1" w:rsidRPr="00574E4D" w:rsidSect="00143AD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1AE26" w14:textId="77777777" w:rsidR="00836F87" w:rsidRDefault="00836F87" w:rsidP="00AA5A7B">
      <w:pPr>
        <w:spacing w:after="0" w:line="240" w:lineRule="auto"/>
      </w:pPr>
      <w:r>
        <w:separator/>
      </w:r>
    </w:p>
  </w:endnote>
  <w:endnote w:type="continuationSeparator" w:id="0">
    <w:p w14:paraId="280142FF" w14:textId="77777777" w:rsidR="00836F87" w:rsidRDefault="00836F87" w:rsidP="00AA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9497"/>
      <w:docPartObj>
        <w:docPartGallery w:val="Page Numbers (Bottom of Page)"/>
        <w:docPartUnique/>
      </w:docPartObj>
    </w:sdtPr>
    <w:sdtEndPr>
      <w:rPr>
        <w:noProof/>
      </w:rPr>
    </w:sdtEndPr>
    <w:sdtContent>
      <w:p w14:paraId="412ED4E0" w14:textId="26C3A44A" w:rsidR="00AA5A7B" w:rsidRDefault="00AA5A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96A16D" w14:textId="77777777" w:rsidR="00AA5A7B" w:rsidRDefault="00AA5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087F" w14:textId="77777777" w:rsidR="00836F87" w:rsidRDefault="00836F87" w:rsidP="00AA5A7B">
      <w:pPr>
        <w:spacing w:after="0" w:line="240" w:lineRule="auto"/>
      </w:pPr>
      <w:r>
        <w:separator/>
      </w:r>
    </w:p>
  </w:footnote>
  <w:footnote w:type="continuationSeparator" w:id="0">
    <w:p w14:paraId="120F2E75" w14:textId="77777777" w:rsidR="00836F87" w:rsidRDefault="00836F87" w:rsidP="00AA5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A55F8"/>
    <w:multiLevelType w:val="hybridMultilevel"/>
    <w:tmpl w:val="CAC8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D6C27"/>
    <w:multiLevelType w:val="hybridMultilevel"/>
    <w:tmpl w:val="BDD8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E3A9F"/>
    <w:multiLevelType w:val="hybridMultilevel"/>
    <w:tmpl w:val="71AAE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025D7"/>
    <w:multiLevelType w:val="hybridMultilevel"/>
    <w:tmpl w:val="CA38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11FF5"/>
    <w:multiLevelType w:val="hybridMultilevel"/>
    <w:tmpl w:val="B46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63976"/>
    <w:multiLevelType w:val="hybridMultilevel"/>
    <w:tmpl w:val="5BC4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10954"/>
    <w:multiLevelType w:val="hybridMultilevel"/>
    <w:tmpl w:val="38FA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52C9A"/>
    <w:multiLevelType w:val="hybridMultilevel"/>
    <w:tmpl w:val="1D40A1D4"/>
    <w:lvl w:ilvl="0" w:tplc="FE746AD0">
      <w:start w:val="1"/>
      <w:numFmt w:val="upperRoman"/>
      <w:lvlText w:val="%1."/>
      <w:lvlJc w:val="left"/>
      <w:pPr>
        <w:ind w:left="1800" w:hanging="72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FA094F"/>
    <w:multiLevelType w:val="hybridMultilevel"/>
    <w:tmpl w:val="BF26C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281491">
    <w:abstractNumId w:val="4"/>
  </w:num>
  <w:num w:numId="2" w16cid:durableId="1148135923">
    <w:abstractNumId w:val="7"/>
  </w:num>
  <w:num w:numId="3" w16cid:durableId="786895827">
    <w:abstractNumId w:val="1"/>
  </w:num>
  <w:num w:numId="4" w16cid:durableId="1993413283">
    <w:abstractNumId w:val="0"/>
  </w:num>
  <w:num w:numId="5" w16cid:durableId="926691799">
    <w:abstractNumId w:val="3"/>
  </w:num>
  <w:num w:numId="6" w16cid:durableId="423188631">
    <w:abstractNumId w:val="6"/>
  </w:num>
  <w:num w:numId="7" w16cid:durableId="1850485534">
    <w:abstractNumId w:val="5"/>
  </w:num>
  <w:num w:numId="8" w16cid:durableId="984088720">
    <w:abstractNumId w:val="2"/>
  </w:num>
  <w:num w:numId="9" w16cid:durableId="78712007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61"/>
    <w:rsid w:val="000009B7"/>
    <w:rsid w:val="000022A1"/>
    <w:rsid w:val="00002982"/>
    <w:rsid w:val="00003959"/>
    <w:rsid w:val="000049C9"/>
    <w:rsid w:val="00004CD2"/>
    <w:rsid w:val="00005192"/>
    <w:rsid w:val="00010222"/>
    <w:rsid w:val="00011AFA"/>
    <w:rsid w:val="00011F09"/>
    <w:rsid w:val="00012659"/>
    <w:rsid w:val="00013A7D"/>
    <w:rsid w:val="00014328"/>
    <w:rsid w:val="00014560"/>
    <w:rsid w:val="0001509A"/>
    <w:rsid w:val="000154D0"/>
    <w:rsid w:val="00015BBD"/>
    <w:rsid w:val="000204CA"/>
    <w:rsid w:val="0002092D"/>
    <w:rsid w:val="00021395"/>
    <w:rsid w:val="000223BD"/>
    <w:rsid w:val="00022880"/>
    <w:rsid w:val="00022978"/>
    <w:rsid w:val="00025107"/>
    <w:rsid w:val="0002534E"/>
    <w:rsid w:val="000254D1"/>
    <w:rsid w:val="00025B4A"/>
    <w:rsid w:val="00025F16"/>
    <w:rsid w:val="00031FDE"/>
    <w:rsid w:val="000335C0"/>
    <w:rsid w:val="000336C0"/>
    <w:rsid w:val="00034804"/>
    <w:rsid w:val="00034B05"/>
    <w:rsid w:val="00034D07"/>
    <w:rsid w:val="00035463"/>
    <w:rsid w:val="00036B3F"/>
    <w:rsid w:val="00036D4B"/>
    <w:rsid w:val="00037621"/>
    <w:rsid w:val="00037ACA"/>
    <w:rsid w:val="00037E8C"/>
    <w:rsid w:val="000401C0"/>
    <w:rsid w:val="00040EEF"/>
    <w:rsid w:val="00043132"/>
    <w:rsid w:val="000440EC"/>
    <w:rsid w:val="0004417E"/>
    <w:rsid w:val="00044AA2"/>
    <w:rsid w:val="00044B7B"/>
    <w:rsid w:val="0004731E"/>
    <w:rsid w:val="00047C9B"/>
    <w:rsid w:val="00047E45"/>
    <w:rsid w:val="00050EFB"/>
    <w:rsid w:val="000515B3"/>
    <w:rsid w:val="00056DA2"/>
    <w:rsid w:val="00056DF6"/>
    <w:rsid w:val="000605BE"/>
    <w:rsid w:val="0006093F"/>
    <w:rsid w:val="00061950"/>
    <w:rsid w:val="00061A9F"/>
    <w:rsid w:val="000624E4"/>
    <w:rsid w:val="000626D1"/>
    <w:rsid w:val="000627FA"/>
    <w:rsid w:val="000648D4"/>
    <w:rsid w:val="00064CED"/>
    <w:rsid w:val="00066DAA"/>
    <w:rsid w:val="000704E2"/>
    <w:rsid w:val="00070C10"/>
    <w:rsid w:val="00071E8A"/>
    <w:rsid w:val="00072A2D"/>
    <w:rsid w:val="00072C2B"/>
    <w:rsid w:val="00074FDB"/>
    <w:rsid w:val="00075C3D"/>
    <w:rsid w:val="0007682C"/>
    <w:rsid w:val="000774B8"/>
    <w:rsid w:val="00077B57"/>
    <w:rsid w:val="00077D74"/>
    <w:rsid w:val="0008241C"/>
    <w:rsid w:val="00082D04"/>
    <w:rsid w:val="000832F4"/>
    <w:rsid w:val="000834DA"/>
    <w:rsid w:val="000836EA"/>
    <w:rsid w:val="00083BA6"/>
    <w:rsid w:val="000847EF"/>
    <w:rsid w:val="00084F5E"/>
    <w:rsid w:val="0008617A"/>
    <w:rsid w:val="0008646F"/>
    <w:rsid w:val="00086BFA"/>
    <w:rsid w:val="00087098"/>
    <w:rsid w:val="00087396"/>
    <w:rsid w:val="000906F2"/>
    <w:rsid w:val="000909A1"/>
    <w:rsid w:val="00090CEB"/>
    <w:rsid w:val="000934A7"/>
    <w:rsid w:val="000953C6"/>
    <w:rsid w:val="00096C15"/>
    <w:rsid w:val="00097B0F"/>
    <w:rsid w:val="00097C34"/>
    <w:rsid w:val="000A032A"/>
    <w:rsid w:val="000A08F9"/>
    <w:rsid w:val="000A1299"/>
    <w:rsid w:val="000A1B26"/>
    <w:rsid w:val="000A228F"/>
    <w:rsid w:val="000A22C3"/>
    <w:rsid w:val="000A2434"/>
    <w:rsid w:val="000A2BEA"/>
    <w:rsid w:val="000A43B0"/>
    <w:rsid w:val="000A73AC"/>
    <w:rsid w:val="000B0BAF"/>
    <w:rsid w:val="000B0F09"/>
    <w:rsid w:val="000B220B"/>
    <w:rsid w:val="000B28CE"/>
    <w:rsid w:val="000B37B3"/>
    <w:rsid w:val="000B4B9B"/>
    <w:rsid w:val="000B508F"/>
    <w:rsid w:val="000B57BC"/>
    <w:rsid w:val="000B5D89"/>
    <w:rsid w:val="000B710F"/>
    <w:rsid w:val="000B74B4"/>
    <w:rsid w:val="000C081D"/>
    <w:rsid w:val="000C1313"/>
    <w:rsid w:val="000C140F"/>
    <w:rsid w:val="000C15B5"/>
    <w:rsid w:val="000C16BE"/>
    <w:rsid w:val="000C2AD8"/>
    <w:rsid w:val="000C3ADE"/>
    <w:rsid w:val="000C4669"/>
    <w:rsid w:val="000C48A5"/>
    <w:rsid w:val="000C4B11"/>
    <w:rsid w:val="000C4E29"/>
    <w:rsid w:val="000C5B2E"/>
    <w:rsid w:val="000C64B6"/>
    <w:rsid w:val="000C7211"/>
    <w:rsid w:val="000D06AC"/>
    <w:rsid w:val="000D0AE4"/>
    <w:rsid w:val="000D0DF3"/>
    <w:rsid w:val="000D115A"/>
    <w:rsid w:val="000D34D2"/>
    <w:rsid w:val="000D45B1"/>
    <w:rsid w:val="000D4808"/>
    <w:rsid w:val="000D5D86"/>
    <w:rsid w:val="000D5E45"/>
    <w:rsid w:val="000D6E61"/>
    <w:rsid w:val="000E073A"/>
    <w:rsid w:val="000E08E2"/>
    <w:rsid w:val="000E0BFB"/>
    <w:rsid w:val="000E100E"/>
    <w:rsid w:val="000E11A7"/>
    <w:rsid w:val="000E1E7D"/>
    <w:rsid w:val="000E2185"/>
    <w:rsid w:val="000E2628"/>
    <w:rsid w:val="000E2F8D"/>
    <w:rsid w:val="000E47CC"/>
    <w:rsid w:val="000E5763"/>
    <w:rsid w:val="000F2829"/>
    <w:rsid w:val="000F29DE"/>
    <w:rsid w:val="000F2A9A"/>
    <w:rsid w:val="000F5C7F"/>
    <w:rsid w:val="000F7A70"/>
    <w:rsid w:val="00102650"/>
    <w:rsid w:val="00103155"/>
    <w:rsid w:val="001034AC"/>
    <w:rsid w:val="001036AB"/>
    <w:rsid w:val="00103DC0"/>
    <w:rsid w:val="00103FC2"/>
    <w:rsid w:val="00104DB9"/>
    <w:rsid w:val="0010508E"/>
    <w:rsid w:val="001064DE"/>
    <w:rsid w:val="00106F5E"/>
    <w:rsid w:val="0010750B"/>
    <w:rsid w:val="00110741"/>
    <w:rsid w:val="00110918"/>
    <w:rsid w:val="001124C1"/>
    <w:rsid w:val="00113316"/>
    <w:rsid w:val="001147A7"/>
    <w:rsid w:val="0011725F"/>
    <w:rsid w:val="00117931"/>
    <w:rsid w:val="00120E3C"/>
    <w:rsid w:val="001216E6"/>
    <w:rsid w:val="00121ABB"/>
    <w:rsid w:val="001244B6"/>
    <w:rsid w:val="00125459"/>
    <w:rsid w:val="00126E9E"/>
    <w:rsid w:val="00127FAD"/>
    <w:rsid w:val="00130070"/>
    <w:rsid w:val="001301EF"/>
    <w:rsid w:val="00130B92"/>
    <w:rsid w:val="0013170D"/>
    <w:rsid w:val="00131A7F"/>
    <w:rsid w:val="00134079"/>
    <w:rsid w:val="00134491"/>
    <w:rsid w:val="00134815"/>
    <w:rsid w:val="00134A93"/>
    <w:rsid w:val="00135209"/>
    <w:rsid w:val="00136572"/>
    <w:rsid w:val="00136C7F"/>
    <w:rsid w:val="001401D8"/>
    <w:rsid w:val="00141803"/>
    <w:rsid w:val="0014189E"/>
    <w:rsid w:val="00141D3A"/>
    <w:rsid w:val="00142810"/>
    <w:rsid w:val="00142863"/>
    <w:rsid w:val="001435CE"/>
    <w:rsid w:val="00143ADB"/>
    <w:rsid w:val="0014476B"/>
    <w:rsid w:val="00144CF2"/>
    <w:rsid w:val="001451BA"/>
    <w:rsid w:val="001460FA"/>
    <w:rsid w:val="0014691D"/>
    <w:rsid w:val="00147021"/>
    <w:rsid w:val="0015206E"/>
    <w:rsid w:val="001529E4"/>
    <w:rsid w:val="00152BFF"/>
    <w:rsid w:val="00153C2D"/>
    <w:rsid w:val="00154663"/>
    <w:rsid w:val="00155C33"/>
    <w:rsid w:val="00156692"/>
    <w:rsid w:val="00156974"/>
    <w:rsid w:val="001605E5"/>
    <w:rsid w:val="00160B73"/>
    <w:rsid w:val="00160F31"/>
    <w:rsid w:val="0016191F"/>
    <w:rsid w:val="00161AD2"/>
    <w:rsid w:val="00161E62"/>
    <w:rsid w:val="00161EEA"/>
    <w:rsid w:val="00163379"/>
    <w:rsid w:val="00163420"/>
    <w:rsid w:val="00163622"/>
    <w:rsid w:val="00163629"/>
    <w:rsid w:val="00164536"/>
    <w:rsid w:val="00165A1D"/>
    <w:rsid w:val="00166FC4"/>
    <w:rsid w:val="00167128"/>
    <w:rsid w:val="00167800"/>
    <w:rsid w:val="00170415"/>
    <w:rsid w:val="00170B6A"/>
    <w:rsid w:val="00171C08"/>
    <w:rsid w:val="00174C1F"/>
    <w:rsid w:val="001766E6"/>
    <w:rsid w:val="001767A9"/>
    <w:rsid w:val="00176CB9"/>
    <w:rsid w:val="001806F7"/>
    <w:rsid w:val="00180CEF"/>
    <w:rsid w:val="00180D60"/>
    <w:rsid w:val="00181A50"/>
    <w:rsid w:val="00181FDE"/>
    <w:rsid w:val="001825A2"/>
    <w:rsid w:val="00182788"/>
    <w:rsid w:val="00182A48"/>
    <w:rsid w:val="00182A4C"/>
    <w:rsid w:val="00182D5F"/>
    <w:rsid w:val="0018381B"/>
    <w:rsid w:val="00183942"/>
    <w:rsid w:val="00183C1E"/>
    <w:rsid w:val="00184CA8"/>
    <w:rsid w:val="00185072"/>
    <w:rsid w:val="00185F9B"/>
    <w:rsid w:val="00187350"/>
    <w:rsid w:val="00187F7C"/>
    <w:rsid w:val="001904CF"/>
    <w:rsid w:val="00190770"/>
    <w:rsid w:val="00191DBE"/>
    <w:rsid w:val="00193756"/>
    <w:rsid w:val="00194696"/>
    <w:rsid w:val="001971E9"/>
    <w:rsid w:val="001972E2"/>
    <w:rsid w:val="00197C63"/>
    <w:rsid w:val="001A15B2"/>
    <w:rsid w:val="001A23C1"/>
    <w:rsid w:val="001A2DCE"/>
    <w:rsid w:val="001A2ED0"/>
    <w:rsid w:val="001A5087"/>
    <w:rsid w:val="001A5389"/>
    <w:rsid w:val="001A6969"/>
    <w:rsid w:val="001A74F4"/>
    <w:rsid w:val="001A7A7A"/>
    <w:rsid w:val="001B12B7"/>
    <w:rsid w:val="001B1758"/>
    <w:rsid w:val="001B17D6"/>
    <w:rsid w:val="001B1B87"/>
    <w:rsid w:val="001B2BFF"/>
    <w:rsid w:val="001B3331"/>
    <w:rsid w:val="001B3B80"/>
    <w:rsid w:val="001B51E8"/>
    <w:rsid w:val="001B58D3"/>
    <w:rsid w:val="001B5A5B"/>
    <w:rsid w:val="001B6153"/>
    <w:rsid w:val="001C00E1"/>
    <w:rsid w:val="001C0A3F"/>
    <w:rsid w:val="001C13DA"/>
    <w:rsid w:val="001C1692"/>
    <w:rsid w:val="001C1B23"/>
    <w:rsid w:val="001C30AA"/>
    <w:rsid w:val="001C529C"/>
    <w:rsid w:val="001C534A"/>
    <w:rsid w:val="001C537F"/>
    <w:rsid w:val="001C6332"/>
    <w:rsid w:val="001C6979"/>
    <w:rsid w:val="001C7BFF"/>
    <w:rsid w:val="001C7D9B"/>
    <w:rsid w:val="001C7F48"/>
    <w:rsid w:val="001D009D"/>
    <w:rsid w:val="001D1DE8"/>
    <w:rsid w:val="001D1E04"/>
    <w:rsid w:val="001D2CA6"/>
    <w:rsid w:val="001D439A"/>
    <w:rsid w:val="001D43C4"/>
    <w:rsid w:val="001D6B9E"/>
    <w:rsid w:val="001D7758"/>
    <w:rsid w:val="001E0F06"/>
    <w:rsid w:val="001E11ED"/>
    <w:rsid w:val="001E1BC5"/>
    <w:rsid w:val="001E275A"/>
    <w:rsid w:val="001E39A7"/>
    <w:rsid w:val="001E3BF9"/>
    <w:rsid w:val="001E4473"/>
    <w:rsid w:val="001E47BD"/>
    <w:rsid w:val="001E5042"/>
    <w:rsid w:val="001E5532"/>
    <w:rsid w:val="001E6C09"/>
    <w:rsid w:val="001E7C79"/>
    <w:rsid w:val="001F055B"/>
    <w:rsid w:val="001F05B8"/>
    <w:rsid w:val="001F12A9"/>
    <w:rsid w:val="001F17F6"/>
    <w:rsid w:val="001F3ACF"/>
    <w:rsid w:val="001F3BA4"/>
    <w:rsid w:val="001F44A9"/>
    <w:rsid w:val="001F4650"/>
    <w:rsid w:val="001F7258"/>
    <w:rsid w:val="001F7523"/>
    <w:rsid w:val="002007D8"/>
    <w:rsid w:val="00203466"/>
    <w:rsid w:val="00204A62"/>
    <w:rsid w:val="0020769E"/>
    <w:rsid w:val="00210E2F"/>
    <w:rsid w:val="00214CEF"/>
    <w:rsid w:val="002171E0"/>
    <w:rsid w:val="00217713"/>
    <w:rsid w:val="0022480B"/>
    <w:rsid w:val="00224E6B"/>
    <w:rsid w:val="00224F40"/>
    <w:rsid w:val="00225B5C"/>
    <w:rsid w:val="00227B44"/>
    <w:rsid w:val="00227C7E"/>
    <w:rsid w:val="002301E2"/>
    <w:rsid w:val="00230546"/>
    <w:rsid w:val="002323B7"/>
    <w:rsid w:val="00232D1A"/>
    <w:rsid w:val="00234ACC"/>
    <w:rsid w:val="002352FF"/>
    <w:rsid w:val="002369E1"/>
    <w:rsid w:val="002372FA"/>
    <w:rsid w:val="00240DF7"/>
    <w:rsid w:val="00241835"/>
    <w:rsid w:val="002418A6"/>
    <w:rsid w:val="0024205C"/>
    <w:rsid w:val="00242383"/>
    <w:rsid w:val="002432B5"/>
    <w:rsid w:val="00244844"/>
    <w:rsid w:val="0024552A"/>
    <w:rsid w:val="002455BE"/>
    <w:rsid w:val="00246223"/>
    <w:rsid w:val="00246626"/>
    <w:rsid w:val="002467D3"/>
    <w:rsid w:val="0024685C"/>
    <w:rsid w:val="00250723"/>
    <w:rsid w:val="002512BA"/>
    <w:rsid w:val="00251ACB"/>
    <w:rsid w:val="002528CB"/>
    <w:rsid w:val="00254134"/>
    <w:rsid w:val="002555EB"/>
    <w:rsid w:val="0025658F"/>
    <w:rsid w:val="0026108E"/>
    <w:rsid w:val="00261982"/>
    <w:rsid w:val="00261BF7"/>
    <w:rsid w:val="00261F79"/>
    <w:rsid w:val="002640B3"/>
    <w:rsid w:val="00265E1E"/>
    <w:rsid w:val="00265EA4"/>
    <w:rsid w:val="00267DED"/>
    <w:rsid w:val="00270BA1"/>
    <w:rsid w:val="00270D86"/>
    <w:rsid w:val="002735C8"/>
    <w:rsid w:val="00273B31"/>
    <w:rsid w:val="00274061"/>
    <w:rsid w:val="00274222"/>
    <w:rsid w:val="002746AF"/>
    <w:rsid w:val="00274751"/>
    <w:rsid w:val="00274FD2"/>
    <w:rsid w:val="00274FD9"/>
    <w:rsid w:val="00275218"/>
    <w:rsid w:val="00275540"/>
    <w:rsid w:val="002755DC"/>
    <w:rsid w:val="00276EDE"/>
    <w:rsid w:val="00277078"/>
    <w:rsid w:val="0027710A"/>
    <w:rsid w:val="002772B6"/>
    <w:rsid w:val="00277421"/>
    <w:rsid w:val="002805C0"/>
    <w:rsid w:val="00280DCF"/>
    <w:rsid w:val="00281CF1"/>
    <w:rsid w:val="00284101"/>
    <w:rsid w:val="00284186"/>
    <w:rsid w:val="0028530B"/>
    <w:rsid w:val="00285875"/>
    <w:rsid w:val="002858C7"/>
    <w:rsid w:val="00287307"/>
    <w:rsid w:val="0029007A"/>
    <w:rsid w:val="00290501"/>
    <w:rsid w:val="00290653"/>
    <w:rsid w:val="00291873"/>
    <w:rsid w:val="00293749"/>
    <w:rsid w:val="00294324"/>
    <w:rsid w:val="002947E9"/>
    <w:rsid w:val="0029601B"/>
    <w:rsid w:val="002978E0"/>
    <w:rsid w:val="002A02C7"/>
    <w:rsid w:val="002A1A18"/>
    <w:rsid w:val="002A1BC4"/>
    <w:rsid w:val="002A272E"/>
    <w:rsid w:val="002A2CF5"/>
    <w:rsid w:val="002A4682"/>
    <w:rsid w:val="002A4AFE"/>
    <w:rsid w:val="002A4DF0"/>
    <w:rsid w:val="002A4F8A"/>
    <w:rsid w:val="002A5144"/>
    <w:rsid w:val="002A55EA"/>
    <w:rsid w:val="002A6129"/>
    <w:rsid w:val="002A7050"/>
    <w:rsid w:val="002B02BA"/>
    <w:rsid w:val="002B16F4"/>
    <w:rsid w:val="002B2353"/>
    <w:rsid w:val="002B295E"/>
    <w:rsid w:val="002B3186"/>
    <w:rsid w:val="002B3C9B"/>
    <w:rsid w:val="002B473F"/>
    <w:rsid w:val="002B5B9F"/>
    <w:rsid w:val="002B6316"/>
    <w:rsid w:val="002B71F2"/>
    <w:rsid w:val="002C066C"/>
    <w:rsid w:val="002C22B4"/>
    <w:rsid w:val="002C22EF"/>
    <w:rsid w:val="002C4286"/>
    <w:rsid w:val="002C4320"/>
    <w:rsid w:val="002C6082"/>
    <w:rsid w:val="002C7A55"/>
    <w:rsid w:val="002D1497"/>
    <w:rsid w:val="002D237D"/>
    <w:rsid w:val="002D2575"/>
    <w:rsid w:val="002D41B1"/>
    <w:rsid w:val="002D46DE"/>
    <w:rsid w:val="002D4B9C"/>
    <w:rsid w:val="002D5519"/>
    <w:rsid w:val="002D6121"/>
    <w:rsid w:val="002D6B23"/>
    <w:rsid w:val="002D7564"/>
    <w:rsid w:val="002D7842"/>
    <w:rsid w:val="002E2190"/>
    <w:rsid w:val="002E2696"/>
    <w:rsid w:val="002E2E6E"/>
    <w:rsid w:val="002E34AB"/>
    <w:rsid w:val="002E3A55"/>
    <w:rsid w:val="002E67E3"/>
    <w:rsid w:val="002E6E0B"/>
    <w:rsid w:val="002F09E9"/>
    <w:rsid w:val="002F16F8"/>
    <w:rsid w:val="002F1DD8"/>
    <w:rsid w:val="002F2DC7"/>
    <w:rsid w:val="002F3855"/>
    <w:rsid w:val="002F3900"/>
    <w:rsid w:val="002F4906"/>
    <w:rsid w:val="002F4BC3"/>
    <w:rsid w:val="002F5F58"/>
    <w:rsid w:val="002F77D9"/>
    <w:rsid w:val="002F7863"/>
    <w:rsid w:val="002F7B83"/>
    <w:rsid w:val="002F7C07"/>
    <w:rsid w:val="003001B5"/>
    <w:rsid w:val="00300CDA"/>
    <w:rsid w:val="003011A0"/>
    <w:rsid w:val="00301F99"/>
    <w:rsid w:val="00303205"/>
    <w:rsid w:val="003042A8"/>
    <w:rsid w:val="00304C8C"/>
    <w:rsid w:val="00305B1B"/>
    <w:rsid w:val="00305D30"/>
    <w:rsid w:val="00306000"/>
    <w:rsid w:val="003079C2"/>
    <w:rsid w:val="003118CC"/>
    <w:rsid w:val="003119A1"/>
    <w:rsid w:val="00312162"/>
    <w:rsid w:val="00316216"/>
    <w:rsid w:val="00316A2E"/>
    <w:rsid w:val="00316F47"/>
    <w:rsid w:val="0032064D"/>
    <w:rsid w:val="003208A9"/>
    <w:rsid w:val="003210B5"/>
    <w:rsid w:val="003214A0"/>
    <w:rsid w:val="0032299C"/>
    <w:rsid w:val="003249AD"/>
    <w:rsid w:val="0032522A"/>
    <w:rsid w:val="00325EC3"/>
    <w:rsid w:val="003265C3"/>
    <w:rsid w:val="00327707"/>
    <w:rsid w:val="00330422"/>
    <w:rsid w:val="003308E8"/>
    <w:rsid w:val="00330CD6"/>
    <w:rsid w:val="00331690"/>
    <w:rsid w:val="00331D24"/>
    <w:rsid w:val="003323D9"/>
    <w:rsid w:val="00332814"/>
    <w:rsid w:val="00332C65"/>
    <w:rsid w:val="00335957"/>
    <w:rsid w:val="003367CC"/>
    <w:rsid w:val="00337406"/>
    <w:rsid w:val="00337C9C"/>
    <w:rsid w:val="0034039A"/>
    <w:rsid w:val="00341876"/>
    <w:rsid w:val="0034241F"/>
    <w:rsid w:val="003426BC"/>
    <w:rsid w:val="00343B50"/>
    <w:rsid w:val="00344708"/>
    <w:rsid w:val="00344DD5"/>
    <w:rsid w:val="00344EFB"/>
    <w:rsid w:val="00344F02"/>
    <w:rsid w:val="003459CA"/>
    <w:rsid w:val="00345EA3"/>
    <w:rsid w:val="00346D6B"/>
    <w:rsid w:val="003529A9"/>
    <w:rsid w:val="0035314F"/>
    <w:rsid w:val="0035379B"/>
    <w:rsid w:val="00354CE7"/>
    <w:rsid w:val="00354E4E"/>
    <w:rsid w:val="003559BF"/>
    <w:rsid w:val="003560FF"/>
    <w:rsid w:val="00356513"/>
    <w:rsid w:val="00357C97"/>
    <w:rsid w:val="0036082E"/>
    <w:rsid w:val="00360F41"/>
    <w:rsid w:val="00360F76"/>
    <w:rsid w:val="003613E1"/>
    <w:rsid w:val="00361888"/>
    <w:rsid w:val="003618F7"/>
    <w:rsid w:val="00362097"/>
    <w:rsid w:val="00363193"/>
    <w:rsid w:val="003632D5"/>
    <w:rsid w:val="00363BA2"/>
    <w:rsid w:val="00364E8F"/>
    <w:rsid w:val="00365159"/>
    <w:rsid w:val="00365401"/>
    <w:rsid w:val="003662E1"/>
    <w:rsid w:val="00367C12"/>
    <w:rsid w:val="0037019E"/>
    <w:rsid w:val="003714FD"/>
    <w:rsid w:val="00371D01"/>
    <w:rsid w:val="003722A2"/>
    <w:rsid w:val="00373F62"/>
    <w:rsid w:val="00374FF7"/>
    <w:rsid w:val="003751F2"/>
    <w:rsid w:val="00375BC5"/>
    <w:rsid w:val="00375BE0"/>
    <w:rsid w:val="003838F6"/>
    <w:rsid w:val="00384019"/>
    <w:rsid w:val="00384338"/>
    <w:rsid w:val="00384642"/>
    <w:rsid w:val="00385507"/>
    <w:rsid w:val="003857E2"/>
    <w:rsid w:val="00385BAA"/>
    <w:rsid w:val="003878DF"/>
    <w:rsid w:val="00390C09"/>
    <w:rsid w:val="00391227"/>
    <w:rsid w:val="00392C6D"/>
    <w:rsid w:val="003934D5"/>
    <w:rsid w:val="003936B4"/>
    <w:rsid w:val="00393885"/>
    <w:rsid w:val="003938E2"/>
    <w:rsid w:val="003947CE"/>
    <w:rsid w:val="00394890"/>
    <w:rsid w:val="00395945"/>
    <w:rsid w:val="00396224"/>
    <w:rsid w:val="003A0E6F"/>
    <w:rsid w:val="003A115B"/>
    <w:rsid w:val="003A223A"/>
    <w:rsid w:val="003A2288"/>
    <w:rsid w:val="003A285D"/>
    <w:rsid w:val="003A2B6F"/>
    <w:rsid w:val="003A35BE"/>
    <w:rsid w:val="003A3786"/>
    <w:rsid w:val="003A3BF6"/>
    <w:rsid w:val="003A3C6A"/>
    <w:rsid w:val="003A3E81"/>
    <w:rsid w:val="003A41E0"/>
    <w:rsid w:val="003A4434"/>
    <w:rsid w:val="003A4C14"/>
    <w:rsid w:val="003A5AF5"/>
    <w:rsid w:val="003A5F54"/>
    <w:rsid w:val="003A7189"/>
    <w:rsid w:val="003A78EC"/>
    <w:rsid w:val="003B0FBC"/>
    <w:rsid w:val="003B15B5"/>
    <w:rsid w:val="003B1938"/>
    <w:rsid w:val="003B27A8"/>
    <w:rsid w:val="003B2C1A"/>
    <w:rsid w:val="003B42E1"/>
    <w:rsid w:val="003B526A"/>
    <w:rsid w:val="003B64FC"/>
    <w:rsid w:val="003B650C"/>
    <w:rsid w:val="003C002A"/>
    <w:rsid w:val="003C0040"/>
    <w:rsid w:val="003C1317"/>
    <w:rsid w:val="003C1F77"/>
    <w:rsid w:val="003C212E"/>
    <w:rsid w:val="003C29A4"/>
    <w:rsid w:val="003C2C80"/>
    <w:rsid w:val="003C2EAB"/>
    <w:rsid w:val="003C3926"/>
    <w:rsid w:val="003C4792"/>
    <w:rsid w:val="003C4BAA"/>
    <w:rsid w:val="003D0383"/>
    <w:rsid w:val="003D05A1"/>
    <w:rsid w:val="003D36DD"/>
    <w:rsid w:val="003D39A7"/>
    <w:rsid w:val="003D5080"/>
    <w:rsid w:val="003D6149"/>
    <w:rsid w:val="003D6B68"/>
    <w:rsid w:val="003D6FF8"/>
    <w:rsid w:val="003D75D1"/>
    <w:rsid w:val="003D7848"/>
    <w:rsid w:val="003E01A8"/>
    <w:rsid w:val="003E0312"/>
    <w:rsid w:val="003E08E7"/>
    <w:rsid w:val="003E0EF6"/>
    <w:rsid w:val="003E1291"/>
    <w:rsid w:val="003E2AC5"/>
    <w:rsid w:val="003E38D7"/>
    <w:rsid w:val="003E3F9C"/>
    <w:rsid w:val="003E4538"/>
    <w:rsid w:val="003E527D"/>
    <w:rsid w:val="003E5479"/>
    <w:rsid w:val="003E6F28"/>
    <w:rsid w:val="003E7380"/>
    <w:rsid w:val="003E7904"/>
    <w:rsid w:val="003E7F82"/>
    <w:rsid w:val="003F1197"/>
    <w:rsid w:val="003F18C1"/>
    <w:rsid w:val="003F279B"/>
    <w:rsid w:val="003F3D07"/>
    <w:rsid w:val="003F5BE9"/>
    <w:rsid w:val="003F6ABF"/>
    <w:rsid w:val="003F6DCC"/>
    <w:rsid w:val="003F73A6"/>
    <w:rsid w:val="003F7C24"/>
    <w:rsid w:val="00401566"/>
    <w:rsid w:val="004025A7"/>
    <w:rsid w:val="00403A4A"/>
    <w:rsid w:val="00404255"/>
    <w:rsid w:val="004044F0"/>
    <w:rsid w:val="00404952"/>
    <w:rsid w:val="00404A5D"/>
    <w:rsid w:val="00404D04"/>
    <w:rsid w:val="00406E01"/>
    <w:rsid w:val="00407BEA"/>
    <w:rsid w:val="004128BE"/>
    <w:rsid w:val="00412BE3"/>
    <w:rsid w:val="004130CD"/>
    <w:rsid w:val="004137F7"/>
    <w:rsid w:val="00413A69"/>
    <w:rsid w:val="00413F1C"/>
    <w:rsid w:val="00415154"/>
    <w:rsid w:val="0041733B"/>
    <w:rsid w:val="00420C39"/>
    <w:rsid w:val="004242B2"/>
    <w:rsid w:val="00424578"/>
    <w:rsid w:val="00424E8B"/>
    <w:rsid w:val="00425EE7"/>
    <w:rsid w:val="00426336"/>
    <w:rsid w:val="00427E7A"/>
    <w:rsid w:val="00430340"/>
    <w:rsid w:val="00430483"/>
    <w:rsid w:val="00430960"/>
    <w:rsid w:val="00431D7A"/>
    <w:rsid w:val="00433BE6"/>
    <w:rsid w:val="00434C44"/>
    <w:rsid w:val="00435335"/>
    <w:rsid w:val="00435D0F"/>
    <w:rsid w:val="00435F9F"/>
    <w:rsid w:val="004364CA"/>
    <w:rsid w:val="00436D4D"/>
    <w:rsid w:val="00437EFF"/>
    <w:rsid w:val="00437FE5"/>
    <w:rsid w:val="00440A77"/>
    <w:rsid w:val="0044103F"/>
    <w:rsid w:val="0044163D"/>
    <w:rsid w:val="00442652"/>
    <w:rsid w:val="0044359C"/>
    <w:rsid w:val="00444E6B"/>
    <w:rsid w:val="004459CD"/>
    <w:rsid w:val="0044607F"/>
    <w:rsid w:val="00446C1C"/>
    <w:rsid w:val="00453336"/>
    <w:rsid w:val="00453539"/>
    <w:rsid w:val="004543AC"/>
    <w:rsid w:val="00455727"/>
    <w:rsid w:val="00455D84"/>
    <w:rsid w:val="00455EA9"/>
    <w:rsid w:val="00457484"/>
    <w:rsid w:val="004602F2"/>
    <w:rsid w:val="004608D9"/>
    <w:rsid w:val="00461BB3"/>
    <w:rsid w:val="00462D57"/>
    <w:rsid w:val="00463A4C"/>
    <w:rsid w:val="00463C11"/>
    <w:rsid w:val="00463FA8"/>
    <w:rsid w:val="0046441A"/>
    <w:rsid w:val="00464B40"/>
    <w:rsid w:val="00464DC8"/>
    <w:rsid w:val="00465961"/>
    <w:rsid w:val="00467300"/>
    <w:rsid w:val="0046734B"/>
    <w:rsid w:val="00467EBC"/>
    <w:rsid w:val="00470A35"/>
    <w:rsid w:val="00471170"/>
    <w:rsid w:val="00471624"/>
    <w:rsid w:val="00471679"/>
    <w:rsid w:val="00471931"/>
    <w:rsid w:val="00473071"/>
    <w:rsid w:val="004734DA"/>
    <w:rsid w:val="00474FB0"/>
    <w:rsid w:val="00475053"/>
    <w:rsid w:val="00477002"/>
    <w:rsid w:val="0048007F"/>
    <w:rsid w:val="00480A15"/>
    <w:rsid w:val="004824B8"/>
    <w:rsid w:val="00484ABD"/>
    <w:rsid w:val="00484F18"/>
    <w:rsid w:val="00486335"/>
    <w:rsid w:val="004863AD"/>
    <w:rsid w:val="004867DF"/>
    <w:rsid w:val="00486867"/>
    <w:rsid w:val="00487EC8"/>
    <w:rsid w:val="00490C6A"/>
    <w:rsid w:val="0049167A"/>
    <w:rsid w:val="00491729"/>
    <w:rsid w:val="0049210D"/>
    <w:rsid w:val="00492C28"/>
    <w:rsid w:val="00493458"/>
    <w:rsid w:val="004934AC"/>
    <w:rsid w:val="00493E9F"/>
    <w:rsid w:val="004940E9"/>
    <w:rsid w:val="00496122"/>
    <w:rsid w:val="004975C2"/>
    <w:rsid w:val="00497983"/>
    <w:rsid w:val="004A04B2"/>
    <w:rsid w:val="004A431C"/>
    <w:rsid w:val="004A5983"/>
    <w:rsid w:val="004B14D6"/>
    <w:rsid w:val="004B1DDE"/>
    <w:rsid w:val="004B36E7"/>
    <w:rsid w:val="004B3906"/>
    <w:rsid w:val="004B4C34"/>
    <w:rsid w:val="004B6B44"/>
    <w:rsid w:val="004B7FDC"/>
    <w:rsid w:val="004C0AA5"/>
    <w:rsid w:val="004C0C37"/>
    <w:rsid w:val="004C1658"/>
    <w:rsid w:val="004C3C38"/>
    <w:rsid w:val="004C3DDF"/>
    <w:rsid w:val="004C5A58"/>
    <w:rsid w:val="004C6036"/>
    <w:rsid w:val="004C6870"/>
    <w:rsid w:val="004C6C6F"/>
    <w:rsid w:val="004C7DFF"/>
    <w:rsid w:val="004D0461"/>
    <w:rsid w:val="004D06FB"/>
    <w:rsid w:val="004D1713"/>
    <w:rsid w:val="004D2DE1"/>
    <w:rsid w:val="004D3FF0"/>
    <w:rsid w:val="004D4579"/>
    <w:rsid w:val="004D5837"/>
    <w:rsid w:val="004D5BAE"/>
    <w:rsid w:val="004D6270"/>
    <w:rsid w:val="004D6A46"/>
    <w:rsid w:val="004E07C8"/>
    <w:rsid w:val="004E0A8B"/>
    <w:rsid w:val="004E0F80"/>
    <w:rsid w:val="004E2E9C"/>
    <w:rsid w:val="004E3304"/>
    <w:rsid w:val="004E341B"/>
    <w:rsid w:val="004E3926"/>
    <w:rsid w:val="004E41E9"/>
    <w:rsid w:val="004E422E"/>
    <w:rsid w:val="004E508B"/>
    <w:rsid w:val="004E5B2C"/>
    <w:rsid w:val="004E6C6D"/>
    <w:rsid w:val="004F12EC"/>
    <w:rsid w:val="004F149B"/>
    <w:rsid w:val="004F19D7"/>
    <w:rsid w:val="004F1E22"/>
    <w:rsid w:val="004F33F1"/>
    <w:rsid w:val="004F3731"/>
    <w:rsid w:val="004F3C9F"/>
    <w:rsid w:val="004F3DC1"/>
    <w:rsid w:val="004F40EB"/>
    <w:rsid w:val="004F4566"/>
    <w:rsid w:val="004F52E1"/>
    <w:rsid w:val="004F5343"/>
    <w:rsid w:val="004F5A79"/>
    <w:rsid w:val="004F663F"/>
    <w:rsid w:val="004F68E6"/>
    <w:rsid w:val="004F7451"/>
    <w:rsid w:val="004F7D15"/>
    <w:rsid w:val="00501CA4"/>
    <w:rsid w:val="00501F77"/>
    <w:rsid w:val="0050210D"/>
    <w:rsid w:val="0050365B"/>
    <w:rsid w:val="00504845"/>
    <w:rsid w:val="00506868"/>
    <w:rsid w:val="005073AD"/>
    <w:rsid w:val="0050775C"/>
    <w:rsid w:val="00507DDC"/>
    <w:rsid w:val="00507F7E"/>
    <w:rsid w:val="005108FF"/>
    <w:rsid w:val="00510B59"/>
    <w:rsid w:val="00511EA6"/>
    <w:rsid w:val="005134D2"/>
    <w:rsid w:val="005158E6"/>
    <w:rsid w:val="005166CC"/>
    <w:rsid w:val="00517F1B"/>
    <w:rsid w:val="00521222"/>
    <w:rsid w:val="0052233A"/>
    <w:rsid w:val="00523EE4"/>
    <w:rsid w:val="0052543A"/>
    <w:rsid w:val="00525AE9"/>
    <w:rsid w:val="00526558"/>
    <w:rsid w:val="005270B7"/>
    <w:rsid w:val="00527959"/>
    <w:rsid w:val="00530079"/>
    <w:rsid w:val="005314A3"/>
    <w:rsid w:val="0053181F"/>
    <w:rsid w:val="00531903"/>
    <w:rsid w:val="00531CA8"/>
    <w:rsid w:val="005323A3"/>
    <w:rsid w:val="00532BC2"/>
    <w:rsid w:val="00535036"/>
    <w:rsid w:val="00535ECB"/>
    <w:rsid w:val="00536B1A"/>
    <w:rsid w:val="00541055"/>
    <w:rsid w:val="0054113C"/>
    <w:rsid w:val="005412EE"/>
    <w:rsid w:val="005412F4"/>
    <w:rsid w:val="005415A0"/>
    <w:rsid w:val="00541FF5"/>
    <w:rsid w:val="00543C7A"/>
    <w:rsid w:val="00543EF2"/>
    <w:rsid w:val="0054490C"/>
    <w:rsid w:val="00544C99"/>
    <w:rsid w:val="0054510A"/>
    <w:rsid w:val="00545CA1"/>
    <w:rsid w:val="005462E2"/>
    <w:rsid w:val="00547251"/>
    <w:rsid w:val="005508D9"/>
    <w:rsid w:val="00551A39"/>
    <w:rsid w:val="00551FAD"/>
    <w:rsid w:val="00552702"/>
    <w:rsid w:val="005536E8"/>
    <w:rsid w:val="0055499F"/>
    <w:rsid w:val="005558D5"/>
    <w:rsid w:val="00555D02"/>
    <w:rsid w:val="00555EC2"/>
    <w:rsid w:val="005565F4"/>
    <w:rsid w:val="00556AD8"/>
    <w:rsid w:val="005571C3"/>
    <w:rsid w:val="005615A7"/>
    <w:rsid w:val="005621C8"/>
    <w:rsid w:val="00563E08"/>
    <w:rsid w:val="00564175"/>
    <w:rsid w:val="00567939"/>
    <w:rsid w:val="00570D56"/>
    <w:rsid w:val="00572C99"/>
    <w:rsid w:val="00574E4D"/>
    <w:rsid w:val="0057570F"/>
    <w:rsid w:val="005774C2"/>
    <w:rsid w:val="005802F2"/>
    <w:rsid w:val="00582316"/>
    <w:rsid w:val="00582991"/>
    <w:rsid w:val="00582B38"/>
    <w:rsid w:val="00583346"/>
    <w:rsid w:val="00583369"/>
    <w:rsid w:val="00584F77"/>
    <w:rsid w:val="0058501A"/>
    <w:rsid w:val="00585C31"/>
    <w:rsid w:val="00586330"/>
    <w:rsid w:val="00586340"/>
    <w:rsid w:val="005868D0"/>
    <w:rsid w:val="005871D5"/>
    <w:rsid w:val="005877C1"/>
    <w:rsid w:val="005904A6"/>
    <w:rsid w:val="0059139A"/>
    <w:rsid w:val="00593A62"/>
    <w:rsid w:val="00594137"/>
    <w:rsid w:val="00594FEC"/>
    <w:rsid w:val="00594FF9"/>
    <w:rsid w:val="005951D9"/>
    <w:rsid w:val="00595511"/>
    <w:rsid w:val="005956D5"/>
    <w:rsid w:val="00596A14"/>
    <w:rsid w:val="00597350"/>
    <w:rsid w:val="005A0E0C"/>
    <w:rsid w:val="005A129F"/>
    <w:rsid w:val="005A1396"/>
    <w:rsid w:val="005A19B1"/>
    <w:rsid w:val="005A1DA7"/>
    <w:rsid w:val="005A25EA"/>
    <w:rsid w:val="005A2AA2"/>
    <w:rsid w:val="005A37B8"/>
    <w:rsid w:val="005A3B44"/>
    <w:rsid w:val="005A4239"/>
    <w:rsid w:val="005A4C16"/>
    <w:rsid w:val="005A4FD1"/>
    <w:rsid w:val="005A5435"/>
    <w:rsid w:val="005A5B8A"/>
    <w:rsid w:val="005A704D"/>
    <w:rsid w:val="005A72EB"/>
    <w:rsid w:val="005A767B"/>
    <w:rsid w:val="005A7BF0"/>
    <w:rsid w:val="005B08BF"/>
    <w:rsid w:val="005B09C5"/>
    <w:rsid w:val="005B2271"/>
    <w:rsid w:val="005B2335"/>
    <w:rsid w:val="005B2A76"/>
    <w:rsid w:val="005B2B2B"/>
    <w:rsid w:val="005B2B99"/>
    <w:rsid w:val="005B2CD8"/>
    <w:rsid w:val="005B34C4"/>
    <w:rsid w:val="005B4D33"/>
    <w:rsid w:val="005B5C48"/>
    <w:rsid w:val="005B67AE"/>
    <w:rsid w:val="005B6B7D"/>
    <w:rsid w:val="005B72EA"/>
    <w:rsid w:val="005C01F7"/>
    <w:rsid w:val="005C19D9"/>
    <w:rsid w:val="005C2143"/>
    <w:rsid w:val="005C2E4D"/>
    <w:rsid w:val="005C3212"/>
    <w:rsid w:val="005C3DB4"/>
    <w:rsid w:val="005C4F0A"/>
    <w:rsid w:val="005C56A7"/>
    <w:rsid w:val="005C5E99"/>
    <w:rsid w:val="005C7193"/>
    <w:rsid w:val="005D26DE"/>
    <w:rsid w:val="005D3A62"/>
    <w:rsid w:val="005D5AEF"/>
    <w:rsid w:val="005D5FFA"/>
    <w:rsid w:val="005D63F2"/>
    <w:rsid w:val="005E03A0"/>
    <w:rsid w:val="005E0ECF"/>
    <w:rsid w:val="005E1091"/>
    <w:rsid w:val="005E1BFD"/>
    <w:rsid w:val="005E1E74"/>
    <w:rsid w:val="005E20C8"/>
    <w:rsid w:val="005E22DD"/>
    <w:rsid w:val="005E255B"/>
    <w:rsid w:val="005E62EE"/>
    <w:rsid w:val="005E7020"/>
    <w:rsid w:val="005E7E0D"/>
    <w:rsid w:val="005F0C26"/>
    <w:rsid w:val="005F1347"/>
    <w:rsid w:val="005F1B57"/>
    <w:rsid w:val="005F2818"/>
    <w:rsid w:val="005F3B6D"/>
    <w:rsid w:val="005F442A"/>
    <w:rsid w:val="005F53F4"/>
    <w:rsid w:val="005F5F4A"/>
    <w:rsid w:val="005F63D4"/>
    <w:rsid w:val="006005CF"/>
    <w:rsid w:val="006016BA"/>
    <w:rsid w:val="0060362A"/>
    <w:rsid w:val="00603AB9"/>
    <w:rsid w:val="00603DAB"/>
    <w:rsid w:val="006046EE"/>
    <w:rsid w:val="00605EC6"/>
    <w:rsid w:val="00612403"/>
    <w:rsid w:val="006134B8"/>
    <w:rsid w:val="006145D8"/>
    <w:rsid w:val="00616C95"/>
    <w:rsid w:val="00616E72"/>
    <w:rsid w:val="00617ADA"/>
    <w:rsid w:val="00621460"/>
    <w:rsid w:val="0062147E"/>
    <w:rsid w:val="00621F08"/>
    <w:rsid w:val="00622436"/>
    <w:rsid w:val="006224A8"/>
    <w:rsid w:val="00623073"/>
    <w:rsid w:val="006237C4"/>
    <w:rsid w:val="00623F84"/>
    <w:rsid w:val="0062420C"/>
    <w:rsid w:val="00625006"/>
    <w:rsid w:val="00626B05"/>
    <w:rsid w:val="00627267"/>
    <w:rsid w:val="006274CF"/>
    <w:rsid w:val="00630693"/>
    <w:rsid w:val="00633DA8"/>
    <w:rsid w:val="006352FD"/>
    <w:rsid w:val="0063543E"/>
    <w:rsid w:val="006357CF"/>
    <w:rsid w:val="00635B96"/>
    <w:rsid w:val="006361A9"/>
    <w:rsid w:val="00636542"/>
    <w:rsid w:val="00636B39"/>
    <w:rsid w:val="006412B7"/>
    <w:rsid w:val="00641FA2"/>
    <w:rsid w:val="006429BF"/>
    <w:rsid w:val="00642C8D"/>
    <w:rsid w:val="0064351D"/>
    <w:rsid w:val="00646464"/>
    <w:rsid w:val="00646DE9"/>
    <w:rsid w:val="00650459"/>
    <w:rsid w:val="0065078E"/>
    <w:rsid w:val="00650C90"/>
    <w:rsid w:val="0065249A"/>
    <w:rsid w:val="00653080"/>
    <w:rsid w:val="006545B4"/>
    <w:rsid w:val="00654AFE"/>
    <w:rsid w:val="00654E13"/>
    <w:rsid w:val="00655687"/>
    <w:rsid w:val="006560F5"/>
    <w:rsid w:val="00656C94"/>
    <w:rsid w:val="0065716D"/>
    <w:rsid w:val="0065761E"/>
    <w:rsid w:val="0065773F"/>
    <w:rsid w:val="006578A7"/>
    <w:rsid w:val="00660A4A"/>
    <w:rsid w:val="00661A95"/>
    <w:rsid w:val="00662410"/>
    <w:rsid w:val="00664035"/>
    <w:rsid w:val="00664943"/>
    <w:rsid w:val="00664F2F"/>
    <w:rsid w:val="00665785"/>
    <w:rsid w:val="0066653F"/>
    <w:rsid w:val="00667F86"/>
    <w:rsid w:val="00670A80"/>
    <w:rsid w:val="00670DFD"/>
    <w:rsid w:val="00671C80"/>
    <w:rsid w:val="006732D7"/>
    <w:rsid w:val="00673DF7"/>
    <w:rsid w:val="0067421E"/>
    <w:rsid w:val="006748DC"/>
    <w:rsid w:val="00675ABD"/>
    <w:rsid w:val="00675E86"/>
    <w:rsid w:val="0067798E"/>
    <w:rsid w:val="00677D6A"/>
    <w:rsid w:val="0068050C"/>
    <w:rsid w:val="00681F59"/>
    <w:rsid w:val="006831A8"/>
    <w:rsid w:val="006840BD"/>
    <w:rsid w:val="00684BBA"/>
    <w:rsid w:val="00685493"/>
    <w:rsid w:val="006859A2"/>
    <w:rsid w:val="00685C2C"/>
    <w:rsid w:val="00686BA7"/>
    <w:rsid w:val="00687D63"/>
    <w:rsid w:val="006903FF"/>
    <w:rsid w:val="00691EA1"/>
    <w:rsid w:val="00692778"/>
    <w:rsid w:val="00692F8D"/>
    <w:rsid w:val="0069304F"/>
    <w:rsid w:val="006931B2"/>
    <w:rsid w:val="006938BD"/>
    <w:rsid w:val="00693A10"/>
    <w:rsid w:val="006941BA"/>
    <w:rsid w:val="00694418"/>
    <w:rsid w:val="006949D5"/>
    <w:rsid w:val="00694F46"/>
    <w:rsid w:val="00695A9A"/>
    <w:rsid w:val="00697668"/>
    <w:rsid w:val="00697E42"/>
    <w:rsid w:val="006A0253"/>
    <w:rsid w:val="006A1AA8"/>
    <w:rsid w:val="006A1EF3"/>
    <w:rsid w:val="006A2425"/>
    <w:rsid w:val="006A24B2"/>
    <w:rsid w:val="006A2ACE"/>
    <w:rsid w:val="006A3FE2"/>
    <w:rsid w:val="006A3FEA"/>
    <w:rsid w:val="006A5F29"/>
    <w:rsid w:val="006A61BA"/>
    <w:rsid w:val="006A6589"/>
    <w:rsid w:val="006A6D3A"/>
    <w:rsid w:val="006A7DFE"/>
    <w:rsid w:val="006B10F0"/>
    <w:rsid w:val="006B145A"/>
    <w:rsid w:val="006B154D"/>
    <w:rsid w:val="006B158A"/>
    <w:rsid w:val="006B15A7"/>
    <w:rsid w:val="006B1A23"/>
    <w:rsid w:val="006B1FF6"/>
    <w:rsid w:val="006B22E0"/>
    <w:rsid w:val="006B28DD"/>
    <w:rsid w:val="006B55AC"/>
    <w:rsid w:val="006B5FC5"/>
    <w:rsid w:val="006B6481"/>
    <w:rsid w:val="006B6CA8"/>
    <w:rsid w:val="006B7926"/>
    <w:rsid w:val="006C0F27"/>
    <w:rsid w:val="006C2802"/>
    <w:rsid w:val="006C3BCD"/>
    <w:rsid w:val="006C42FB"/>
    <w:rsid w:val="006C7AF9"/>
    <w:rsid w:val="006D450F"/>
    <w:rsid w:val="006D5972"/>
    <w:rsid w:val="006D5AA5"/>
    <w:rsid w:val="006D661C"/>
    <w:rsid w:val="006D6CF0"/>
    <w:rsid w:val="006E1985"/>
    <w:rsid w:val="006E1F2A"/>
    <w:rsid w:val="006E26D0"/>
    <w:rsid w:val="006E3411"/>
    <w:rsid w:val="006E39B6"/>
    <w:rsid w:val="006E5497"/>
    <w:rsid w:val="006E6160"/>
    <w:rsid w:val="006E6DFF"/>
    <w:rsid w:val="006E7E39"/>
    <w:rsid w:val="006F0B1A"/>
    <w:rsid w:val="006F4E23"/>
    <w:rsid w:val="006F60AD"/>
    <w:rsid w:val="006F6B4C"/>
    <w:rsid w:val="006F6E3C"/>
    <w:rsid w:val="006F7B6C"/>
    <w:rsid w:val="006F7BE4"/>
    <w:rsid w:val="0070109A"/>
    <w:rsid w:val="00701158"/>
    <w:rsid w:val="0070172E"/>
    <w:rsid w:val="00701E38"/>
    <w:rsid w:val="00702106"/>
    <w:rsid w:val="007027C8"/>
    <w:rsid w:val="007033A8"/>
    <w:rsid w:val="00703888"/>
    <w:rsid w:val="00703DA4"/>
    <w:rsid w:val="00705990"/>
    <w:rsid w:val="00705D37"/>
    <w:rsid w:val="00711D1E"/>
    <w:rsid w:val="0071244B"/>
    <w:rsid w:val="00712FA3"/>
    <w:rsid w:val="0071403B"/>
    <w:rsid w:val="007146F1"/>
    <w:rsid w:val="0071568C"/>
    <w:rsid w:val="0071749A"/>
    <w:rsid w:val="00717EFD"/>
    <w:rsid w:val="007205B2"/>
    <w:rsid w:val="00720EA4"/>
    <w:rsid w:val="00720F65"/>
    <w:rsid w:val="0072190E"/>
    <w:rsid w:val="00721B10"/>
    <w:rsid w:val="00722D2A"/>
    <w:rsid w:val="007246D8"/>
    <w:rsid w:val="007248C0"/>
    <w:rsid w:val="007254D9"/>
    <w:rsid w:val="007255F2"/>
    <w:rsid w:val="007260D8"/>
    <w:rsid w:val="00727DD0"/>
    <w:rsid w:val="007314D9"/>
    <w:rsid w:val="007326C8"/>
    <w:rsid w:val="007347FE"/>
    <w:rsid w:val="007360A1"/>
    <w:rsid w:val="00736A6E"/>
    <w:rsid w:val="00736F53"/>
    <w:rsid w:val="0074056F"/>
    <w:rsid w:val="00740C2D"/>
    <w:rsid w:val="007418C5"/>
    <w:rsid w:val="00742085"/>
    <w:rsid w:val="00742568"/>
    <w:rsid w:val="00743D19"/>
    <w:rsid w:val="007441BC"/>
    <w:rsid w:val="00745D90"/>
    <w:rsid w:val="007462AE"/>
    <w:rsid w:val="00747477"/>
    <w:rsid w:val="00750450"/>
    <w:rsid w:val="00750B8B"/>
    <w:rsid w:val="00750BC2"/>
    <w:rsid w:val="007513D8"/>
    <w:rsid w:val="00752E90"/>
    <w:rsid w:val="007541A1"/>
    <w:rsid w:val="00754BEB"/>
    <w:rsid w:val="00754E99"/>
    <w:rsid w:val="00757114"/>
    <w:rsid w:val="007600EE"/>
    <w:rsid w:val="00760DDF"/>
    <w:rsid w:val="007624E4"/>
    <w:rsid w:val="007625E3"/>
    <w:rsid w:val="00762686"/>
    <w:rsid w:val="007629A9"/>
    <w:rsid w:val="00762D6B"/>
    <w:rsid w:val="007630CC"/>
    <w:rsid w:val="0076572F"/>
    <w:rsid w:val="00766D74"/>
    <w:rsid w:val="00767D48"/>
    <w:rsid w:val="00770126"/>
    <w:rsid w:val="007709A6"/>
    <w:rsid w:val="0077178C"/>
    <w:rsid w:val="00771EBD"/>
    <w:rsid w:val="007720D3"/>
    <w:rsid w:val="00772286"/>
    <w:rsid w:val="0077323C"/>
    <w:rsid w:val="007732CB"/>
    <w:rsid w:val="00774311"/>
    <w:rsid w:val="00775347"/>
    <w:rsid w:val="00777087"/>
    <w:rsid w:val="00777968"/>
    <w:rsid w:val="007806FA"/>
    <w:rsid w:val="00780A5F"/>
    <w:rsid w:val="00780E96"/>
    <w:rsid w:val="007845FD"/>
    <w:rsid w:val="00784C5B"/>
    <w:rsid w:val="00786032"/>
    <w:rsid w:val="00786547"/>
    <w:rsid w:val="00786E94"/>
    <w:rsid w:val="007871B8"/>
    <w:rsid w:val="00790FAF"/>
    <w:rsid w:val="00791BD0"/>
    <w:rsid w:val="00791F24"/>
    <w:rsid w:val="007920F5"/>
    <w:rsid w:val="0079456A"/>
    <w:rsid w:val="00794591"/>
    <w:rsid w:val="00794A0B"/>
    <w:rsid w:val="00794A52"/>
    <w:rsid w:val="00794C56"/>
    <w:rsid w:val="007950CC"/>
    <w:rsid w:val="00797140"/>
    <w:rsid w:val="00797ECF"/>
    <w:rsid w:val="007A1579"/>
    <w:rsid w:val="007A1967"/>
    <w:rsid w:val="007A1C46"/>
    <w:rsid w:val="007A2131"/>
    <w:rsid w:val="007A248C"/>
    <w:rsid w:val="007A3E0E"/>
    <w:rsid w:val="007A3F53"/>
    <w:rsid w:val="007A429E"/>
    <w:rsid w:val="007A606D"/>
    <w:rsid w:val="007A694F"/>
    <w:rsid w:val="007B0007"/>
    <w:rsid w:val="007B0AB0"/>
    <w:rsid w:val="007B1549"/>
    <w:rsid w:val="007B26DF"/>
    <w:rsid w:val="007B287B"/>
    <w:rsid w:val="007B2B16"/>
    <w:rsid w:val="007B3592"/>
    <w:rsid w:val="007B3C96"/>
    <w:rsid w:val="007B3D22"/>
    <w:rsid w:val="007B4FC7"/>
    <w:rsid w:val="007B5C0E"/>
    <w:rsid w:val="007B61E8"/>
    <w:rsid w:val="007B6861"/>
    <w:rsid w:val="007B6884"/>
    <w:rsid w:val="007B6CF9"/>
    <w:rsid w:val="007B707E"/>
    <w:rsid w:val="007C088A"/>
    <w:rsid w:val="007C11D9"/>
    <w:rsid w:val="007C23B0"/>
    <w:rsid w:val="007C4BFA"/>
    <w:rsid w:val="007C53BA"/>
    <w:rsid w:val="007C5E05"/>
    <w:rsid w:val="007C6B57"/>
    <w:rsid w:val="007C7419"/>
    <w:rsid w:val="007D2431"/>
    <w:rsid w:val="007D48D4"/>
    <w:rsid w:val="007E15DB"/>
    <w:rsid w:val="007E2EEA"/>
    <w:rsid w:val="007E6052"/>
    <w:rsid w:val="007E72FA"/>
    <w:rsid w:val="007E767D"/>
    <w:rsid w:val="007E7FFA"/>
    <w:rsid w:val="007F0C52"/>
    <w:rsid w:val="007F0E29"/>
    <w:rsid w:val="007F1049"/>
    <w:rsid w:val="007F1254"/>
    <w:rsid w:val="007F2BFD"/>
    <w:rsid w:val="007F2CD4"/>
    <w:rsid w:val="007F5021"/>
    <w:rsid w:val="007F6711"/>
    <w:rsid w:val="007F6739"/>
    <w:rsid w:val="007F7705"/>
    <w:rsid w:val="00801441"/>
    <w:rsid w:val="0080197D"/>
    <w:rsid w:val="008020B3"/>
    <w:rsid w:val="00802406"/>
    <w:rsid w:val="00802718"/>
    <w:rsid w:val="00803D24"/>
    <w:rsid w:val="00803D57"/>
    <w:rsid w:val="00806973"/>
    <w:rsid w:val="008071C5"/>
    <w:rsid w:val="00807997"/>
    <w:rsid w:val="00807EE6"/>
    <w:rsid w:val="00811896"/>
    <w:rsid w:val="008123A7"/>
    <w:rsid w:val="008126A2"/>
    <w:rsid w:val="0081271D"/>
    <w:rsid w:val="0081382A"/>
    <w:rsid w:val="0081400B"/>
    <w:rsid w:val="0081461F"/>
    <w:rsid w:val="008153CB"/>
    <w:rsid w:val="008159AE"/>
    <w:rsid w:val="00816630"/>
    <w:rsid w:val="0081789D"/>
    <w:rsid w:val="00817B1A"/>
    <w:rsid w:val="00817DE0"/>
    <w:rsid w:val="00820DD7"/>
    <w:rsid w:val="00821E0F"/>
    <w:rsid w:val="00823F99"/>
    <w:rsid w:val="00824B5A"/>
    <w:rsid w:val="0082523A"/>
    <w:rsid w:val="008254F3"/>
    <w:rsid w:val="008275C2"/>
    <w:rsid w:val="0083172A"/>
    <w:rsid w:val="00831B38"/>
    <w:rsid w:val="00831D97"/>
    <w:rsid w:val="00832816"/>
    <w:rsid w:val="008328B8"/>
    <w:rsid w:val="00832E41"/>
    <w:rsid w:val="00832FA7"/>
    <w:rsid w:val="00833BDD"/>
    <w:rsid w:val="00834C4F"/>
    <w:rsid w:val="00835211"/>
    <w:rsid w:val="00835502"/>
    <w:rsid w:val="00835CA8"/>
    <w:rsid w:val="00835D2E"/>
    <w:rsid w:val="00836F27"/>
    <w:rsid w:val="00836F87"/>
    <w:rsid w:val="00840022"/>
    <w:rsid w:val="008418CD"/>
    <w:rsid w:val="00842169"/>
    <w:rsid w:val="00843F89"/>
    <w:rsid w:val="008440E4"/>
    <w:rsid w:val="00845206"/>
    <w:rsid w:val="00845FF8"/>
    <w:rsid w:val="0084628D"/>
    <w:rsid w:val="00847196"/>
    <w:rsid w:val="00847466"/>
    <w:rsid w:val="00847D1F"/>
    <w:rsid w:val="00847EB1"/>
    <w:rsid w:val="008505D9"/>
    <w:rsid w:val="0085066B"/>
    <w:rsid w:val="00850B38"/>
    <w:rsid w:val="008540EF"/>
    <w:rsid w:val="00855320"/>
    <w:rsid w:val="00855BF8"/>
    <w:rsid w:val="00855D57"/>
    <w:rsid w:val="008579B7"/>
    <w:rsid w:val="00857B1E"/>
    <w:rsid w:val="00860A4B"/>
    <w:rsid w:val="00861005"/>
    <w:rsid w:val="0086232D"/>
    <w:rsid w:val="00862DA0"/>
    <w:rsid w:val="00862EA6"/>
    <w:rsid w:val="00862F5F"/>
    <w:rsid w:val="0086484A"/>
    <w:rsid w:val="008648E6"/>
    <w:rsid w:val="00864D1F"/>
    <w:rsid w:val="008657EC"/>
    <w:rsid w:val="00866455"/>
    <w:rsid w:val="0086646D"/>
    <w:rsid w:val="00866DB6"/>
    <w:rsid w:val="00867945"/>
    <w:rsid w:val="00867CB5"/>
    <w:rsid w:val="00867E2B"/>
    <w:rsid w:val="0087231C"/>
    <w:rsid w:val="0087258C"/>
    <w:rsid w:val="00873410"/>
    <w:rsid w:val="0087361B"/>
    <w:rsid w:val="00873E80"/>
    <w:rsid w:val="008752CE"/>
    <w:rsid w:val="00875CC8"/>
    <w:rsid w:val="008762F9"/>
    <w:rsid w:val="00877E48"/>
    <w:rsid w:val="00877E90"/>
    <w:rsid w:val="00881E1C"/>
    <w:rsid w:val="008825AB"/>
    <w:rsid w:val="008833DB"/>
    <w:rsid w:val="0088422C"/>
    <w:rsid w:val="008847EA"/>
    <w:rsid w:val="00885E80"/>
    <w:rsid w:val="00886C09"/>
    <w:rsid w:val="0089098C"/>
    <w:rsid w:val="00891847"/>
    <w:rsid w:val="00891C1C"/>
    <w:rsid w:val="00893C36"/>
    <w:rsid w:val="00893D35"/>
    <w:rsid w:val="00893E20"/>
    <w:rsid w:val="00894168"/>
    <w:rsid w:val="00894E94"/>
    <w:rsid w:val="00895576"/>
    <w:rsid w:val="0089562D"/>
    <w:rsid w:val="008957ED"/>
    <w:rsid w:val="00896268"/>
    <w:rsid w:val="00896589"/>
    <w:rsid w:val="00896B10"/>
    <w:rsid w:val="008972B4"/>
    <w:rsid w:val="00897C54"/>
    <w:rsid w:val="008A0D89"/>
    <w:rsid w:val="008A446D"/>
    <w:rsid w:val="008A5BC1"/>
    <w:rsid w:val="008A7820"/>
    <w:rsid w:val="008B009A"/>
    <w:rsid w:val="008B0A14"/>
    <w:rsid w:val="008B0CCE"/>
    <w:rsid w:val="008B2FFE"/>
    <w:rsid w:val="008B316C"/>
    <w:rsid w:val="008B578C"/>
    <w:rsid w:val="008B7525"/>
    <w:rsid w:val="008C0188"/>
    <w:rsid w:val="008C0DAB"/>
    <w:rsid w:val="008C1C97"/>
    <w:rsid w:val="008C3135"/>
    <w:rsid w:val="008C56F8"/>
    <w:rsid w:val="008C6E05"/>
    <w:rsid w:val="008D089B"/>
    <w:rsid w:val="008D0F23"/>
    <w:rsid w:val="008D0FD5"/>
    <w:rsid w:val="008D21FA"/>
    <w:rsid w:val="008D30D2"/>
    <w:rsid w:val="008D3360"/>
    <w:rsid w:val="008D3F93"/>
    <w:rsid w:val="008D3FB5"/>
    <w:rsid w:val="008D5821"/>
    <w:rsid w:val="008D723F"/>
    <w:rsid w:val="008D75C9"/>
    <w:rsid w:val="008D7EEE"/>
    <w:rsid w:val="008E0263"/>
    <w:rsid w:val="008E041C"/>
    <w:rsid w:val="008E41BB"/>
    <w:rsid w:val="008E441C"/>
    <w:rsid w:val="008E49B3"/>
    <w:rsid w:val="008E729A"/>
    <w:rsid w:val="008F3F36"/>
    <w:rsid w:val="008F4190"/>
    <w:rsid w:val="008F5B4A"/>
    <w:rsid w:val="008F5D81"/>
    <w:rsid w:val="008F6097"/>
    <w:rsid w:val="008F7221"/>
    <w:rsid w:val="008F75DC"/>
    <w:rsid w:val="008F7D60"/>
    <w:rsid w:val="00900CBB"/>
    <w:rsid w:val="0090168F"/>
    <w:rsid w:val="00901FE3"/>
    <w:rsid w:val="00902806"/>
    <w:rsid w:val="0090402B"/>
    <w:rsid w:val="009060D8"/>
    <w:rsid w:val="0090791C"/>
    <w:rsid w:val="00907B05"/>
    <w:rsid w:val="00910CB9"/>
    <w:rsid w:val="00911349"/>
    <w:rsid w:val="009114D6"/>
    <w:rsid w:val="00913793"/>
    <w:rsid w:val="00913BE6"/>
    <w:rsid w:val="00914C09"/>
    <w:rsid w:val="00915C96"/>
    <w:rsid w:val="00916722"/>
    <w:rsid w:val="00916FD0"/>
    <w:rsid w:val="009200EF"/>
    <w:rsid w:val="0092074F"/>
    <w:rsid w:val="00920911"/>
    <w:rsid w:val="00922449"/>
    <w:rsid w:val="00922D8B"/>
    <w:rsid w:val="00923655"/>
    <w:rsid w:val="00923D8B"/>
    <w:rsid w:val="009249CC"/>
    <w:rsid w:val="0092534E"/>
    <w:rsid w:val="0092606F"/>
    <w:rsid w:val="009274BB"/>
    <w:rsid w:val="00930329"/>
    <w:rsid w:val="009312D6"/>
    <w:rsid w:val="009316BB"/>
    <w:rsid w:val="00931A5B"/>
    <w:rsid w:val="00934EF7"/>
    <w:rsid w:val="00935937"/>
    <w:rsid w:val="0093753B"/>
    <w:rsid w:val="00940AD7"/>
    <w:rsid w:val="009426DE"/>
    <w:rsid w:val="0094303C"/>
    <w:rsid w:val="009430FE"/>
    <w:rsid w:val="00943790"/>
    <w:rsid w:val="00944100"/>
    <w:rsid w:val="00944466"/>
    <w:rsid w:val="00944571"/>
    <w:rsid w:val="00944A1C"/>
    <w:rsid w:val="00945A50"/>
    <w:rsid w:val="00947557"/>
    <w:rsid w:val="009504D3"/>
    <w:rsid w:val="00950B15"/>
    <w:rsid w:val="00950FF6"/>
    <w:rsid w:val="009522EE"/>
    <w:rsid w:val="00953A61"/>
    <w:rsid w:val="00953B66"/>
    <w:rsid w:val="0095467D"/>
    <w:rsid w:val="00955385"/>
    <w:rsid w:val="00955541"/>
    <w:rsid w:val="00955C1B"/>
    <w:rsid w:val="00961D07"/>
    <w:rsid w:val="00962387"/>
    <w:rsid w:val="00962FC6"/>
    <w:rsid w:val="0096342E"/>
    <w:rsid w:val="00965C05"/>
    <w:rsid w:val="00965C87"/>
    <w:rsid w:val="00967D5D"/>
    <w:rsid w:val="009706EF"/>
    <w:rsid w:val="00971348"/>
    <w:rsid w:val="00971D5D"/>
    <w:rsid w:val="00972D04"/>
    <w:rsid w:val="00972DA4"/>
    <w:rsid w:val="00972E2F"/>
    <w:rsid w:val="009731BF"/>
    <w:rsid w:val="00973F90"/>
    <w:rsid w:val="00974ECE"/>
    <w:rsid w:val="0097530B"/>
    <w:rsid w:val="00975B9C"/>
    <w:rsid w:val="00975D4D"/>
    <w:rsid w:val="00977784"/>
    <w:rsid w:val="00977A09"/>
    <w:rsid w:val="00977DED"/>
    <w:rsid w:val="0098068B"/>
    <w:rsid w:val="00982343"/>
    <w:rsid w:val="00984F86"/>
    <w:rsid w:val="00985C34"/>
    <w:rsid w:val="0098657A"/>
    <w:rsid w:val="009866CB"/>
    <w:rsid w:val="009874F0"/>
    <w:rsid w:val="00991B5C"/>
    <w:rsid w:val="0099292A"/>
    <w:rsid w:val="0099297B"/>
    <w:rsid w:val="00992B6B"/>
    <w:rsid w:val="00993814"/>
    <w:rsid w:val="00993F07"/>
    <w:rsid w:val="009966EE"/>
    <w:rsid w:val="009972C6"/>
    <w:rsid w:val="009A19E2"/>
    <w:rsid w:val="009A1F10"/>
    <w:rsid w:val="009A200B"/>
    <w:rsid w:val="009A22B1"/>
    <w:rsid w:val="009A352C"/>
    <w:rsid w:val="009A3C10"/>
    <w:rsid w:val="009A445C"/>
    <w:rsid w:val="009A47FD"/>
    <w:rsid w:val="009A4841"/>
    <w:rsid w:val="009A4E24"/>
    <w:rsid w:val="009A4F00"/>
    <w:rsid w:val="009A5D1D"/>
    <w:rsid w:val="009A5E81"/>
    <w:rsid w:val="009B1411"/>
    <w:rsid w:val="009B19C6"/>
    <w:rsid w:val="009B1FBE"/>
    <w:rsid w:val="009B2499"/>
    <w:rsid w:val="009B26D1"/>
    <w:rsid w:val="009B2F4B"/>
    <w:rsid w:val="009B2F6E"/>
    <w:rsid w:val="009B3E36"/>
    <w:rsid w:val="009B4A3D"/>
    <w:rsid w:val="009B6635"/>
    <w:rsid w:val="009C0A1A"/>
    <w:rsid w:val="009C1123"/>
    <w:rsid w:val="009C2760"/>
    <w:rsid w:val="009C2F7D"/>
    <w:rsid w:val="009C305A"/>
    <w:rsid w:val="009C36D7"/>
    <w:rsid w:val="009C404E"/>
    <w:rsid w:val="009C606F"/>
    <w:rsid w:val="009C6E1D"/>
    <w:rsid w:val="009C70C7"/>
    <w:rsid w:val="009C71DD"/>
    <w:rsid w:val="009C78CE"/>
    <w:rsid w:val="009D037E"/>
    <w:rsid w:val="009D0C75"/>
    <w:rsid w:val="009D2595"/>
    <w:rsid w:val="009D31D2"/>
    <w:rsid w:val="009D3742"/>
    <w:rsid w:val="009D397B"/>
    <w:rsid w:val="009D4214"/>
    <w:rsid w:val="009D4A21"/>
    <w:rsid w:val="009D5EA2"/>
    <w:rsid w:val="009D60C9"/>
    <w:rsid w:val="009D6B98"/>
    <w:rsid w:val="009D6C2E"/>
    <w:rsid w:val="009D774D"/>
    <w:rsid w:val="009D7D19"/>
    <w:rsid w:val="009E0A6C"/>
    <w:rsid w:val="009E11CF"/>
    <w:rsid w:val="009E189D"/>
    <w:rsid w:val="009E2F35"/>
    <w:rsid w:val="009E3A40"/>
    <w:rsid w:val="009E4B51"/>
    <w:rsid w:val="009E5D92"/>
    <w:rsid w:val="009E7E74"/>
    <w:rsid w:val="009F11B7"/>
    <w:rsid w:val="009F3438"/>
    <w:rsid w:val="009F51D3"/>
    <w:rsid w:val="009F5273"/>
    <w:rsid w:val="009F6CBE"/>
    <w:rsid w:val="009F6D3D"/>
    <w:rsid w:val="009F6ECE"/>
    <w:rsid w:val="009F746E"/>
    <w:rsid w:val="00A00441"/>
    <w:rsid w:val="00A01217"/>
    <w:rsid w:val="00A01440"/>
    <w:rsid w:val="00A01D99"/>
    <w:rsid w:val="00A01E49"/>
    <w:rsid w:val="00A02712"/>
    <w:rsid w:val="00A03A25"/>
    <w:rsid w:val="00A066F0"/>
    <w:rsid w:val="00A07228"/>
    <w:rsid w:val="00A07467"/>
    <w:rsid w:val="00A0776B"/>
    <w:rsid w:val="00A0780F"/>
    <w:rsid w:val="00A10AD7"/>
    <w:rsid w:val="00A117E5"/>
    <w:rsid w:val="00A1347C"/>
    <w:rsid w:val="00A143CE"/>
    <w:rsid w:val="00A14507"/>
    <w:rsid w:val="00A1541A"/>
    <w:rsid w:val="00A15AC3"/>
    <w:rsid w:val="00A15D9E"/>
    <w:rsid w:val="00A1627A"/>
    <w:rsid w:val="00A178DE"/>
    <w:rsid w:val="00A222D2"/>
    <w:rsid w:val="00A22DAA"/>
    <w:rsid w:val="00A22FF6"/>
    <w:rsid w:val="00A234C4"/>
    <w:rsid w:val="00A2393B"/>
    <w:rsid w:val="00A23BB6"/>
    <w:rsid w:val="00A25E8F"/>
    <w:rsid w:val="00A26115"/>
    <w:rsid w:val="00A26A9E"/>
    <w:rsid w:val="00A26E24"/>
    <w:rsid w:val="00A30A8D"/>
    <w:rsid w:val="00A30BB3"/>
    <w:rsid w:val="00A32080"/>
    <w:rsid w:val="00A332F4"/>
    <w:rsid w:val="00A34316"/>
    <w:rsid w:val="00A35C4D"/>
    <w:rsid w:val="00A3620C"/>
    <w:rsid w:val="00A3647B"/>
    <w:rsid w:val="00A37AE0"/>
    <w:rsid w:val="00A40321"/>
    <w:rsid w:val="00A416A9"/>
    <w:rsid w:val="00A43B10"/>
    <w:rsid w:val="00A43B63"/>
    <w:rsid w:val="00A447FA"/>
    <w:rsid w:val="00A44EB8"/>
    <w:rsid w:val="00A44F44"/>
    <w:rsid w:val="00A45366"/>
    <w:rsid w:val="00A455A5"/>
    <w:rsid w:val="00A45912"/>
    <w:rsid w:val="00A50B37"/>
    <w:rsid w:val="00A50CB4"/>
    <w:rsid w:val="00A512C7"/>
    <w:rsid w:val="00A5163D"/>
    <w:rsid w:val="00A5176C"/>
    <w:rsid w:val="00A51A38"/>
    <w:rsid w:val="00A51CC7"/>
    <w:rsid w:val="00A5297C"/>
    <w:rsid w:val="00A52FCD"/>
    <w:rsid w:val="00A5440B"/>
    <w:rsid w:val="00A5449F"/>
    <w:rsid w:val="00A54812"/>
    <w:rsid w:val="00A56A0D"/>
    <w:rsid w:val="00A573D2"/>
    <w:rsid w:val="00A60768"/>
    <w:rsid w:val="00A60FF6"/>
    <w:rsid w:val="00A61E9F"/>
    <w:rsid w:val="00A6332B"/>
    <w:rsid w:val="00A6471F"/>
    <w:rsid w:val="00A65113"/>
    <w:rsid w:val="00A66149"/>
    <w:rsid w:val="00A6698A"/>
    <w:rsid w:val="00A66F50"/>
    <w:rsid w:val="00A67A28"/>
    <w:rsid w:val="00A67B3A"/>
    <w:rsid w:val="00A71351"/>
    <w:rsid w:val="00A71D8F"/>
    <w:rsid w:val="00A72F63"/>
    <w:rsid w:val="00A7302A"/>
    <w:rsid w:val="00A73AAC"/>
    <w:rsid w:val="00A7509B"/>
    <w:rsid w:val="00A758D2"/>
    <w:rsid w:val="00A75928"/>
    <w:rsid w:val="00A76090"/>
    <w:rsid w:val="00A80809"/>
    <w:rsid w:val="00A80BA0"/>
    <w:rsid w:val="00A80D68"/>
    <w:rsid w:val="00A80F12"/>
    <w:rsid w:val="00A811F7"/>
    <w:rsid w:val="00A8156F"/>
    <w:rsid w:val="00A81C5F"/>
    <w:rsid w:val="00A828C9"/>
    <w:rsid w:val="00A83B07"/>
    <w:rsid w:val="00A84C2F"/>
    <w:rsid w:val="00A86F31"/>
    <w:rsid w:val="00A86F61"/>
    <w:rsid w:val="00A87337"/>
    <w:rsid w:val="00A8780A"/>
    <w:rsid w:val="00A87A7F"/>
    <w:rsid w:val="00A9043D"/>
    <w:rsid w:val="00A904F5"/>
    <w:rsid w:val="00A91DCE"/>
    <w:rsid w:val="00A929FC"/>
    <w:rsid w:val="00A932BB"/>
    <w:rsid w:val="00A945FB"/>
    <w:rsid w:val="00A9477C"/>
    <w:rsid w:val="00A9559B"/>
    <w:rsid w:val="00A9592A"/>
    <w:rsid w:val="00A968C7"/>
    <w:rsid w:val="00A97785"/>
    <w:rsid w:val="00A97870"/>
    <w:rsid w:val="00A97D43"/>
    <w:rsid w:val="00AA00C9"/>
    <w:rsid w:val="00AA23FB"/>
    <w:rsid w:val="00AA3205"/>
    <w:rsid w:val="00AA4576"/>
    <w:rsid w:val="00AA4619"/>
    <w:rsid w:val="00AA5744"/>
    <w:rsid w:val="00AA5A7B"/>
    <w:rsid w:val="00AA64AE"/>
    <w:rsid w:val="00AA6920"/>
    <w:rsid w:val="00AB29D3"/>
    <w:rsid w:val="00AB2F7C"/>
    <w:rsid w:val="00AB4A07"/>
    <w:rsid w:val="00AB4A5E"/>
    <w:rsid w:val="00AB5627"/>
    <w:rsid w:val="00AB5713"/>
    <w:rsid w:val="00AB5AA0"/>
    <w:rsid w:val="00AB62F7"/>
    <w:rsid w:val="00AB6429"/>
    <w:rsid w:val="00AC2920"/>
    <w:rsid w:val="00AC2DAE"/>
    <w:rsid w:val="00AC31F1"/>
    <w:rsid w:val="00AC3B67"/>
    <w:rsid w:val="00AC4EF4"/>
    <w:rsid w:val="00AC51DE"/>
    <w:rsid w:val="00AC570C"/>
    <w:rsid w:val="00AC7188"/>
    <w:rsid w:val="00AC78B7"/>
    <w:rsid w:val="00AC7E28"/>
    <w:rsid w:val="00AD0489"/>
    <w:rsid w:val="00AD11A4"/>
    <w:rsid w:val="00AD17BC"/>
    <w:rsid w:val="00AD29A2"/>
    <w:rsid w:val="00AD40C5"/>
    <w:rsid w:val="00AD7E82"/>
    <w:rsid w:val="00AE1226"/>
    <w:rsid w:val="00AE203D"/>
    <w:rsid w:val="00AE2A2E"/>
    <w:rsid w:val="00AE3A83"/>
    <w:rsid w:val="00AE46B2"/>
    <w:rsid w:val="00AE603C"/>
    <w:rsid w:val="00AE651A"/>
    <w:rsid w:val="00AE69C3"/>
    <w:rsid w:val="00AE6FA1"/>
    <w:rsid w:val="00AE7FF3"/>
    <w:rsid w:val="00AF0176"/>
    <w:rsid w:val="00AF0650"/>
    <w:rsid w:val="00AF0D39"/>
    <w:rsid w:val="00AF15F6"/>
    <w:rsid w:val="00AF1629"/>
    <w:rsid w:val="00AF2105"/>
    <w:rsid w:val="00AF2F84"/>
    <w:rsid w:val="00AF449F"/>
    <w:rsid w:val="00AF4CC5"/>
    <w:rsid w:val="00AF612D"/>
    <w:rsid w:val="00AF67DD"/>
    <w:rsid w:val="00AF69CC"/>
    <w:rsid w:val="00B01852"/>
    <w:rsid w:val="00B049F3"/>
    <w:rsid w:val="00B0540C"/>
    <w:rsid w:val="00B078B3"/>
    <w:rsid w:val="00B10251"/>
    <w:rsid w:val="00B1091D"/>
    <w:rsid w:val="00B11E81"/>
    <w:rsid w:val="00B1217D"/>
    <w:rsid w:val="00B1379B"/>
    <w:rsid w:val="00B1529E"/>
    <w:rsid w:val="00B155E8"/>
    <w:rsid w:val="00B160FD"/>
    <w:rsid w:val="00B16464"/>
    <w:rsid w:val="00B17E5E"/>
    <w:rsid w:val="00B205ED"/>
    <w:rsid w:val="00B21084"/>
    <w:rsid w:val="00B21B62"/>
    <w:rsid w:val="00B22B6D"/>
    <w:rsid w:val="00B234DA"/>
    <w:rsid w:val="00B25830"/>
    <w:rsid w:val="00B27028"/>
    <w:rsid w:val="00B27307"/>
    <w:rsid w:val="00B27741"/>
    <w:rsid w:val="00B27A4B"/>
    <w:rsid w:val="00B30D56"/>
    <w:rsid w:val="00B3181A"/>
    <w:rsid w:val="00B31A98"/>
    <w:rsid w:val="00B31E98"/>
    <w:rsid w:val="00B3220F"/>
    <w:rsid w:val="00B3458A"/>
    <w:rsid w:val="00B3520D"/>
    <w:rsid w:val="00B35593"/>
    <w:rsid w:val="00B356B2"/>
    <w:rsid w:val="00B35812"/>
    <w:rsid w:val="00B361B8"/>
    <w:rsid w:val="00B36356"/>
    <w:rsid w:val="00B36B0F"/>
    <w:rsid w:val="00B37F6A"/>
    <w:rsid w:val="00B4162D"/>
    <w:rsid w:val="00B41790"/>
    <w:rsid w:val="00B41E8C"/>
    <w:rsid w:val="00B41F06"/>
    <w:rsid w:val="00B42671"/>
    <w:rsid w:val="00B427C5"/>
    <w:rsid w:val="00B427CD"/>
    <w:rsid w:val="00B439AC"/>
    <w:rsid w:val="00B4515F"/>
    <w:rsid w:val="00B45D1B"/>
    <w:rsid w:val="00B470BB"/>
    <w:rsid w:val="00B503E1"/>
    <w:rsid w:val="00B53AEF"/>
    <w:rsid w:val="00B545F9"/>
    <w:rsid w:val="00B550D7"/>
    <w:rsid w:val="00B5585E"/>
    <w:rsid w:val="00B60D15"/>
    <w:rsid w:val="00B62F06"/>
    <w:rsid w:val="00B633A8"/>
    <w:rsid w:val="00B63B14"/>
    <w:rsid w:val="00B6452B"/>
    <w:rsid w:val="00B6543F"/>
    <w:rsid w:val="00B65763"/>
    <w:rsid w:val="00B659CA"/>
    <w:rsid w:val="00B65CEE"/>
    <w:rsid w:val="00B665E9"/>
    <w:rsid w:val="00B66800"/>
    <w:rsid w:val="00B66DDE"/>
    <w:rsid w:val="00B71B98"/>
    <w:rsid w:val="00B71E38"/>
    <w:rsid w:val="00B73514"/>
    <w:rsid w:val="00B739A6"/>
    <w:rsid w:val="00B73FFA"/>
    <w:rsid w:val="00B742DB"/>
    <w:rsid w:val="00B75C41"/>
    <w:rsid w:val="00B762CD"/>
    <w:rsid w:val="00B7786A"/>
    <w:rsid w:val="00B80AC3"/>
    <w:rsid w:val="00B81D8F"/>
    <w:rsid w:val="00B8256F"/>
    <w:rsid w:val="00B84180"/>
    <w:rsid w:val="00B84864"/>
    <w:rsid w:val="00B85B53"/>
    <w:rsid w:val="00B86B2A"/>
    <w:rsid w:val="00B900EC"/>
    <w:rsid w:val="00B906B6"/>
    <w:rsid w:val="00B915E6"/>
    <w:rsid w:val="00B91A07"/>
    <w:rsid w:val="00B934A0"/>
    <w:rsid w:val="00B93679"/>
    <w:rsid w:val="00B94FF6"/>
    <w:rsid w:val="00B95F9C"/>
    <w:rsid w:val="00B96F70"/>
    <w:rsid w:val="00B977E8"/>
    <w:rsid w:val="00B97E04"/>
    <w:rsid w:val="00BA069D"/>
    <w:rsid w:val="00BA1E6C"/>
    <w:rsid w:val="00BA2AA6"/>
    <w:rsid w:val="00BA3445"/>
    <w:rsid w:val="00BA5A09"/>
    <w:rsid w:val="00BB1D56"/>
    <w:rsid w:val="00BB1F10"/>
    <w:rsid w:val="00BB20FB"/>
    <w:rsid w:val="00BB213D"/>
    <w:rsid w:val="00BB236B"/>
    <w:rsid w:val="00BB29B2"/>
    <w:rsid w:val="00BB3581"/>
    <w:rsid w:val="00BB4A73"/>
    <w:rsid w:val="00BB5AA1"/>
    <w:rsid w:val="00BB5DA8"/>
    <w:rsid w:val="00BB6EFE"/>
    <w:rsid w:val="00BB7870"/>
    <w:rsid w:val="00BB7C56"/>
    <w:rsid w:val="00BC0D82"/>
    <w:rsid w:val="00BC1FF3"/>
    <w:rsid w:val="00BC2829"/>
    <w:rsid w:val="00BC2BD1"/>
    <w:rsid w:val="00BC2F01"/>
    <w:rsid w:val="00BC453B"/>
    <w:rsid w:val="00BC619A"/>
    <w:rsid w:val="00BC6691"/>
    <w:rsid w:val="00BC6750"/>
    <w:rsid w:val="00BC6A92"/>
    <w:rsid w:val="00BC6E77"/>
    <w:rsid w:val="00BC7B67"/>
    <w:rsid w:val="00BC7D97"/>
    <w:rsid w:val="00BD3240"/>
    <w:rsid w:val="00BD3EC5"/>
    <w:rsid w:val="00BD531B"/>
    <w:rsid w:val="00BD75D9"/>
    <w:rsid w:val="00BD76CA"/>
    <w:rsid w:val="00BE1E89"/>
    <w:rsid w:val="00BE25A8"/>
    <w:rsid w:val="00BE2B09"/>
    <w:rsid w:val="00BE2E47"/>
    <w:rsid w:val="00BE2F39"/>
    <w:rsid w:val="00BE4A6C"/>
    <w:rsid w:val="00BE4B6E"/>
    <w:rsid w:val="00BE522B"/>
    <w:rsid w:val="00BE53FB"/>
    <w:rsid w:val="00BE5408"/>
    <w:rsid w:val="00BE7023"/>
    <w:rsid w:val="00BE7685"/>
    <w:rsid w:val="00BE7E43"/>
    <w:rsid w:val="00BE7F9A"/>
    <w:rsid w:val="00BF1FAE"/>
    <w:rsid w:val="00BF2F4B"/>
    <w:rsid w:val="00BF3224"/>
    <w:rsid w:val="00BF3ADE"/>
    <w:rsid w:val="00BF41CF"/>
    <w:rsid w:val="00BF44EB"/>
    <w:rsid w:val="00BF5929"/>
    <w:rsid w:val="00BF6ACE"/>
    <w:rsid w:val="00BF7426"/>
    <w:rsid w:val="00C01127"/>
    <w:rsid w:val="00C01A6B"/>
    <w:rsid w:val="00C021B5"/>
    <w:rsid w:val="00C02F29"/>
    <w:rsid w:val="00C031AB"/>
    <w:rsid w:val="00C0410F"/>
    <w:rsid w:val="00C05B22"/>
    <w:rsid w:val="00C06371"/>
    <w:rsid w:val="00C06803"/>
    <w:rsid w:val="00C0690C"/>
    <w:rsid w:val="00C06E63"/>
    <w:rsid w:val="00C0729A"/>
    <w:rsid w:val="00C11AF2"/>
    <w:rsid w:val="00C13000"/>
    <w:rsid w:val="00C13EA4"/>
    <w:rsid w:val="00C13EF5"/>
    <w:rsid w:val="00C14280"/>
    <w:rsid w:val="00C15057"/>
    <w:rsid w:val="00C1576D"/>
    <w:rsid w:val="00C15774"/>
    <w:rsid w:val="00C15B18"/>
    <w:rsid w:val="00C17BE2"/>
    <w:rsid w:val="00C20989"/>
    <w:rsid w:val="00C20B7D"/>
    <w:rsid w:val="00C20BD3"/>
    <w:rsid w:val="00C21481"/>
    <w:rsid w:val="00C214DB"/>
    <w:rsid w:val="00C21DE4"/>
    <w:rsid w:val="00C21F29"/>
    <w:rsid w:val="00C23485"/>
    <w:rsid w:val="00C23C4A"/>
    <w:rsid w:val="00C244CC"/>
    <w:rsid w:val="00C25602"/>
    <w:rsid w:val="00C349BA"/>
    <w:rsid w:val="00C35241"/>
    <w:rsid w:val="00C3594E"/>
    <w:rsid w:val="00C361B6"/>
    <w:rsid w:val="00C36C9F"/>
    <w:rsid w:val="00C36E20"/>
    <w:rsid w:val="00C402F4"/>
    <w:rsid w:val="00C40A76"/>
    <w:rsid w:val="00C42375"/>
    <w:rsid w:val="00C43392"/>
    <w:rsid w:val="00C438EF"/>
    <w:rsid w:val="00C44D0F"/>
    <w:rsid w:val="00C452D8"/>
    <w:rsid w:val="00C4552B"/>
    <w:rsid w:val="00C46776"/>
    <w:rsid w:val="00C46CE1"/>
    <w:rsid w:val="00C51670"/>
    <w:rsid w:val="00C51F1A"/>
    <w:rsid w:val="00C53D90"/>
    <w:rsid w:val="00C54021"/>
    <w:rsid w:val="00C5541F"/>
    <w:rsid w:val="00C563B4"/>
    <w:rsid w:val="00C57468"/>
    <w:rsid w:val="00C5763D"/>
    <w:rsid w:val="00C606DA"/>
    <w:rsid w:val="00C60AA0"/>
    <w:rsid w:val="00C61AA0"/>
    <w:rsid w:val="00C62AF6"/>
    <w:rsid w:val="00C63561"/>
    <w:rsid w:val="00C63A3F"/>
    <w:rsid w:val="00C64828"/>
    <w:rsid w:val="00C64B3A"/>
    <w:rsid w:val="00C64EA7"/>
    <w:rsid w:val="00C65246"/>
    <w:rsid w:val="00C6590D"/>
    <w:rsid w:val="00C65E13"/>
    <w:rsid w:val="00C71335"/>
    <w:rsid w:val="00C71848"/>
    <w:rsid w:val="00C72664"/>
    <w:rsid w:val="00C72A7E"/>
    <w:rsid w:val="00C73096"/>
    <w:rsid w:val="00C73607"/>
    <w:rsid w:val="00C744F8"/>
    <w:rsid w:val="00C77005"/>
    <w:rsid w:val="00C77706"/>
    <w:rsid w:val="00C807D6"/>
    <w:rsid w:val="00C81D7A"/>
    <w:rsid w:val="00C8264F"/>
    <w:rsid w:val="00C82FD1"/>
    <w:rsid w:val="00C83909"/>
    <w:rsid w:val="00C84359"/>
    <w:rsid w:val="00C8440D"/>
    <w:rsid w:val="00C845DE"/>
    <w:rsid w:val="00C85BB3"/>
    <w:rsid w:val="00C872BD"/>
    <w:rsid w:val="00C87EAE"/>
    <w:rsid w:val="00C905D0"/>
    <w:rsid w:val="00C908F7"/>
    <w:rsid w:val="00C917D9"/>
    <w:rsid w:val="00C92283"/>
    <w:rsid w:val="00C9265F"/>
    <w:rsid w:val="00C932CD"/>
    <w:rsid w:val="00C93894"/>
    <w:rsid w:val="00C944A4"/>
    <w:rsid w:val="00C95C03"/>
    <w:rsid w:val="00C96B7E"/>
    <w:rsid w:val="00C96E3E"/>
    <w:rsid w:val="00C97E77"/>
    <w:rsid w:val="00CA0111"/>
    <w:rsid w:val="00CA2613"/>
    <w:rsid w:val="00CA283B"/>
    <w:rsid w:val="00CA30B3"/>
    <w:rsid w:val="00CA346B"/>
    <w:rsid w:val="00CA3643"/>
    <w:rsid w:val="00CA39AF"/>
    <w:rsid w:val="00CA41EC"/>
    <w:rsid w:val="00CA4D3E"/>
    <w:rsid w:val="00CA5951"/>
    <w:rsid w:val="00CA5E4C"/>
    <w:rsid w:val="00CA67BF"/>
    <w:rsid w:val="00CA6A92"/>
    <w:rsid w:val="00CB06AD"/>
    <w:rsid w:val="00CB12CE"/>
    <w:rsid w:val="00CB1493"/>
    <w:rsid w:val="00CB553B"/>
    <w:rsid w:val="00CB55D1"/>
    <w:rsid w:val="00CC014C"/>
    <w:rsid w:val="00CC02A6"/>
    <w:rsid w:val="00CC06F8"/>
    <w:rsid w:val="00CC10A0"/>
    <w:rsid w:val="00CC12F8"/>
    <w:rsid w:val="00CC14B4"/>
    <w:rsid w:val="00CC1DC6"/>
    <w:rsid w:val="00CC228A"/>
    <w:rsid w:val="00CC3638"/>
    <w:rsid w:val="00CC38D4"/>
    <w:rsid w:val="00CC39F3"/>
    <w:rsid w:val="00CC3B41"/>
    <w:rsid w:val="00CC43DF"/>
    <w:rsid w:val="00CC4C19"/>
    <w:rsid w:val="00CC50A6"/>
    <w:rsid w:val="00CC6356"/>
    <w:rsid w:val="00CC6B83"/>
    <w:rsid w:val="00CC7EFF"/>
    <w:rsid w:val="00CD02A0"/>
    <w:rsid w:val="00CD0FD1"/>
    <w:rsid w:val="00CD1B4C"/>
    <w:rsid w:val="00CD24DC"/>
    <w:rsid w:val="00CD2837"/>
    <w:rsid w:val="00CD2A1E"/>
    <w:rsid w:val="00CD3B5B"/>
    <w:rsid w:val="00CD3FBF"/>
    <w:rsid w:val="00CD75BE"/>
    <w:rsid w:val="00CE1AB2"/>
    <w:rsid w:val="00CE35E1"/>
    <w:rsid w:val="00CE3774"/>
    <w:rsid w:val="00CE3FE4"/>
    <w:rsid w:val="00CE4475"/>
    <w:rsid w:val="00CE72C5"/>
    <w:rsid w:val="00CE75A2"/>
    <w:rsid w:val="00CF08D3"/>
    <w:rsid w:val="00CF0FEA"/>
    <w:rsid w:val="00CF3161"/>
    <w:rsid w:val="00CF348A"/>
    <w:rsid w:val="00CF4539"/>
    <w:rsid w:val="00CF45B7"/>
    <w:rsid w:val="00CF53A0"/>
    <w:rsid w:val="00CF5BA6"/>
    <w:rsid w:val="00CF6B47"/>
    <w:rsid w:val="00CF6F50"/>
    <w:rsid w:val="00CF7B72"/>
    <w:rsid w:val="00D0201A"/>
    <w:rsid w:val="00D047CB"/>
    <w:rsid w:val="00D04C65"/>
    <w:rsid w:val="00D05C7F"/>
    <w:rsid w:val="00D100AA"/>
    <w:rsid w:val="00D11DDB"/>
    <w:rsid w:val="00D12304"/>
    <w:rsid w:val="00D1246D"/>
    <w:rsid w:val="00D13685"/>
    <w:rsid w:val="00D13913"/>
    <w:rsid w:val="00D14D20"/>
    <w:rsid w:val="00D151C6"/>
    <w:rsid w:val="00D170F1"/>
    <w:rsid w:val="00D17A7C"/>
    <w:rsid w:val="00D20524"/>
    <w:rsid w:val="00D212E6"/>
    <w:rsid w:val="00D243FA"/>
    <w:rsid w:val="00D25A5D"/>
    <w:rsid w:val="00D27340"/>
    <w:rsid w:val="00D30CED"/>
    <w:rsid w:val="00D3107C"/>
    <w:rsid w:val="00D31A01"/>
    <w:rsid w:val="00D3215A"/>
    <w:rsid w:val="00D32B62"/>
    <w:rsid w:val="00D32E06"/>
    <w:rsid w:val="00D33AC8"/>
    <w:rsid w:val="00D33F2F"/>
    <w:rsid w:val="00D3416C"/>
    <w:rsid w:val="00D34627"/>
    <w:rsid w:val="00D34AC5"/>
    <w:rsid w:val="00D35811"/>
    <w:rsid w:val="00D35D86"/>
    <w:rsid w:val="00D35F27"/>
    <w:rsid w:val="00D361C9"/>
    <w:rsid w:val="00D3635C"/>
    <w:rsid w:val="00D371D9"/>
    <w:rsid w:val="00D4037C"/>
    <w:rsid w:val="00D40715"/>
    <w:rsid w:val="00D41ECD"/>
    <w:rsid w:val="00D42E4F"/>
    <w:rsid w:val="00D431D3"/>
    <w:rsid w:val="00D46B09"/>
    <w:rsid w:val="00D503D2"/>
    <w:rsid w:val="00D50E95"/>
    <w:rsid w:val="00D5167F"/>
    <w:rsid w:val="00D52A9C"/>
    <w:rsid w:val="00D52E1D"/>
    <w:rsid w:val="00D52E84"/>
    <w:rsid w:val="00D54265"/>
    <w:rsid w:val="00D55366"/>
    <w:rsid w:val="00D56694"/>
    <w:rsid w:val="00D57D2E"/>
    <w:rsid w:val="00D57E47"/>
    <w:rsid w:val="00D60217"/>
    <w:rsid w:val="00D60291"/>
    <w:rsid w:val="00D605A5"/>
    <w:rsid w:val="00D61008"/>
    <w:rsid w:val="00D62D15"/>
    <w:rsid w:val="00D63DF6"/>
    <w:rsid w:val="00D63FE9"/>
    <w:rsid w:val="00D64AEA"/>
    <w:rsid w:val="00D6655A"/>
    <w:rsid w:val="00D67BE6"/>
    <w:rsid w:val="00D67C70"/>
    <w:rsid w:val="00D70D3A"/>
    <w:rsid w:val="00D70F79"/>
    <w:rsid w:val="00D729E9"/>
    <w:rsid w:val="00D72B0F"/>
    <w:rsid w:val="00D7308A"/>
    <w:rsid w:val="00D73821"/>
    <w:rsid w:val="00D7410C"/>
    <w:rsid w:val="00D741B3"/>
    <w:rsid w:val="00D769C1"/>
    <w:rsid w:val="00D76FED"/>
    <w:rsid w:val="00D77208"/>
    <w:rsid w:val="00D77743"/>
    <w:rsid w:val="00D80F57"/>
    <w:rsid w:val="00D80F84"/>
    <w:rsid w:val="00D817EB"/>
    <w:rsid w:val="00D81AA2"/>
    <w:rsid w:val="00D82850"/>
    <w:rsid w:val="00D8466F"/>
    <w:rsid w:val="00D853B0"/>
    <w:rsid w:val="00D85696"/>
    <w:rsid w:val="00D8576E"/>
    <w:rsid w:val="00D85D43"/>
    <w:rsid w:val="00D860BE"/>
    <w:rsid w:val="00D86321"/>
    <w:rsid w:val="00D86385"/>
    <w:rsid w:val="00D867AF"/>
    <w:rsid w:val="00D87966"/>
    <w:rsid w:val="00D91492"/>
    <w:rsid w:val="00D9162F"/>
    <w:rsid w:val="00D93255"/>
    <w:rsid w:val="00D937BC"/>
    <w:rsid w:val="00D95D98"/>
    <w:rsid w:val="00D95DB7"/>
    <w:rsid w:val="00D9717D"/>
    <w:rsid w:val="00DA2954"/>
    <w:rsid w:val="00DA3096"/>
    <w:rsid w:val="00DA41DE"/>
    <w:rsid w:val="00DA6061"/>
    <w:rsid w:val="00DA729D"/>
    <w:rsid w:val="00DA75B4"/>
    <w:rsid w:val="00DB334B"/>
    <w:rsid w:val="00DB34B5"/>
    <w:rsid w:val="00DB4D14"/>
    <w:rsid w:val="00DB4E37"/>
    <w:rsid w:val="00DB58EB"/>
    <w:rsid w:val="00DB5A02"/>
    <w:rsid w:val="00DB6CE4"/>
    <w:rsid w:val="00DB7066"/>
    <w:rsid w:val="00DB7072"/>
    <w:rsid w:val="00DB76B2"/>
    <w:rsid w:val="00DC03B0"/>
    <w:rsid w:val="00DC0692"/>
    <w:rsid w:val="00DC2CF8"/>
    <w:rsid w:val="00DC313F"/>
    <w:rsid w:val="00DC3353"/>
    <w:rsid w:val="00DC4CA9"/>
    <w:rsid w:val="00DC5CB5"/>
    <w:rsid w:val="00DC5CC5"/>
    <w:rsid w:val="00DC642F"/>
    <w:rsid w:val="00DC7F43"/>
    <w:rsid w:val="00DD0287"/>
    <w:rsid w:val="00DD2257"/>
    <w:rsid w:val="00DD2B44"/>
    <w:rsid w:val="00DD3382"/>
    <w:rsid w:val="00DD4CC5"/>
    <w:rsid w:val="00DD53B6"/>
    <w:rsid w:val="00DD5946"/>
    <w:rsid w:val="00DD637C"/>
    <w:rsid w:val="00DD69BE"/>
    <w:rsid w:val="00DD6B6F"/>
    <w:rsid w:val="00DE0075"/>
    <w:rsid w:val="00DE17C2"/>
    <w:rsid w:val="00DE1CF3"/>
    <w:rsid w:val="00DE3433"/>
    <w:rsid w:val="00DE3470"/>
    <w:rsid w:val="00DE4B7E"/>
    <w:rsid w:val="00DE600F"/>
    <w:rsid w:val="00DE613C"/>
    <w:rsid w:val="00DF0EEB"/>
    <w:rsid w:val="00DF2048"/>
    <w:rsid w:val="00DF4BC5"/>
    <w:rsid w:val="00DF56A7"/>
    <w:rsid w:val="00DF78BA"/>
    <w:rsid w:val="00DF7C6B"/>
    <w:rsid w:val="00E00BA8"/>
    <w:rsid w:val="00E00F40"/>
    <w:rsid w:val="00E0273C"/>
    <w:rsid w:val="00E02B7F"/>
    <w:rsid w:val="00E02F5E"/>
    <w:rsid w:val="00E032E9"/>
    <w:rsid w:val="00E03E13"/>
    <w:rsid w:val="00E04306"/>
    <w:rsid w:val="00E048A5"/>
    <w:rsid w:val="00E059AF"/>
    <w:rsid w:val="00E05EBE"/>
    <w:rsid w:val="00E10EEA"/>
    <w:rsid w:val="00E11885"/>
    <w:rsid w:val="00E13453"/>
    <w:rsid w:val="00E158B0"/>
    <w:rsid w:val="00E15F74"/>
    <w:rsid w:val="00E16AEC"/>
    <w:rsid w:val="00E17A37"/>
    <w:rsid w:val="00E20F65"/>
    <w:rsid w:val="00E22BFB"/>
    <w:rsid w:val="00E23CFC"/>
    <w:rsid w:val="00E24596"/>
    <w:rsid w:val="00E267B8"/>
    <w:rsid w:val="00E26D59"/>
    <w:rsid w:val="00E305ED"/>
    <w:rsid w:val="00E30B43"/>
    <w:rsid w:val="00E30B9F"/>
    <w:rsid w:val="00E3118D"/>
    <w:rsid w:val="00E3250D"/>
    <w:rsid w:val="00E3307D"/>
    <w:rsid w:val="00E332B3"/>
    <w:rsid w:val="00E34CAC"/>
    <w:rsid w:val="00E35C02"/>
    <w:rsid w:val="00E3607C"/>
    <w:rsid w:val="00E36E53"/>
    <w:rsid w:val="00E371F5"/>
    <w:rsid w:val="00E403FC"/>
    <w:rsid w:val="00E4077C"/>
    <w:rsid w:val="00E4170A"/>
    <w:rsid w:val="00E4257B"/>
    <w:rsid w:val="00E44252"/>
    <w:rsid w:val="00E442D3"/>
    <w:rsid w:val="00E446BF"/>
    <w:rsid w:val="00E446CB"/>
    <w:rsid w:val="00E44831"/>
    <w:rsid w:val="00E448A7"/>
    <w:rsid w:val="00E45BFA"/>
    <w:rsid w:val="00E461A0"/>
    <w:rsid w:val="00E472C0"/>
    <w:rsid w:val="00E47CA7"/>
    <w:rsid w:val="00E50324"/>
    <w:rsid w:val="00E51873"/>
    <w:rsid w:val="00E5423F"/>
    <w:rsid w:val="00E54DB1"/>
    <w:rsid w:val="00E54F07"/>
    <w:rsid w:val="00E55079"/>
    <w:rsid w:val="00E5509E"/>
    <w:rsid w:val="00E57151"/>
    <w:rsid w:val="00E60AD5"/>
    <w:rsid w:val="00E60DCC"/>
    <w:rsid w:val="00E61C8A"/>
    <w:rsid w:val="00E624F6"/>
    <w:rsid w:val="00E628C4"/>
    <w:rsid w:val="00E62982"/>
    <w:rsid w:val="00E62D5E"/>
    <w:rsid w:val="00E64763"/>
    <w:rsid w:val="00E656B9"/>
    <w:rsid w:val="00E65E3D"/>
    <w:rsid w:val="00E661DE"/>
    <w:rsid w:val="00E664B5"/>
    <w:rsid w:val="00E6687B"/>
    <w:rsid w:val="00E67843"/>
    <w:rsid w:val="00E7016D"/>
    <w:rsid w:val="00E7127A"/>
    <w:rsid w:val="00E7132F"/>
    <w:rsid w:val="00E720B4"/>
    <w:rsid w:val="00E72819"/>
    <w:rsid w:val="00E73208"/>
    <w:rsid w:val="00E73BFD"/>
    <w:rsid w:val="00E73F3E"/>
    <w:rsid w:val="00E74E5D"/>
    <w:rsid w:val="00E75A4F"/>
    <w:rsid w:val="00E75CCA"/>
    <w:rsid w:val="00E765A4"/>
    <w:rsid w:val="00E8169D"/>
    <w:rsid w:val="00E8278F"/>
    <w:rsid w:val="00E83B40"/>
    <w:rsid w:val="00E83C32"/>
    <w:rsid w:val="00E8556F"/>
    <w:rsid w:val="00E879D7"/>
    <w:rsid w:val="00E87AAF"/>
    <w:rsid w:val="00E87B7F"/>
    <w:rsid w:val="00E90C23"/>
    <w:rsid w:val="00E91028"/>
    <w:rsid w:val="00E913CC"/>
    <w:rsid w:val="00E9213A"/>
    <w:rsid w:val="00E9260B"/>
    <w:rsid w:val="00E92CB3"/>
    <w:rsid w:val="00E9514B"/>
    <w:rsid w:val="00E957FC"/>
    <w:rsid w:val="00E95F88"/>
    <w:rsid w:val="00E961F6"/>
    <w:rsid w:val="00E96953"/>
    <w:rsid w:val="00E97BD7"/>
    <w:rsid w:val="00EA00EE"/>
    <w:rsid w:val="00EA14C2"/>
    <w:rsid w:val="00EA2066"/>
    <w:rsid w:val="00EA2C79"/>
    <w:rsid w:val="00EA55B3"/>
    <w:rsid w:val="00EA62F5"/>
    <w:rsid w:val="00EA791F"/>
    <w:rsid w:val="00EA79B4"/>
    <w:rsid w:val="00EB0509"/>
    <w:rsid w:val="00EB064B"/>
    <w:rsid w:val="00EB1F01"/>
    <w:rsid w:val="00EB279A"/>
    <w:rsid w:val="00EB2D6C"/>
    <w:rsid w:val="00EB2DAE"/>
    <w:rsid w:val="00EB384F"/>
    <w:rsid w:val="00EB4E4A"/>
    <w:rsid w:val="00EB4F35"/>
    <w:rsid w:val="00EB5CD6"/>
    <w:rsid w:val="00EB5CF7"/>
    <w:rsid w:val="00EB6166"/>
    <w:rsid w:val="00EB6367"/>
    <w:rsid w:val="00EB6914"/>
    <w:rsid w:val="00EB7896"/>
    <w:rsid w:val="00EC03B5"/>
    <w:rsid w:val="00EC060A"/>
    <w:rsid w:val="00EC1959"/>
    <w:rsid w:val="00EC2180"/>
    <w:rsid w:val="00EC2278"/>
    <w:rsid w:val="00EC33C7"/>
    <w:rsid w:val="00EC3634"/>
    <w:rsid w:val="00EC63F9"/>
    <w:rsid w:val="00EC798D"/>
    <w:rsid w:val="00ED077A"/>
    <w:rsid w:val="00ED134C"/>
    <w:rsid w:val="00ED15BB"/>
    <w:rsid w:val="00ED15E6"/>
    <w:rsid w:val="00ED1F4A"/>
    <w:rsid w:val="00ED233B"/>
    <w:rsid w:val="00ED3CCB"/>
    <w:rsid w:val="00ED4C12"/>
    <w:rsid w:val="00ED4D68"/>
    <w:rsid w:val="00ED549B"/>
    <w:rsid w:val="00ED611E"/>
    <w:rsid w:val="00ED6446"/>
    <w:rsid w:val="00EE010A"/>
    <w:rsid w:val="00EE0F20"/>
    <w:rsid w:val="00EE18DA"/>
    <w:rsid w:val="00EE2D52"/>
    <w:rsid w:val="00EE3414"/>
    <w:rsid w:val="00EE3BF7"/>
    <w:rsid w:val="00EE3DD3"/>
    <w:rsid w:val="00EE4A7D"/>
    <w:rsid w:val="00EE52BD"/>
    <w:rsid w:val="00EE52E3"/>
    <w:rsid w:val="00EE5910"/>
    <w:rsid w:val="00EF035E"/>
    <w:rsid w:val="00EF0C0C"/>
    <w:rsid w:val="00EF0E4C"/>
    <w:rsid w:val="00EF0F10"/>
    <w:rsid w:val="00EF210B"/>
    <w:rsid w:val="00EF2610"/>
    <w:rsid w:val="00EF3073"/>
    <w:rsid w:val="00EF375A"/>
    <w:rsid w:val="00EF407B"/>
    <w:rsid w:val="00EF7ED1"/>
    <w:rsid w:val="00F0059D"/>
    <w:rsid w:val="00F01278"/>
    <w:rsid w:val="00F01365"/>
    <w:rsid w:val="00F02188"/>
    <w:rsid w:val="00F0311E"/>
    <w:rsid w:val="00F04D8B"/>
    <w:rsid w:val="00F0565B"/>
    <w:rsid w:val="00F05933"/>
    <w:rsid w:val="00F060C2"/>
    <w:rsid w:val="00F06BCA"/>
    <w:rsid w:val="00F06C49"/>
    <w:rsid w:val="00F1022C"/>
    <w:rsid w:val="00F102B1"/>
    <w:rsid w:val="00F104F7"/>
    <w:rsid w:val="00F105E3"/>
    <w:rsid w:val="00F11D2C"/>
    <w:rsid w:val="00F12092"/>
    <w:rsid w:val="00F126B3"/>
    <w:rsid w:val="00F129D5"/>
    <w:rsid w:val="00F12E35"/>
    <w:rsid w:val="00F1379C"/>
    <w:rsid w:val="00F143C3"/>
    <w:rsid w:val="00F159FC"/>
    <w:rsid w:val="00F15B43"/>
    <w:rsid w:val="00F16471"/>
    <w:rsid w:val="00F171A5"/>
    <w:rsid w:val="00F17A93"/>
    <w:rsid w:val="00F17BF3"/>
    <w:rsid w:val="00F17CFA"/>
    <w:rsid w:val="00F17E49"/>
    <w:rsid w:val="00F17F39"/>
    <w:rsid w:val="00F2087B"/>
    <w:rsid w:val="00F221B1"/>
    <w:rsid w:val="00F229C7"/>
    <w:rsid w:val="00F22F64"/>
    <w:rsid w:val="00F23054"/>
    <w:rsid w:val="00F23CCF"/>
    <w:rsid w:val="00F240A4"/>
    <w:rsid w:val="00F25668"/>
    <w:rsid w:val="00F25D93"/>
    <w:rsid w:val="00F261BB"/>
    <w:rsid w:val="00F27247"/>
    <w:rsid w:val="00F279C4"/>
    <w:rsid w:val="00F27DCD"/>
    <w:rsid w:val="00F27F49"/>
    <w:rsid w:val="00F31641"/>
    <w:rsid w:val="00F31FFF"/>
    <w:rsid w:val="00F32A52"/>
    <w:rsid w:val="00F32CFA"/>
    <w:rsid w:val="00F33392"/>
    <w:rsid w:val="00F33559"/>
    <w:rsid w:val="00F339DE"/>
    <w:rsid w:val="00F34087"/>
    <w:rsid w:val="00F340CE"/>
    <w:rsid w:val="00F3455E"/>
    <w:rsid w:val="00F35045"/>
    <w:rsid w:val="00F35D3B"/>
    <w:rsid w:val="00F36A2F"/>
    <w:rsid w:val="00F37386"/>
    <w:rsid w:val="00F377DD"/>
    <w:rsid w:val="00F40C3A"/>
    <w:rsid w:val="00F4333F"/>
    <w:rsid w:val="00F43619"/>
    <w:rsid w:val="00F43695"/>
    <w:rsid w:val="00F43741"/>
    <w:rsid w:val="00F441B4"/>
    <w:rsid w:val="00F44247"/>
    <w:rsid w:val="00F457DB"/>
    <w:rsid w:val="00F461D1"/>
    <w:rsid w:val="00F46208"/>
    <w:rsid w:val="00F4682F"/>
    <w:rsid w:val="00F47A23"/>
    <w:rsid w:val="00F47F58"/>
    <w:rsid w:val="00F5132F"/>
    <w:rsid w:val="00F5169F"/>
    <w:rsid w:val="00F51797"/>
    <w:rsid w:val="00F51E1C"/>
    <w:rsid w:val="00F52989"/>
    <w:rsid w:val="00F529D5"/>
    <w:rsid w:val="00F52F14"/>
    <w:rsid w:val="00F53015"/>
    <w:rsid w:val="00F54797"/>
    <w:rsid w:val="00F54C13"/>
    <w:rsid w:val="00F55707"/>
    <w:rsid w:val="00F574E3"/>
    <w:rsid w:val="00F575AE"/>
    <w:rsid w:val="00F6180C"/>
    <w:rsid w:val="00F61EC6"/>
    <w:rsid w:val="00F62C23"/>
    <w:rsid w:val="00F64033"/>
    <w:rsid w:val="00F641E8"/>
    <w:rsid w:val="00F641F1"/>
    <w:rsid w:val="00F64B92"/>
    <w:rsid w:val="00F65AEF"/>
    <w:rsid w:val="00F66575"/>
    <w:rsid w:val="00F66592"/>
    <w:rsid w:val="00F66E4E"/>
    <w:rsid w:val="00F7001A"/>
    <w:rsid w:val="00F70F8B"/>
    <w:rsid w:val="00F713DC"/>
    <w:rsid w:val="00F73E50"/>
    <w:rsid w:val="00F740CE"/>
    <w:rsid w:val="00F756CD"/>
    <w:rsid w:val="00F812EF"/>
    <w:rsid w:val="00F83DDB"/>
    <w:rsid w:val="00F848D7"/>
    <w:rsid w:val="00F859C7"/>
    <w:rsid w:val="00F8788E"/>
    <w:rsid w:val="00F87A7F"/>
    <w:rsid w:val="00F9006C"/>
    <w:rsid w:val="00F90340"/>
    <w:rsid w:val="00F91607"/>
    <w:rsid w:val="00F91A3C"/>
    <w:rsid w:val="00F938F0"/>
    <w:rsid w:val="00F941D7"/>
    <w:rsid w:val="00F94A03"/>
    <w:rsid w:val="00F95956"/>
    <w:rsid w:val="00F95974"/>
    <w:rsid w:val="00F9598B"/>
    <w:rsid w:val="00F9627F"/>
    <w:rsid w:val="00FA009E"/>
    <w:rsid w:val="00FA0822"/>
    <w:rsid w:val="00FA2006"/>
    <w:rsid w:val="00FA23A1"/>
    <w:rsid w:val="00FA28BD"/>
    <w:rsid w:val="00FA2DF5"/>
    <w:rsid w:val="00FA300D"/>
    <w:rsid w:val="00FA30F4"/>
    <w:rsid w:val="00FA3E16"/>
    <w:rsid w:val="00FA5AE8"/>
    <w:rsid w:val="00FA5C4F"/>
    <w:rsid w:val="00FA65CD"/>
    <w:rsid w:val="00FA67D7"/>
    <w:rsid w:val="00FA6F4F"/>
    <w:rsid w:val="00FB04FB"/>
    <w:rsid w:val="00FB086A"/>
    <w:rsid w:val="00FB25A7"/>
    <w:rsid w:val="00FB2D9F"/>
    <w:rsid w:val="00FB3838"/>
    <w:rsid w:val="00FB645F"/>
    <w:rsid w:val="00FB6AEE"/>
    <w:rsid w:val="00FB78B2"/>
    <w:rsid w:val="00FB7AC8"/>
    <w:rsid w:val="00FC163D"/>
    <w:rsid w:val="00FC2BF6"/>
    <w:rsid w:val="00FC2F88"/>
    <w:rsid w:val="00FC34EB"/>
    <w:rsid w:val="00FC35C8"/>
    <w:rsid w:val="00FC37A7"/>
    <w:rsid w:val="00FC3C36"/>
    <w:rsid w:val="00FC4559"/>
    <w:rsid w:val="00FC5821"/>
    <w:rsid w:val="00FC5B97"/>
    <w:rsid w:val="00FD0445"/>
    <w:rsid w:val="00FD10BF"/>
    <w:rsid w:val="00FD1ED0"/>
    <w:rsid w:val="00FD2D80"/>
    <w:rsid w:val="00FD3244"/>
    <w:rsid w:val="00FD38D1"/>
    <w:rsid w:val="00FD4228"/>
    <w:rsid w:val="00FD5BC1"/>
    <w:rsid w:val="00FD6F9C"/>
    <w:rsid w:val="00FD7172"/>
    <w:rsid w:val="00FD753A"/>
    <w:rsid w:val="00FD7C2B"/>
    <w:rsid w:val="00FE0A32"/>
    <w:rsid w:val="00FE20C4"/>
    <w:rsid w:val="00FE2A84"/>
    <w:rsid w:val="00FE417A"/>
    <w:rsid w:val="00FE461E"/>
    <w:rsid w:val="00FE5602"/>
    <w:rsid w:val="00FE6B79"/>
    <w:rsid w:val="00FF01D0"/>
    <w:rsid w:val="00FF035C"/>
    <w:rsid w:val="00FF1070"/>
    <w:rsid w:val="00FF22E5"/>
    <w:rsid w:val="00FF2DC6"/>
    <w:rsid w:val="00FF4872"/>
    <w:rsid w:val="00FF51F2"/>
    <w:rsid w:val="00FF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19FDA"/>
  <w15:docId w15:val="{2564C7C7-5A22-440A-9962-97C24A1A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26A"/>
    <w:pPr>
      <w:spacing w:after="200" w:line="276" w:lineRule="auto"/>
    </w:pPr>
  </w:style>
  <w:style w:type="paragraph" w:styleId="Heading1">
    <w:name w:val="heading 1"/>
    <w:basedOn w:val="Normal"/>
    <w:next w:val="Normal"/>
    <w:link w:val="Heading1Char"/>
    <w:uiPriority w:val="9"/>
    <w:qFormat/>
    <w:rsid w:val="00681F59"/>
    <w:pPr>
      <w:spacing w:before="480" w:after="0"/>
      <w:contextualSpacing/>
      <w:outlineLvl w:val="0"/>
    </w:pPr>
    <w:rPr>
      <w:rFonts w:asciiTheme="majorHAnsi" w:eastAsiaTheme="majorEastAsia" w:hAnsiTheme="majorHAnsi" w:cstheme="majorBidi"/>
      <w:b/>
      <w:bCs/>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1B"/>
    <w:pPr>
      <w:ind w:left="720"/>
      <w:contextualSpacing/>
    </w:pPr>
  </w:style>
  <w:style w:type="paragraph" w:styleId="Header">
    <w:name w:val="header"/>
    <w:basedOn w:val="Normal"/>
    <w:link w:val="HeaderChar"/>
    <w:uiPriority w:val="99"/>
    <w:unhideWhenUsed/>
    <w:rsid w:val="00AA5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A7B"/>
  </w:style>
  <w:style w:type="paragraph" w:styleId="Footer">
    <w:name w:val="footer"/>
    <w:basedOn w:val="Normal"/>
    <w:link w:val="FooterChar"/>
    <w:uiPriority w:val="99"/>
    <w:unhideWhenUsed/>
    <w:rsid w:val="00AA5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A7B"/>
  </w:style>
  <w:style w:type="paragraph" w:styleId="NormalWeb">
    <w:name w:val="Normal (Web)"/>
    <w:basedOn w:val="Normal"/>
    <w:uiPriority w:val="99"/>
    <w:semiHidden/>
    <w:unhideWhenUsed/>
    <w:rsid w:val="00A332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31F1"/>
    <w:rPr>
      <w:color w:val="0000FF"/>
      <w:u w:val="single"/>
    </w:rPr>
  </w:style>
  <w:style w:type="character" w:styleId="UnresolvedMention">
    <w:name w:val="Unresolved Mention"/>
    <w:basedOn w:val="DefaultParagraphFont"/>
    <w:uiPriority w:val="99"/>
    <w:semiHidden/>
    <w:unhideWhenUsed/>
    <w:rsid w:val="00AC31F1"/>
    <w:rPr>
      <w:color w:val="605E5C"/>
      <w:shd w:val="clear" w:color="auto" w:fill="E1DFDD"/>
    </w:rPr>
  </w:style>
  <w:style w:type="character" w:styleId="FollowedHyperlink">
    <w:name w:val="FollowedHyperlink"/>
    <w:basedOn w:val="DefaultParagraphFont"/>
    <w:uiPriority w:val="99"/>
    <w:semiHidden/>
    <w:unhideWhenUsed/>
    <w:rsid w:val="00B659CA"/>
    <w:rPr>
      <w:color w:val="954F72" w:themeColor="followedHyperlink"/>
      <w:u w:val="single"/>
    </w:rPr>
  </w:style>
  <w:style w:type="character" w:customStyle="1" w:styleId="Heading1Char">
    <w:name w:val="Heading 1 Char"/>
    <w:basedOn w:val="DefaultParagraphFont"/>
    <w:link w:val="Heading1"/>
    <w:uiPriority w:val="9"/>
    <w:rsid w:val="00681F59"/>
    <w:rPr>
      <w:rFonts w:asciiTheme="majorHAnsi" w:eastAsiaTheme="majorEastAsia" w:hAnsiTheme="majorHAnsi" w:cstheme="majorBidi"/>
      <w:b/>
      <w:bCs/>
      <w:sz w:val="28"/>
      <w:szCs w:val="28"/>
      <w:lang w:val="en"/>
    </w:rPr>
  </w:style>
  <w:style w:type="table" w:styleId="TableGrid">
    <w:name w:val="Table Grid"/>
    <w:basedOn w:val="TableNormal"/>
    <w:uiPriority w:val="39"/>
    <w:rsid w:val="0095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555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555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9156">
      <w:bodyDiv w:val="1"/>
      <w:marLeft w:val="0"/>
      <w:marRight w:val="0"/>
      <w:marTop w:val="0"/>
      <w:marBottom w:val="0"/>
      <w:divBdr>
        <w:top w:val="none" w:sz="0" w:space="0" w:color="auto"/>
        <w:left w:val="none" w:sz="0" w:space="0" w:color="auto"/>
        <w:bottom w:val="none" w:sz="0" w:space="0" w:color="auto"/>
        <w:right w:val="none" w:sz="0" w:space="0" w:color="auto"/>
      </w:divBdr>
    </w:div>
    <w:div w:id="429857317">
      <w:bodyDiv w:val="1"/>
      <w:marLeft w:val="0"/>
      <w:marRight w:val="0"/>
      <w:marTop w:val="0"/>
      <w:marBottom w:val="0"/>
      <w:divBdr>
        <w:top w:val="none" w:sz="0" w:space="0" w:color="auto"/>
        <w:left w:val="none" w:sz="0" w:space="0" w:color="auto"/>
        <w:bottom w:val="none" w:sz="0" w:space="0" w:color="auto"/>
        <w:right w:val="none" w:sz="0" w:space="0" w:color="auto"/>
      </w:divBdr>
      <w:divsChild>
        <w:div w:id="1180240045">
          <w:marLeft w:val="0"/>
          <w:marRight w:val="0"/>
          <w:marTop w:val="0"/>
          <w:marBottom w:val="0"/>
          <w:divBdr>
            <w:top w:val="none" w:sz="0" w:space="0" w:color="auto"/>
            <w:left w:val="none" w:sz="0" w:space="0" w:color="auto"/>
            <w:bottom w:val="none" w:sz="0" w:space="0" w:color="auto"/>
            <w:right w:val="none" w:sz="0" w:space="0" w:color="auto"/>
          </w:divBdr>
        </w:div>
        <w:div w:id="1793403107">
          <w:marLeft w:val="0"/>
          <w:marRight w:val="0"/>
          <w:marTop w:val="0"/>
          <w:marBottom w:val="0"/>
          <w:divBdr>
            <w:top w:val="none" w:sz="0" w:space="0" w:color="auto"/>
            <w:left w:val="none" w:sz="0" w:space="0" w:color="auto"/>
            <w:bottom w:val="none" w:sz="0" w:space="0" w:color="auto"/>
            <w:right w:val="none" w:sz="0" w:space="0" w:color="auto"/>
          </w:divBdr>
        </w:div>
        <w:div w:id="851915043">
          <w:marLeft w:val="0"/>
          <w:marRight w:val="0"/>
          <w:marTop w:val="0"/>
          <w:marBottom w:val="0"/>
          <w:divBdr>
            <w:top w:val="none" w:sz="0" w:space="0" w:color="auto"/>
            <w:left w:val="none" w:sz="0" w:space="0" w:color="auto"/>
            <w:bottom w:val="none" w:sz="0" w:space="0" w:color="auto"/>
            <w:right w:val="none" w:sz="0" w:space="0" w:color="auto"/>
          </w:divBdr>
        </w:div>
      </w:divsChild>
    </w:div>
    <w:div w:id="659581936">
      <w:bodyDiv w:val="1"/>
      <w:marLeft w:val="0"/>
      <w:marRight w:val="0"/>
      <w:marTop w:val="0"/>
      <w:marBottom w:val="0"/>
      <w:divBdr>
        <w:top w:val="none" w:sz="0" w:space="0" w:color="auto"/>
        <w:left w:val="none" w:sz="0" w:space="0" w:color="auto"/>
        <w:bottom w:val="none" w:sz="0" w:space="0" w:color="auto"/>
        <w:right w:val="none" w:sz="0" w:space="0" w:color="auto"/>
      </w:divBdr>
    </w:div>
    <w:div w:id="753280890">
      <w:bodyDiv w:val="1"/>
      <w:marLeft w:val="0"/>
      <w:marRight w:val="0"/>
      <w:marTop w:val="0"/>
      <w:marBottom w:val="0"/>
      <w:divBdr>
        <w:top w:val="none" w:sz="0" w:space="0" w:color="auto"/>
        <w:left w:val="none" w:sz="0" w:space="0" w:color="auto"/>
        <w:bottom w:val="none" w:sz="0" w:space="0" w:color="auto"/>
        <w:right w:val="none" w:sz="0" w:space="0" w:color="auto"/>
      </w:divBdr>
    </w:div>
    <w:div w:id="1147435071">
      <w:bodyDiv w:val="1"/>
      <w:marLeft w:val="0"/>
      <w:marRight w:val="0"/>
      <w:marTop w:val="0"/>
      <w:marBottom w:val="0"/>
      <w:divBdr>
        <w:top w:val="none" w:sz="0" w:space="0" w:color="auto"/>
        <w:left w:val="none" w:sz="0" w:space="0" w:color="auto"/>
        <w:bottom w:val="none" w:sz="0" w:space="0" w:color="auto"/>
        <w:right w:val="none" w:sz="0" w:space="0" w:color="auto"/>
      </w:divBdr>
      <w:divsChild>
        <w:div w:id="608004158">
          <w:marLeft w:val="0"/>
          <w:marRight w:val="0"/>
          <w:marTop w:val="0"/>
          <w:marBottom w:val="0"/>
          <w:divBdr>
            <w:top w:val="none" w:sz="0" w:space="0" w:color="auto"/>
            <w:left w:val="none" w:sz="0" w:space="0" w:color="auto"/>
            <w:bottom w:val="none" w:sz="0" w:space="0" w:color="auto"/>
            <w:right w:val="none" w:sz="0" w:space="0" w:color="auto"/>
          </w:divBdr>
        </w:div>
        <w:div w:id="1002198693">
          <w:marLeft w:val="0"/>
          <w:marRight w:val="0"/>
          <w:marTop w:val="0"/>
          <w:marBottom w:val="0"/>
          <w:divBdr>
            <w:top w:val="none" w:sz="0" w:space="0" w:color="auto"/>
            <w:left w:val="none" w:sz="0" w:space="0" w:color="auto"/>
            <w:bottom w:val="none" w:sz="0" w:space="0" w:color="auto"/>
            <w:right w:val="none" w:sz="0" w:space="0" w:color="auto"/>
          </w:divBdr>
        </w:div>
        <w:div w:id="432366046">
          <w:marLeft w:val="0"/>
          <w:marRight w:val="0"/>
          <w:marTop w:val="0"/>
          <w:marBottom w:val="0"/>
          <w:divBdr>
            <w:top w:val="none" w:sz="0" w:space="0" w:color="auto"/>
            <w:left w:val="none" w:sz="0" w:space="0" w:color="auto"/>
            <w:bottom w:val="none" w:sz="0" w:space="0" w:color="auto"/>
            <w:right w:val="none" w:sz="0" w:space="0" w:color="auto"/>
          </w:divBdr>
        </w:div>
        <w:div w:id="816187575">
          <w:marLeft w:val="0"/>
          <w:marRight w:val="0"/>
          <w:marTop w:val="0"/>
          <w:marBottom w:val="0"/>
          <w:divBdr>
            <w:top w:val="none" w:sz="0" w:space="0" w:color="auto"/>
            <w:left w:val="none" w:sz="0" w:space="0" w:color="auto"/>
            <w:bottom w:val="none" w:sz="0" w:space="0" w:color="auto"/>
            <w:right w:val="none" w:sz="0" w:space="0" w:color="auto"/>
          </w:divBdr>
        </w:div>
        <w:div w:id="1796439408">
          <w:marLeft w:val="0"/>
          <w:marRight w:val="0"/>
          <w:marTop w:val="0"/>
          <w:marBottom w:val="0"/>
          <w:divBdr>
            <w:top w:val="none" w:sz="0" w:space="0" w:color="auto"/>
            <w:left w:val="none" w:sz="0" w:space="0" w:color="auto"/>
            <w:bottom w:val="none" w:sz="0" w:space="0" w:color="auto"/>
            <w:right w:val="none" w:sz="0" w:space="0" w:color="auto"/>
          </w:divBdr>
        </w:div>
        <w:div w:id="1327397688">
          <w:marLeft w:val="0"/>
          <w:marRight w:val="0"/>
          <w:marTop w:val="0"/>
          <w:marBottom w:val="0"/>
          <w:divBdr>
            <w:top w:val="none" w:sz="0" w:space="0" w:color="auto"/>
            <w:left w:val="none" w:sz="0" w:space="0" w:color="auto"/>
            <w:bottom w:val="none" w:sz="0" w:space="0" w:color="auto"/>
            <w:right w:val="none" w:sz="0" w:space="0" w:color="auto"/>
          </w:divBdr>
        </w:div>
        <w:div w:id="1357727713">
          <w:marLeft w:val="0"/>
          <w:marRight w:val="0"/>
          <w:marTop w:val="0"/>
          <w:marBottom w:val="0"/>
          <w:divBdr>
            <w:top w:val="none" w:sz="0" w:space="0" w:color="auto"/>
            <w:left w:val="none" w:sz="0" w:space="0" w:color="auto"/>
            <w:bottom w:val="none" w:sz="0" w:space="0" w:color="auto"/>
            <w:right w:val="none" w:sz="0" w:space="0" w:color="auto"/>
          </w:divBdr>
        </w:div>
        <w:div w:id="710308117">
          <w:marLeft w:val="0"/>
          <w:marRight w:val="0"/>
          <w:marTop w:val="0"/>
          <w:marBottom w:val="0"/>
          <w:divBdr>
            <w:top w:val="none" w:sz="0" w:space="0" w:color="auto"/>
            <w:left w:val="none" w:sz="0" w:space="0" w:color="auto"/>
            <w:bottom w:val="none" w:sz="0" w:space="0" w:color="auto"/>
            <w:right w:val="none" w:sz="0" w:space="0" w:color="auto"/>
          </w:divBdr>
        </w:div>
        <w:div w:id="1718816194">
          <w:marLeft w:val="0"/>
          <w:marRight w:val="0"/>
          <w:marTop w:val="0"/>
          <w:marBottom w:val="0"/>
          <w:divBdr>
            <w:top w:val="none" w:sz="0" w:space="0" w:color="auto"/>
            <w:left w:val="none" w:sz="0" w:space="0" w:color="auto"/>
            <w:bottom w:val="none" w:sz="0" w:space="0" w:color="auto"/>
            <w:right w:val="none" w:sz="0" w:space="0" w:color="auto"/>
          </w:divBdr>
        </w:div>
      </w:divsChild>
    </w:div>
    <w:div w:id="1616860675">
      <w:bodyDiv w:val="1"/>
      <w:marLeft w:val="0"/>
      <w:marRight w:val="0"/>
      <w:marTop w:val="0"/>
      <w:marBottom w:val="0"/>
      <w:divBdr>
        <w:top w:val="none" w:sz="0" w:space="0" w:color="auto"/>
        <w:left w:val="none" w:sz="0" w:space="0" w:color="auto"/>
        <w:bottom w:val="none" w:sz="0" w:space="0" w:color="auto"/>
        <w:right w:val="none" w:sz="0" w:space="0" w:color="auto"/>
      </w:divBdr>
    </w:div>
    <w:div w:id="167544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6CE9-F594-4B12-9FC8-073ED63B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jerry clendenin</cp:lastModifiedBy>
  <cp:revision>2</cp:revision>
  <dcterms:created xsi:type="dcterms:W3CDTF">2023-11-14T17:22:00Z</dcterms:created>
  <dcterms:modified xsi:type="dcterms:W3CDTF">2023-11-14T17:22:00Z</dcterms:modified>
</cp:coreProperties>
</file>